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D447E" w14:textId="22A24A28" w:rsidR="00FB7731" w:rsidRPr="003834EE" w:rsidRDefault="00FB7731" w:rsidP="003834EE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bCs/>
          <w:szCs w:val="24"/>
          <w:lang w:eastAsia="pl-PL" w:bidi="ar-SA"/>
        </w:rPr>
      </w:pPr>
      <w:r w:rsidRPr="003834EE">
        <w:rPr>
          <w:rFonts w:ascii="Times New Roman" w:hAnsi="Times New Roman" w:cs="Times New Roman"/>
          <w:b/>
          <w:bCs/>
          <w:szCs w:val="24"/>
          <w:lang w:eastAsia="pl-PL" w:bidi="ar-SA"/>
        </w:rPr>
        <w:t>Załącznik Nr 5 do SWZ</w:t>
      </w:r>
    </w:p>
    <w:p w14:paraId="0437688A" w14:textId="1B6D93D6" w:rsidR="00317D4F" w:rsidRPr="003834EE" w:rsidRDefault="00317D4F" w:rsidP="003834E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Cs w:val="24"/>
          <w:lang w:eastAsia="pl-PL" w:bidi="ar-SA"/>
        </w:rPr>
      </w:pPr>
      <w:r w:rsidRPr="003834EE">
        <w:rPr>
          <w:rFonts w:ascii="Times New Roman" w:hAnsi="Times New Roman" w:cs="Times New Roman"/>
          <w:b/>
          <w:bCs/>
          <w:szCs w:val="24"/>
          <w:lang w:eastAsia="pl-PL" w:bidi="ar-SA"/>
        </w:rPr>
        <w:t xml:space="preserve">UMOWA nr </w:t>
      </w:r>
      <w:r w:rsidR="00ED738D" w:rsidRPr="003834EE">
        <w:rPr>
          <w:rFonts w:ascii="Times New Roman" w:hAnsi="Times New Roman" w:cs="Times New Roman"/>
          <w:b/>
          <w:bCs/>
          <w:szCs w:val="24"/>
          <w:lang w:eastAsia="pl-PL" w:bidi="ar-SA"/>
        </w:rPr>
        <w:t>………</w:t>
      </w:r>
    </w:p>
    <w:p w14:paraId="50959AC5" w14:textId="2B866D90" w:rsidR="00317D4F" w:rsidRPr="003834EE" w:rsidRDefault="00317D4F" w:rsidP="003834E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Cs w:val="24"/>
          <w:lang w:eastAsia="pl-PL" w:bidi="ar-SA"/>
        </w:rPr>
      </w:pPr>
    </w:p>
    <w:p w14:paraId="63554258" w14:textId="676F7399" w:rsidR="00317D4F" w:rsidRPr="003834EE" w:rsidRDefault="003834EE" w:rsidP="003834E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Cs w:val="24"/>
          <w:lang w:eastAsia="pl-PL" w:bidi="ar-SA"/>
        </w:rPr>
      </w:pPr>
      <w:r>
        <w:rPr>
          <w:rFonts w:ascii="Times New Roman" w:hAnsi="Times New Roman" w:cs="Times New Roman"/>
          <w:b/>
          <w:bCs/>
          <w:szCs w:val="24"/>
          <w:lang w:eastAsia="pl-PL" w:bidi="ar-SA"/>
        </w:rPr>
        <w:t>z</w:t>
      </w:r>
      <w:r w:rsidR="00317D4F" w:rsidRPr="003834EE">
        <w:rPr>
          <w:rFonts w:ascii="Times New Roman" w:hAnsi="Times New Roman" w:cs="Times New Roman"/>
          <w:b/>
          <w:bCs/>
          <w:szCs w:val="24"/>
          <w:lang w:eastAsia="pl-PL" w:bidi="ar-SA"/>
        </w:rPr>
        <w:t>awarta w dniu</w:t>
      </w:r>
      <w:r w:rsidR="00317D4F" w:rsidRPr="003834EE">
        <w:rPr>
          <w:rFonts w:ascii="Times New Roman" w:hAnsi="Times New Roman" w:cs="Times New Roman"/>
          <w:b/>
          <w:bCs/>
          <w:color w:val="999999"/>
          <w:szCs w:val="24"/>
          <w:lang w:eastAsia="pl-PL" w:bidi="ar-SA"/>
        </w:rPr>
        <w:t xml:space="preserve"> </w:t>
      </w:r>
      <w:r w:rsidR="00317D4F" w:rsidRPr="003834EE">
        <w:rPr>
          <w:rFonts w:ascii="Times New Roman" w:hAnsi="Times New Roman" w:cs="Times New Roman"/>
          <w:b/>
          <w:bCs/>
          <w:color w:val="auto"/>
          <w:szCs w:val="24"/>
          <w:lang w:eastAsia="pl-PL" w:bidi="ar-SA"/>
        </w:rPr>
        <w:t>……………….. r.</w:t>
      </w:r>
      <w:r w:rsidR="00317D4F" w:rsidRPr="003834EE">
        <w:rPr>
          <w:rFonts w:ascii="Times New Roman" w:hAnsi="Times New Roman" w:cs="Times New Roman"/>
          <w:b/>
          <w:bCs/>
          <w:szCs w:val="24"/>
          <w:lang w:eastAsia="pl-PL" w:bidi="ar-SA"/>
        </w:rPr>
        <w:t xml:space="preserve"> w Elblągu, pomiędzy:</w:t>
      </w:r>
    </w:p>
    <w:p w14:paraId="58DF2839" w14:textId="77777777" w:rsidR="00317D4F" w:rsidRPr="003834EE" w:rsidRDefault="00317D4F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  <w:lang w:eastAsia="pl-PL" w:bidi="ar-SA"/>
        </w:rPr>
      </w:pPr>
    </w:p>
    <w:p w14:paraId="47A7912D" w14:textId="420BBBDF" w:rsidR="00317D4F" w:rsidRPr="003834EE" w:rsidRDefault="00317D4F" w:rsidP="00A80A63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  <w:lang w:eastAsia="pl-PL" w:bidi="ar-SA"/>
        </w:rPr>
      </w:pPr>
      <w:r w:rsidRPr="003834EE">
        <w:rPr>
          <w:rFonts w:ascii="Times New Roman" w:hAnsi="Times New Roman" w:cs="Times New Roman"/>
          <w:szCs w:val="24"/>
          <w:lang w:eastAsia="pl-PL" w:bidi="ar-SA"/>
        </w:rPr>
        <w:t>Gminą Miasto Elbląg</w:t>
      </w:r>
      <w:r w:rsidR="00FB7731" w:rsidRPr="003834EE">
        <w:rPr>
          <w:rFonts w:ascii="Times New Roman" w:hAnsi="Times New Roman" w:cs="Times New Roman"/>
          <w:szCs w:val="24"/>
          <w:lang w:eastAsia="pl-PL" w:bidi="ar-SA"/>
        </w:rPr>
        <w:t xml:space="preserve">, </w:t>
      </w:r>
      <w:r w:rsidRPr="003834EE">
        <w:rPr>
          <w:rFonts w:ascii="Times New Roman" w:hAnsi="Times New Roman" w:cs="Times New Roman"/>
          <w:szCs w:val="24"/>
          <w:lang w:eastAsia="pl-PL" w:bidi="ar-SA"/>
        </w:rPr>
        <w:t>ul. Łączności 1</w:t>
      </w:r>
      <w:r w:rsidR="00FB7731" w:rsidRPr="003834EE">
        <w:rPr>
          <w:rFonts w:ascii="Times New Roman" w:hAnsi="Times New Roman" w:cs="Times New Roman"/>
          <w:szCs w:val="24"/>
          <w:lang w:eastAsia="pl-PL" w:bidi="ar-SA"/>
        </w:rPr>
        <w:t xml:space="preserve">, </w:t>
      </w:r>
      <w:r w:rsidRPr="003834EE">
        <w:rPr>
          <w:rFonts w:ascii="Times New Roman" w:hAnsi="Times New Roman" w:cs="Times New Roman"/>
          <w:szCs w:val="24"/>
          <w:lang w:eastAsia="pl-PL" w:bidi="ar-SA"/>
        </w:rPr>
        <w:t>82-300 Elbląg</w:t>
      </w:r>
      <w:r w:rsidR="00FB7731" w:rsidRPr="003834EE">
        <w:rPr>
          <w:rFonts w:ascii="Times New Roman" w:hAnsi="Times New Roman" w:cs="Times New Roman"/>
          <w:szCs w:val="24"/>
          <w:lang w:eastAsia="pl-PL" w:bidi="ar-SA"/>
        </w:rPr>
        <w:t xml:space="preserve">, </w:t>
      </w:r>
      <w:r w:rsidRPr="003834EE">
        <w:rPr>
          <w:rFonts w:ascii="Times New Roman" w:hAnsi="Times New Roman" w:cs="Times New Roman"/>
          <w:szCs w:val="24"/>
          <w:lang w:eastAsia="pl-PL" w:bidi="ar-SA"/>
        </w:rPr>
        <w:t>NIP: 5783051446</w:t>
      </w:r>
      <w:r w:rsidR="00FB7731" w:rsidRPr="003834EE">
        <w:rPr>
          <w:rFonts w:ascii="Times New Roman" w:hAnsi="Times New Roman" w:cs="Times New Roman"/>
          <w:szCs w:val="24"/>
          <w:lang w:eastAsia="pl-PL" w:bidi="ar-SA"/>
        </w:rPr>
        <w:t xml:space="preserve">, </w:t>
      </w:r>
    </w:p>
    <w:p w14:paraId="2A3D5016" w14:textId="61508FC3" w:rsidR="00FB7731" w:rsidRPr="003834EE" w:rsidRDefault="00317D4F" w:rsidP="00A80A63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  <w:lang w:eastAsia="pl-PL" w:bidi="ar-SA"/>
        </w:rPr>
      </w:pPr>
      <w:r w:rsidRPr="003834EE">
        <w:rPr>
          <w:rFonts w:ascii="Times New Roman" w:hAnsi="Times New Roman" w:cs="Times New Roman"/>
          <w:szCs w:val="24"/>
          <w:lang w:eastAsia="pl-PL" w:bidi="ar-SA"/>
        </w:rPr>
        <w:t>reprezentowan</w:t>
      </w:r>
      <w:r w:rsidR="00FB7731" w:rsidRPr="003834EE">
        <w:rPr>
          <w:rFonts w:ascii="Times New Roman" w:hAnsi="Times New Roman" w:cs="Times New Roman"/>
          <w:szCs w:val="24"/>
          <w:lang w:eastAsia="pl-PL" w:bidi="ar-SA"/>
        </w:rPr>
        <w:t>ą</w:t>
      </w:r>
      <w:r w:rsidRPr="003834EE">
        <w:rPr>
          <w:rFonts w:ascii="Times New Roman" w:hAnsi="Times New Roman" w:cs="Times New Roman"/>
          <w:szCs w:val="24"/>
          <w:lang w:eastAsia="pl-PL" w:bidi="ar-SA"/>
        </w:rPr>
        <w:t xml:space="preserve"> </w:t>
      </w:r>
      <w:r w:rsidR="00FB7731" w:rsidRPr="003834EE">
        <w:rPr>
          <w:rFonts w:ascii="Times New Roman" w:hAnsi="Times New Roman" w:cs="Times New Roman"/>
          <w:szCs w:val="24"/>
          <w:lang w:eastAsia="pl-PL" w:bidi="ar-SA"/>
        </w:rPr>
        <w:t xml:space="preserve">na podstawie pełnomocnictwa udzielonego przez Prezydenta Miasta Elbląg nr 141/2021 z dnia 09.11.2021 r. </w:t>
      </w:r>
      <w:r w:rsidRPr="003834EE">
        <w:rPr>
          <w:rFonts w:ascii="Times New Roman" w:hAnsi="Times New Roman" w:cs="Times New Roman"/>
          <w:szCs w:val="24"/>
          <w:lang w:eastAsia="pl-PL" w:bidi="ar-SA"/>
        </w:rPr>
        <w:t>przez</w:t>
      </w:r>
      <w:r w:rsidR="00FB7731" w:rsidRPr="003834EE">
        <w:rPr>
          <w:rFonts w:ascii="Times New Roman" w:hAnsi="Times New Roman" w:cs="Times New Roman"/>
          <w:szCs w:val="24"/>
          <w:lang w:eastAsia="pl-PL" w:bidi="ar-SA"/>
        </w:rPr>
        <w:t>:</w:t>
      </w:r>
    </w:p>
    <w:p w14:paraId="2E2FEAA2" w14:textId="5282C327" w:rsidR="00FB7731" w:rsidRPr="003834EE" w:rsidRDefault="000B3E0D" w:rsidP="00A80A63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  <w:lang w:eastAsia="pl-PL" w:bidi="ar-SA"/>
        </w:rPr>
      </w:pPr>
      <w:r w:rsidRPr="003834EE">
        <w:rPr>
          <w:rFonts w:ascii="Times New Roman" w:hAnsi="Times New Roman" w:cs="Times New Roman"/>
          <w:szCs w:val="24"/>
          <w:lang w:eastAsia="pl-PL" w:bidi="ar-SA"/>
        </w:rPr>
        <w:t xml:space="preserve">Dyrektora Domu Pomocy Społecznej „Niezapominajka” – Panią Izabelę Misiak </w:t>
      </w:r>
    </w:p>
    <w:p w14:paraId="4CD293D7" w14:textId="4E20391F" w:rsidR="00FB7731" w:rsidRPr="003834EE" w:rsidRDefault="000B3E0D" w:rsidP="00A80A63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  <w:lang w:eastAsia="pl-PL" w:bidi="ar-SA"/>
        </w:rPr>
      </w:pPr>
      <w:r w:rsidRPr="003834EE">
        <w:rPr>
          <w:rFonts w:ascii="Times New Roman" w:hAnsi="Times New Roman" w:cs="Times New Roman"/>
          <w:szCs w:val="24"/>
          <w:lang w:eastAsia="pl-PL" w:bidi="ar-SA"/>
        </w:rPr>
        <w:t>przy kontrasygnacie głównego księgowego</w:t>
      </w:r>
      <w:r w:rsidR="00FB7731" w:rsidRPr="003834EE">
        <w:rPr>
          <w:rFonts w:ascii="Times New Roman" w:hAnsi="Times New Roman" w:cs="Times New Roman"/>
          <w:szCs w:val="24"/>
          <w:lang w:eastAsia="pl-PL" w:bidi="ar-SA"/>
        </w:rPr>
        <w:t xml:space="preserve"> – Pani Elżbiety Kowalczyk</w:t>
      </w:r>
    </w:p>
    <w:p w14:paraId="012F3650" w14:textId="3E57E3FF" w:rsidR="00317D4F" w:rsidRPr="003834EE" w:rsidRDefault="00317D4F" w:rsidP="00A80A63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  <w:lang w:eastAsia="pl-PL" w:bidi="ar-SA"/>
        </w:rPr>
      </w:pPr>
      <w:r w:rsidRPr="003834EE">
        <w:rPr>
          <w:rFonts w:ascii="Times New Roman" w:hAnsi="Times New Roman" w:cs="Times New Roman"/>
          <w:szCs w:val="24"/>
          <w:lang w:eastAsia="pl-PL" w:bidi="ar-SA"/>
        </w:rPr>
        <w:t xml:space="preserve">zwanym dalej </w:t>
      </w:r>
      <w:r w:rsidR="00927A91" w:rsidRPr="003834EE">
        <w:rPr>
          <w:rFonts w:ascii="Times New Roman" w:hAnsi="Times New Roman" w:cs="Times New Roman"/>
          <w:szCs w:val="24"/>
          <w:lang w:eastAsia="pl-PL" w:bidi="ar-SA"/>
        </w:rPr>
        <w:t>,,</w:t>
      </w:r>
      <w:r w:rsidRPr="003834EE">
        <w:rPr>
          <w:rFonts w:ascii="Times New Roman" w:hAnsi="Times New Roman" w:cs="Times New Roman"/>
          <w:bCs/>
          <w:szCs w:val="24"/>
          <w:lang w:eastAsia="pl-PL" w:bidi="ar-SA"/>
        </w:rPr>
        <w:t>Zamawiającym</w:t>
      </w:r>
      <w:r w:rsidR="00927A91" w:rsidRPr="003834EE">
        <w:rPr>
          <w:rFonts w:ascii="Times New Roman" w:hAnsi="Times New Roman" w:cs="Times New Roman"/>
          <w:bCs/>
          <w:szCs w:val="24"/>
          <w:lang w:eastAsia="pl-PL" w:bidi="ar-SA"/>
        </w:rPr>
        <w:t>’’</w:t>
      </w:r>
      <w:r w:rsidRPr="003834EE">
        <w:rPr>
          <w:rFonts w:ascii="Times New Roman" w:hAnsi="Times New Roman" w:cs="Times New Roman"/>
          <w:szCs w:val="24"/>
          <w:lang w:eastAsia="pl-PL" w:bidi="ar-SA"/>
        </w:rPr>
        <w:t>,</w:t>
      </w:r>
    </w:p>
    <w:p w14:paraId="0B43476D" w14:textId="77777777" w:rsidR="00317D4F" w:rsidRPr="003834EE" w:rsidRDefault="00317D4F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  <w:lang w:eastAsia="pl-PL" w:bidi="ar-SA"/>
        </w:rPr>
      </w:pPr>
    </w:p>
    <w:p w14:paraId="2F17D917" w14:textId="77777777" w:rsidR="00317D4F" w:rsidRPr="003834EE" w:rsidRDefault="00317D4F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  <w:lang w:eastAsia="pl-PL" w:bidi="ar-SA"/>
        </w:rPr>
      </w:pPr>
      <w:r w:rsidRPr="003834EE">
        <w:rPr>
          <w:rFonts w:ascii="Times New Roman" w:hAnsi="Times New Roman" w:cs="Times New Roman"/>
          <w:szCs w:val="24"/>
          <w:lang w:eastAsia="pl-PL" w:bidi="ar-SA"/>
        </w:rPr>
        <w:t>a</w:t>
      </w:r>
    </w:p>
    <w:p w14:paraId="40F00C6C" w14:textId="1FFA90AE" w:rsidR="00317D4F" w:rsidRPr="003834EE" w:rsidRDefault="00FB7731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  <w:lang w:eastAsia="pl-PL" w:bidi="ar-SA"/>
        </w:rPr>
      </w:pPr>
      <w:r w:rsidRPr="003834EE">
        <w:rPr>
          <w:rFonts w:ascii="Times New Roman" w:hAnsi="Times New Roman" w:cs="Times New Roman"/>
          <w:szCs w:val="24"/>
          <w:lang w:eastAsia="pl-PL" w:bidi="ar-SA"/>
        </w:rPr>
        <w:t>…………………………………………………………………………………………………</w:t>
      </w:r>
    </w:p>
    <w:p w14:paraId="541958B6" w14:textId="77777777" w:rsidR="00BA04BB" w:rsidRPr="003834EE" w:rsidRDefault="00317D4F" w:rsidP="003834EE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color w:val="auto"/>
          <w:szCs w:val="24"/>
          <w:lang w:eastAsia="en-US" w:bidi="ar-SA"/>
        </w:rPr>
      </w:pPr>
      <w:r w:rsidRPr="003834EE">
        <w:rPr>
          <w:rFonts w:ascii="Times New Roman" w:eastAsia="Calibri" w:hAnsi="Times New Roman" w:cs="Times New Roman"/>
          <w:szCs w:val="24"/>
          <w:shd w:val="clear" w:color="auto" w:fill="FFFFFF"/>
          <w:lang w:eastAsia="en-US" w:bidi="ar-SA"/>
        </w:rPr>
        <w:t>zwanym dale</w:t>
      </w:r>
      <w:r w:rsidR="00927A91" w:rsidRPr="003834EE">
        <w:rPr>
          <w:rFonts w:ascii="Times New Roman" w:eastAsia="Calibri" w:hAnsi="Times New Roman" w:cs="Times New Roman"/>
          <w:szCs w:val="24"/>
          <w:shd w:val="clear" w:color="auto" w:fill="FFFFFF"/>
          <w:lang w:eastAsia="en-US" w:bidi="ar-SA"/>
        </w:rPr>
        <w:t>j ,,</w:t>
      </w:r>
      <w:r w:rsidR="00927A91" w:rsidRPr="003834EE">
        <w:rPr>
          <w:rFonts w:ascii="Times New Roman" w:eastAsia="Calibri" w:hAnsi="Times New Roman" w:cs="Times New Roman"/>
          <w:bCs/>
          <w:szCs w:val="24"/>
          <w:shd w:val="clear" w:color="auto" w:fill="FFFFFF"/>
          <w:lang w:eastAsia="en-US" w:bidi="ar-SA"/>
        </w:rPr>
        <w:t>Wykonawcą’’</w:t>
      </w:r>
    </w:p>
    <w:p w14:paraId="13A6C48C" w14:textId="77777777" w:rsidR="003834EE" w:rsidRDefault="003834EE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6B6D10E9" w14:textId="04573BA9" w:rsidR="00BA04BB" w:rsidRPr="003834EE" w:rsidRDefault="00000000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w wyniku przeprowadzonego postępowania o udzielenie zamówienia publicznego na usługi w trybie podstawowym, na podstawie art. 275 pkt 1 ustawy</w:t>
      </w:r>
      <w:r w:rsidR="00D57A61" w:rsidRPr="003834EE">
        <w:rPr>
          <w:rFonts w:ascii="Times New Roman" w:hAnsi="Times New Roman" w:cs="Times New Roman"/>
          <w:szCs w:val="24"/>
        </w:rPr>
        <w:t xml:space="preserve"> prawo zamówień publicznych (Dz. U. z 2024 r. poz.</w:t>
      </w:r>
      <w:r w:rsidRPr="003834EE">
        <w:rPr>
          <w:rFonts w:ascii="Times New Roman" w:hAnsi="Times New Roman" w:cs="Times New Roman"/>
          <w:szCs w:val="24"/>
        </w:rPr>
        <w:t xml:space="preserve"> </w:t>
      </w:r>
      <w:r w:rsidR="00D57A61" w:rsidRPr="003834EE">
        <w:rPr>
          <w:rFonts w:ascii="Times New Roman" w:hAnsi="Times New Roman" w:cs="Times New Roman"/>
          <w:szCs w:val="24"/>
        </w:rPr>
        <w:t>1320</w:t>
      </w:r>
      <w:r w:rsidRPr="003834EE">
        <w:rPr>
          <w:rFonts w:ascii="Times New Roman" w:hAnsi="Times New Roman" w:cs="Times New Roman"/>
          <w:szCs w:val="24"/>
        </w:rPr>
        <w:t xml:space="preserve"> ze zm.), </w:t>
      </w:r>
      <w:r w:rsidRPr="003834EE">
        <w:rPr>
          <w:rStyle w:val="Domylnaczcionkaakapitu2"/>
          <w:rFonts w:ascii="Times New Roman" w:hAnsi="Times New Roman" w:cs="Times New Roman"/>
          <w:szCs w:val="24"/>
        </w:rPr>
        <w:t xml:space="preserve">pn. </w:t>
      </w:r>
      <w:r w:rsidRPr="003834EE">
        <w:rPr>
          <w:rStyle w:val="Domylnaczcionkaakapitu2"/>
          <w:rFonts w:ascii="Times New Roman" w:hAnsi="Times New Roman" w:cs="Times New Roman"/>
          <w:b/>
          <w:bCs/>
          <w:szCs w:val="24"/>
        </w:rPr>
        <w:t>„</w:t>
      </w:r>
      <w:bookmarkStart w:id="0" w:name="_Hlk35091468"/>
      <w:bookmarkStart w:id="1" w:name="_Hlk35184510"/>
      <w:r w:rsidRPr="003834EE">
        <w:rPr>
          <w:rStyle w:val="Domylnaczcionkaakapitu1"/>
          <w:rFonts w:ascii="Times New Roman" w:eastAsia="Times New Roman" w:hAnsi="Times New Roman" w:cs="Times New Roman"/>
          <w:b/>
          <w:bCs/>
          <w:szCs w:val="24"/>
          <w:lang w:eastAsia="pl-PL"/>
        </w:rPr>
        <w:t>Świadczenie usług pielęgniarsk</w:t>
      </w:r>
      <w:r w:rsidR="00D57A61" w:rsidRPr="003834EE">
        <w:rPr>
          <w:rStyle w:val="Domylnaczcionkaakapitu1"/>
          <w:rFonts w:ascii="Times New Roman" w:eastAsia="Times New Roman" w:hAnsi="Times New Roman" w:cs="Times New Roman"/>
          <w:b/>
          <w:bCs/>
          <w:szCs w:val="24"/>
          <w:lang w:eastAsia="pl-PL"/>
        </w:rPr>
        <w:t>ich</w:t>
      </w:r>
      <w:r w:rsidRPr="003834EE">
        <w:rPr>
          <w:rStyle w:val="Domylnaczcionkaakapitu1"/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 dla mieszkańców Domu Pomocy Społecznej „N</w:t>
      </w:r>
      <w:r w:rsidR="000B1756" w:rsidRPr="003834EE">
        <w:rPr>
          <w:rStyle w:val="Domylnaczcionkaakapitu1"/>
          <w:rFonts w:ascii="Times New Roman" w:eastAsia="Times New Roman" w:hAnsi="Times New Roman" w:cs="Times New Roman"/>
          <w:b/>
          <w:bCs/>
          <w:szCs w:val="24"/>
          <w:lang w:eastAsia="pl-PL"/>
        </w:rPr>
        <w:t>iezapominajka</w:t>
      </w:r>
      <w:r w:rsidRPr="003834EE">
        <w:rPr>
          <w:rStyle w:val="Domylnaczcionkaakapitu1"/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” w </w:t>
      </w:r>
      <w:r w:rsidR="000B1756" w:rsidRPr="003834EE">
        <w:rPr>
          <w:rStyle w:val="Domylnaczcionkaakapitu1"/>
          <w:rFonts w:ascii="Times New Roman" w:eastAsia="Times New Roman" w:hAnsi="Times New Roman" w:cs="Times New Roman"/>
          <w:b/>
          <w:bCs/>
          <w:szCs w:val="24"/>
          <w:lang w:eastAsia="pl-PL"/>
        </w:rPr>
        <w:t>Elblągu</w:t>
      </w:r>
      <w:r w:rsidR="00366BC4" w:rsidRPr="003834EE">
        <w:rPr>
          <w:rStyle w:val="Domylnaczcionkaakapitu1"/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 na 2026 rok</w:t>
      </w:r>
      <w:r w:rsidRPr="003834EE">
        <w:rPr>
          <w:rStyle w:val="Domylnaczcionkaakapitu2"/>
          <w:rFonts w:ascii="Times New Roman" w:eastAsia="Times New Roman" w:hAnsi="Times New Roman" w:cs="Times New Roman"/>
          <w:b/>
          <w:bCs/>
          <w:color w:val="000000"/>
          <w:szCs w:val="24"/>
        </w:rPr>
        <w:t>”</w:t>
      </w:r>
      <w:bookmarkEnd w:id="0"/>
      <w:bookmarkEnd w:id="1"/>
      <w:r w:rsidRPr="003834EE">
        <w:rPr>
          <w:rStyle w:val="Domylnaczcionkaakapitu2"/>
          <w:rFonts w:ascii="Times New Roman" w:eastAsia="Times New Roman" w:hAnsi="Times New Roman" w:cs="Times New Roman"/>
          <w:color w:val="000000"/>
          <w:szCs w:val="24"/>
        </w:rPr>
        <w:t xml:space="preserve"> o następującej treści:</w:t>
      </w:r>
    </w:p>
    <w:p w14:paraId="522EAFD5" w14:textId="77777777" w:rsidR="00BA04BB" w:rsidRPr="003834EE" w:rsidRDefault="00BA04BB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bCs/>
          <w:szCs w:val="24"/>
        </w:rPr>
      </w:pPr>
    </w:p>
    <w:p w14:paraId="641C5B83" w14:textId="77777777" w:rsidR="00BA04BB" w:rsidRPr="003834EE" w:rsidRDefault="00000000" w:rsidP="003834E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3834EE">
        <w:rPr>
          <w:rFonts w:ascii="Times New Roman" w:hAnsi="Times New Roman" w:cs="Times New Roman"/>
          <w:b/>
          <w:bCs/>
          <w:szCs w:val="24"/>
        </w:rPr>
        <w:t>§ 1</w:t>
      </w:r>
    </w:p>
    <w:p w14:paraId="2EEFA854" w14:textId="4A67FB72" w:rsidR="00BA04BB" w:rsidRPr="003834EE" w:rsidRDefault="00000000" w:rsidP="003834EE">
      <w:pPr>
        <w:pStyle w:val="Bezodstpw"/>
        <w:numPr>
          <w:ilvl w:val="0"/>
          <w:numId w:val="50"/>
        </w:numPr>
        <w:spacing w:line="276" w:lineRule="auto"/>
        <w:ind w:left="284" w:hanging="284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Przedmiotem niniejszej umowy jest świadczenie usług pielęgniarskich dla nie więcej niż </w:t>
      </w:r>
      <w:r w:rsidR="00306525" w:rsidRPr="003834EE">
        <w:rPr>
          <w:rFonts w:ascii="Times New Roman" w:hAnsi="Times New Roman" w:cs="Times New Roman"/>
          <w:szCs w:val="24"/>
        </w:rPr>
        <w:t>135</w:t>
      </w:r>
      <w:r w:rsidRPr="003834EE">
        <w:rPr>
          <w:rFonts w:ascii="Times New Roman" w:hAnsi="Times New Roman" w:cs="Times New Roman"/>
          <w:szCs w:val="24"/>
        </w:rPr>
        <w:t xml:space="preserve"> osób - mieszkańców Domu Pomocy Społecznej „N</w:t>
      </w:r>
      <w:r w:rsidR="00506A29" w:rsidRPr="003834EE">
        <w:rPr>
          <w:rFonts w:ascii="Times New Roman" w:hAnsi="Times New Roman" w:cs="Times New Roman"/>
          <w:szCs w:val="24"/>
        </w:rPr>
        <w:t>iezapominajka</w:t>
      </w:r>
      <w:r w:rsidRPr="003834EE">
        <w:rPr>
          <w:rFonts w:ascii="Times New Roman" w:hAnsi="Times New Roman" w:cs="Times New Roman"/>
          <w:szCs w:val="24"/>
        </w:rPr>
        <w:t>” w</w:t>
      </w:r>
      <w:r w:rsidR="00506A29" w:rsidRPr="003834EE">
        <w:rPr>
          <w:rFonts w:ascii="Times New Roman" w:hAnsi="Times New Roman" w:cs="Times New Roman"/>
          <w:szCs w:val="24"/>
        </w:rPr>
        <w:t xml:space="preserve"> Elblągu</w:t>
      </w:r>
      <w:r w:rsidRPr="003834EE">
        <w:rPr>
          <w:rFonts w:ascii="Times New Roman" w:hAnsi="Times New Roman" w:cs="Times New Roman"/>
          <w:szCs w:val="24"/>
        </w:rPr>
        <w:t>, będących osobami przewlekle</w:t>
      </w:r>
      <w:r w:rsidR="00ED738D" w:rsidRPr="003834EE">
        <w:rPr>
          <w:rFonts w:ascii="Times New Roman" w:hAnsi="Times New Roman" w:cs="Times New Roman"/>
          <w:szCs w:val="24"/>
        </w:rPr>
        <w:t>,</w:t>
      </w:r>
      <w:r w:rsidRPr="003834EE">
        <w:rPr>
          <w:rFonts w:ascii="Times New Roman" w:hAnsi="Times New Roman" w:cs="Times New Roman"/>
          <w:szCs w:val="24"/>
        </w:rPr>
        <w:t xml:space="preserve"> somatycznie</w:t>
      </w:r>
      <w:r w:rsidR="00875630" w:rsidRPr="003834EE">
        <w:rPr>
          <w:rFonts w:ascii="Times New Roman" w:hAnsi="Times New Roman" w:cs="Times New Roman"/>
          <w:szCs w:val="24"/>
        </w:rPr>
        <w:t>,</w:t>
      </w:r>
      <w:r w:rsidRPr="003834EE">
        <w:rPr>
          <w:rFonts w:ascii="Times New Roman" w:hAnsi="Times New Roman" w:cs="Times New Roman"/>
          <w:szCs w:val="24"/>
        </w:rPr>
        <w:t xml:space="preserve"> chorymi.</w:t>
      </w:r>
    </w:p>
    <w:p w14:paraId="3B195C08" w14:textId="06699788" w:rsidR="00BA04BB" w:rsidRPr="003834EE" w:rsidRDefault="00000000" w:rsidP="003834EE">
      <w:pPr>
        <w:pStyle w:val="Bezodstpw"/>
        <w:numPr>
          <w:ilvl w:val="0"/>
          <w:numId w:val="50"/>
        </w:numPr>
        <w:spacing w:line="276" w:lineRule="auto"/>
        <w:ind w:left="284" w:hanging="284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Na podstawie niniejszej umowy </w:t>
      </w:r>
      <w:r w:rsidR="00506A29" w:rsidRPr="003834EE">
        <w:rPr>
          <w:rFonts w:ascii="Times New Roman" w:hAnsi="Times New Roman" w:cs="Times New Roman"/>
          <w:szCs w:val="24"/>
        </w:rPr>
        <w:t>Wykonawca</w:t>
      </w:r>
      <w:r w:rsidRPr="003834EE">
        <w:rPr>
          <w:rFonts w:ascii="Times New Roman" w:hAnsi="Times New Roman" w:cs="Times New Roman"/>
          <w:szCs w:val="24"/>
        </w:rPr>
        <w:t xml:space="preserve"> zobowiązuje się do świadczenia usługi zgodnej </w:t>
      </w:r>
      <w:r w:rsidR="00FB7731" w:rsidRPr="003834EE">
        <w:rPr>
          <w:rFonts w:ascii="Times New Roman" w:hAnsi="Times New Roman" w:cs="Times New Roman"/>
          <w:szCs w:val="24"/>
        </w:rPr>
        <w:br/>
      </w:r>
      <w:r w:rsidRPr="003834EE">
        <w:rPr>
          <w:rFonts w:ascii="Times New Roman" w:hAnsi="Times New Roman" w:cs="Times New Roman"/>
          <w:szCs w:val="24"/>
        </w:rPr>
        <w:t>z treścią ogłoszenia o zamówieniu, obejmującej</w:t>
      </w:r>
      <w:r w:rsidR="00FB7731" w:rsidRPr="003834EE">
        <w:rPr>
          <w:rFonts w:ascii="Times New Roman" w:hAnsi="Times New Roman" w:cs="Times New Roman"/>
          <w:szCs w:val="24"/>
        </w:rPr>
        <w:t xml:space="preserve"> w podstawowym zakresie przygotowywanie </w:t>
      </w:r>
      <w:r w:rsidR="00FB7731" w:rsidRPr="003834EE">
        <w:rPr>
          <w:rFonts w:ascii="Times New Roman" w:hAnsi="Times New Roman" w:cs="Times New Roman"/>
          <w:szCs w:val="24"/>
        </w:rPr>
        <w:br/>
        <w:t>i rozkładanie leków na tace, zgodnie ze zleceniami lekarskimi, w w sytuacjach wyjątkowych zlecanych przez Zamawiającego również</w:t>
      </w:r>
      <w:r w:rsidRPr="003834EE">
        <w:rPr>
          <w:rFonts w:ascii="Times New Roman" w:hAnsi="Times New Roman" w:cs="Times New Roman"/>
          <w:szCs w:val="24"/>
        </w:rPr>
        <w:t xml:space="preserve">: </w:t>
      </w:r>
    </w:p>
    <w:p w14:paraId="56EC7D9D" w14:textId="77777777" w:rsidR="00832D24" w:rsidRPr="003834EE" w:rsidRDefault="00832D24" w:rsidP="003834EE">
      <w:pPr>
        <w:pStyle w:val="Bezodstpw"/>
        <w:numPr>
          <w:ilvl w:val="0"/>
          <w:numId w:val="51"/>
        </w:numPr>
        <w:spacing w:line="276" w:lineRule="auto"/>
        <w:ind w:hanging="436"/>
        <w:jc w:val="both"/>
        <w:rPr>
          <w:rFonts w:ascii="Times New Roman" w:eastAsia="Calibri" w:hAnsi="Times New Roman" w:cs="Times New Roman"/>
          <w:color w:val="auto"/>
          <w:szCs w:val="24"/>
          <w:lang w:eastAsia="en-US"/>
        </w:rPr>
      </w:pPr>
      <w:r w:rsidRPr="003834EE">
        <w:rPr>
          <w:rFonts w:ascii="Times New Roman" w:eastAsia="Calibri" w:hAnsi="Times New Roman" w:cs="Times New Roman"/>
          <w:color w:val="auto"/>
          <w:szCs w:val="24"/>
          <w:lang w:eastAsia="en-US"/>
        </w:rPr>
        <w:t>udzielanie niezwłocznie pierwszej pomocy przedlekarskiej i sprawowanie bezpośrednio opieki nad mieszkańcami (w tym powiadamianie lekarza lub służby pogotowia ratunkowego, a następnie powiadamianie kierownika działu pielęgnacyjno-opiekuńczego o konieczności udzielenia pomocy przedlekarskiej i np. przekazaniu mieszkańca na oddział szpitalny),</w:t>
      </w:r>
    </w:p>
    <w:p w14:paraId="499BE0A7" w14:textId="77777777" w:rsidR="00832D24" w:rsidRPr="003834EE" w:rsidRDefault="00832D24" w:rsidP="003834EE">
      <w:pPr>
        <w:pStyle w:val="Bezodstpw"/>
        <w:numPr>
          <w:ilvl w:val="0"/>
          <w:numId w:val="51"/>
        </w:numPr>
        <w:spacing w:line="276" w:lineRule="auto"/>
        <w:ind w:hanging="436"/>
        <w:jc w:val="both"/>
        <w:rPr>
          <w:rFonts w:ascii="Times New Roman" w:eastAsia="Calibri" w:hAnsi="Times New Roman" w:cs="Times New Roman"/>
          <w:color w:val="auto"/>
          <w:szCs w:val="24"/>
          <w:lang w:eastAsia="en-US"/>
        </w:rPr>
      </w:pPr>
      <w:r w:rsidRPr="003834EE">
        <w:rPr>
          <w:rFonts w:ascii="Times New Roman" w:eastAsia="Calibri" w:hAnsi="Times New Roman" w:cs="Times New Roman"/>
          <w:color w:val="auto"/>
          <w:szCs w:val="24"/>
          <w:lang w:eastAsia="en-US"/>
        </w:rPr>
        <w:t>unieruchamianie złamań, skręceń i zwichnięć,</w:t>
      </w:r>
    </w:p>
    <w:p w14:paraId="7C0640BA" w14:textId="77777777" w:rsidR="00832D24" w:rsidRPr="003834EE" w:rsidRDefault="00832D24" w:rsidP="003834EE">
      <w:pPr>
        <w:pStyle w:val="Bezodstpw"/>
        <w:numPr>
          <w:ilvl w:val="0"/>
          <w:numId w:val="51"/>
        </w:numPr>
        <w:spacing w:line="276" w:lineRule="auto"/>
        <w:ind w:hanging="436"/>
        <w:jc w:val="both"/>
        <w:rPr>
          <w:rFonts w:ascii="Times New Roman" w:eastAsia="Calibri" w:hAnsi="Times New Roman" w:cs="Times New Roman"/>
          <w:color w:val="auto"/>
          <w:szCs w:val="24"/>
          <w:u w:val="single"/>
          <w:lang w:eastAsia="en-US"/>
        </w:rPr>
      </w:pPr>
      <w:r w:rsidRPr="003834EE">
        <w:rPr>
          <w:rFonts w:ascii="Times New Roman" w:eastAsia="Calibri" w:hAnsi="Times New Roman" w:cs="Times New Roman"/>
          <w:color w:val="auto"/>
          <w:szCs w:val="24"/>
          <w:lang w:eastAsia="en-US"/>
        </w:rPr>
        <w:t>zmiana cewnika moczowego,</w:t>
      </w:r>
    </w:p>
    <w:p w14:paraId="16EE2C83" w14:textId="77777777" w:rsidR="00832D24" w:rsidRPr="003834EE" w:rsidRDefault="00832D24" w:rsidP="003834EE">
      <w:pPr>
        <w:pStyle w:val="Bezodstpw"/>
        <w:numPr>
          <w:ilvl w:val="0"/>
          <w:numId w:val="51"/>
        </w:numPr>
        <w:spacing w:line="276" w:lineRule="auto"/>
        <w:ind w:hanging="436"/>
        <w:jc w:val="both"/>
        <w:rPr>
          <w:rFonts w:ascii="Times New Roman" w:eastAsia="Calibri" w:hAnsi="Times New Roman" w:cs="Times New Roman"/>
          <w:color w:val="auto"/>
          <w:szCs w:val="24"/>
          <w:lang w:eastAsia="en-US"/>
        </w:rPr>
      </w:pPr>
      <w:r w:rsidRPr="003834EE">
        <w:rPr>
          <w:rFonts w:ascii="Times New Roman" w:eastAsia="Calibri" w:hAnsi="Times New Roman" w:cs="Times New Roman"/>
          <w:color w:val="auto"/>
          <w:szCs w:val="24"/>
          <w:lang w:eastAsia="en-US"/>
        </w:rPr>
        <w:t>podejmowanie decyzji co do zastosowania przymusu bezpośredniego w sytuacjach dozwolonych przez przepisy prawa oraz nadzorowanie wykonania tego przymusu i informowanie lekarza oraz właściwe dokumentowanie,</w:t>
      </w:r>
    </w:p>
    <w:p w14:paraId="4A2E6AB1" w14:textId="77777777" w:rsidR="00832D24" w:rsidRPr="003834EE" w:rsidRDefault="00832D24" w:rsidP="003834EE">
      <w:pPr>
        <w:pStyle w:val="Bezodstpw"/>
        <w:numPr>
          <w:ilvl w:val="0"/>
          <w:numId w:val="51"/>
        </w:numPr>
        <w:spacing w:line="276" w:lineRule="auto"/>
        <w:ind w:hanging="436"/>
        <w:jc w:val="both"/>
        <w:rPr>
          <w:rFonts w:ascii="Times New Roman" w:eastAsia="Calibri" w:hAnsi="Times New Roman" w:cs="Times New Roman"/>
          <w:color w:val="auto"/>
          <w:szCs w:val="24"/>
          <w:lang w:eastAsia="en-US"/>
        </w:rPr>
      </w:pPr>
      <w:r w:rsidRPr="003834EE">
        <w:rPr>
          <w:rFonts w:ascii="Times New Roman" w:eastAsia="Calibri" w:hAnsi="Times New Roman" w:cs="Times New Roman"/>
          <w:color w:val="auto"/>
          <w:szCs w:val="24"/>
          <w:lang w:eastAsia="en-US"/>
        </w:rPr>
        <w:t>uczestniczenie w wizytach lekarskich,</w:t>
      </w:r>
    </w:p>
    <w:p w14:paraId="68CC36D3" w14:textId="0B3FDA65" w:rsidR="00832D24" w:rsidRPr="003834EE" w:rsidRDefault="00832D24" w:rsidP="003834EE">
      <w:pPr>
        <w:pStyle w:val="Bezodstpw"/>
        <w:numPr>
          <w:ilvl w:val="0"/>
          <w:numId w:val="51"/>
        </w:numPr>
        <w:spacing w:line="276" w:lineRule="auto"/>
        <w:ind w:hanging="436"/>
        <w:jc w:val="both"/>
        <w:rPr>
          <w:rFonts w:ascii="Times New Roman" w:eastAsia="Calibri" w:hAnsi="Times New Roman" w:cs="Times New Roman"/>
          <w:color w:val="auto"/>
          <w:szCs w:val="24"/>
          <w:lang w:eastAsia="en-US"/>
        </w:rPr>
      </w:pPr>
      <w:r w:rsidRPr="003834EE">
        <w:rPr>
          <w:rFonts w:ascii="Times New Roman" w:eastAsia="Calibri" w:hAnsi="Times New Roman" w:cs="Times New Roman"/>
          <w:color w:val="auto"/>
          <w:szCs w:val="24"/>
          <w:lang w:eastAsia="en-US"/>
        </w:rPr>
        <w:t>wykonywanie iniekcji, wlewów i innych zleconych zabiegów (środki dezynfekcji, sprzęt zamawiającego)</w:t>
      </w:r>
    </w:p>
    <w:p w14:paraId="7D603E5A" w14:textId="77777777" w:rsidR="00832D24" w:rsidRPr="003834EE" w:rsidRDefault="00832D24" w:rsidP="003834EE">
      <w:pPr>
        <w:pStyle w:val="Bezodstpw"/>
        <w:numPr>
          <w:ilvl w:val="0"/>
          <w:numId w:val="51"/>
        </w:numPr>
        <w:spacing w:line="276" w:lineRule="auto"/>
        <w:ind w:hanging="436"/>
        <w:jc w:val="both"/>
        <w:rPr>
          <w:rFonts w:ascii="Times New Roman" w:eastAsia="Calibri" w:hAnsi="Times New Roman" w:cs="Times New Roman"/>
          <w:color w:val="auto"/>
          <w:szCs w:val="24"/>
          <w:lang w:eastAsia="en-US"/>
        </w:rPr>
      </w:pPr>
      <w:r w:rsidRPr="003834EE">
        <w:rPr>
          <w:rFonts w:ascii="Times New Roman" w:eastAsia="Calibri" w:hAnsi="Times New Roman" w:cs="Times New Roman"/>
          <w:color w:val="auto"/>
          <w:szCs w:val="24"/>
          <w:lang w:eastAsia="en-US"/>
        </w:rPr>
        <w:lastRenderedPageBreak/>
        <w:t>wykonywanie pomiarów temperatury, tętna, ciśnienia tętniczego krwi, poziomu cukru we krwi (glukometrem), pobieranie próbek do badań laboratoryjnych wg zleceń lekarskich i potrzeb (sprzęt własny zamawiającego),</w:t>
      </w:r>
    </w:p>
    <w:p w14:paraId="7044ECA4" w14:textId="7921D2EE" w:rsidR="00832D24" w:rsidRPr="003834EE" w:rsidRDefault="00832D24" w:rsidP="003834EE">
      <w:pPr>
        <w:pStyle w:val="Bezodstpw"/>
        <w:numPr>
          <w:ilvl w:val="0"/>
          <w:numId w:val="51"/>
        </w:numPr>
        <w:spacing w:line="276" w:lineRule="auto"/>
        <w:ind w:hanging="436"/>
        <w:jc w:val="both"/>
        <w:rPr>
          <w:rFonts w:ascii="Times New Roman" w:eastAsia="Calibri" w:hAnsi="Times New Roman" w:cs="Times New Roman"/>
          <w:color w:val="auto"/>
          <w:szCs w:val="24"/>
          <w:lang w:eastAsia="en-US"/>
        </w:rPr>
      </w:pPr>
      <w:r w:rsidRPr="003834EE">
        <w:rPr>
          <w:rFonts w:ascii="Times New Roman" w:eastAsia="Calibri" w:hAnsi="Times New Roman" w:cs="Times New Roman"/>
          <w:color w:val="auto"/>
          <w:szCs w:val="24"/>
          <w:lang w:eastAsia="en-US"/>
        </w:rPr>
        <w:t xml:space="preserve">zmienianie opatrunków (materiały zamawiającego), </w:t>
      </w:r>
    </w:p>
    <w:p w14:paraId="1F3749CA" w14:textId="77777777" w:rsidR="00832D24" w:rsidRPr="003834EE" w:rsidRDefault="00832D24" w:rsidP="003834EE">
      <w:pPr>
        <w:pStyle w:val="Bezodstpw"/>
        <w:numPr>
          <w:ilvl w:val="0"/>
          <w:numId w:val="51"/>
        </w:numPr>
        <w:spacing w:line="276" w:lineRule="auto"/>
        <w:ind w:hanging="436"/>
        <w:jc w:val="both"/>
        <w:rPr>
          <w:rFonts w:ascii="Times New Roman" w:eastAsia="Calibri" w:hAnsi="Times New Roman" w:cs="Times New Roman"/>
          <w:color w:val="auto"/>
          <w:szCs w:val="24"/>
          <w:lang w:eastAsia="en-US"/>
        </w:rPr>
      </w:pPr>
      <w:r w:rsidRPr="003834EE">
        <w:rPr>
          <w:rFonts w:ascii="Times New Roman" w:eastAsia="Calibri" w:hAnsi="Times New Roman" w:cs="Times New Roman"/>
          <w:color w:val="auto"/>
          <w:szCs w:val="24"/>
          <w:lang w:eastAsia="en-US"/>
        </w:rPr>
        <w:t>niezwłoczne powiadamianie kierownika działu pielęgnacyjno-opiekuńczego i lekarza o podejrzeniu wystąpienia choroby zakaźnej,</w:t>
      </w:r>
    </w:p>
    <w:p w14:paraId="271687C0" w14:textId="77777777" w:rsidR="00832D24" w:rsidRPr="003834EE" w:rsidRDefault="00832D24" w:rsidP="003834EE">
      <w:pPr>
        <w:pStyle w:val="Bezodstpw"/>
        <w:numPr>
          <w:ilvl w:val="0"/>
          <w:numId w:val="51"/>
        </w:numPr>
        <w:spacing w:line="276" w:lineRule="auto"/>
        <w:ind w:hanging="436"/>
        <w:jc w:val="both"/>
        <w:rPr>
          <w:rFonts w:ascii="Times New Roman" w:eastAsia="Calibri" w:hAnsi="Times New Roman" w:cs="Times New Roman"/>
          <w:color w:val="auto"/>
          <w:szCs w:val="24"/>
          <w:lang w:eastAsia="en-US"/>
        </w:rPr>
      </w:pPr>
      <w:r w:rsidRPr="003834EE">
        <w:rPr>
          <w:rFonts w:ascii="Times New Roman" w:eastAsia="Calibri" w:hAnsi="Times New Roman" w:cs="Times New Roman"/>
          <w:color w:val="auto"/>
          <w:szCs w:val="24"/>
          <w:lang w:eastAsia="en-US"/>
        </w:rPr>
        <w:t>udzielanie pierwszej pomocy wszystkim pracownikom DPS przebywającym na terenie obiektu pracodawcy w czasie wykonywanych czynności służbowych.</w:t>
      </w:r>
    </w:p>
    <w:p w14:paraId="2662A186" w14:textId="09BC4FC3" w:rsidR="00832D24" w:rsidRPr="003834EE" w:rsidRDefault="00832D24" w:rsidP="003834EE">
      <w:pPr>
        <w:pStyle w:val="Bezodstpw"/>
        <w:numPr>
          <w:ilvl w:val="0"/>
          <w:numId w:val="50"/>
        </w:numPr>
        <w:spacing w:line="276" w:lineRule="auto"/>
        <w:ind w:left="284" w:hanging="284"/>
        <w:jc w:val="both"/>
        <w:rPr>
          <w:rFonts w:ascii="Times New Roman" w:eastAsia="Calibri" w:hAnsi="Times New Roman" w:cs="Times New Roman"/>
          <w:color w:val="auto"/>
          <w:szCs w:val="24"/>
          <w:lang w:eastAsia="en-US"/>
        </w:rPr>
      </w:pPr>
      <w:r w:rsidRPr="003834EE">
        <w:rPr>
          <w:rFonts w:ascii="Times New Roman" w:eastAsia="Calibri" w:hAnsi="Times New Roman" w:cs="Times New Roman"/>
          <w:color w:val="auto"/>
          <w:szCs w:val="24"/>
          <w:lang w:eastAsia="en-US"/>
        </w:rPr>
        <w:t xml:space="preserve">W trakcie dyżurów i świadczenia usług, </w:t>
      </w:r>
      <w:r w:rsidR="003834EE">
        <w:rPr>
          <w:rFonts w:ascii="Times New Roman" w:eastAsia="Calibri" w:hAnsi="Times New Roman" w:cs="Times New Roman"/>
          <w:color w:val="auto"/>
          <w:szCs w:val="24"/>
          <w:lang w:eastAsia="en-US"/>
        </w:rPr>
        <w:t>personel Wykonawcy będzie odpowiedzialny z</w:t>
      </w:r>
      <w:r w:rsidRPr="003834EE">
        <w:rPr>
          <w:rFonts w:ascii="Times New Roman" w:eastAsia="Calibri" w:hAnsi="Times New Roman" w:cs="Times New Roman"/>
          <w:color w:val="auto"/>
          <w:szCs w:val="24"/>
          <w:lang w:eastAsia="en-US"/>
        </w:rPr>
        <w:t>a:</w:t>
      </w:r>
    </w:p>
    <w:p w14:paraId="30DB642D" w14:textId="77777777" w:rsidR="00832D24" w:rsidRPr="003834EE" w:rsidRDefault="00832D24" w:rsidP="003834EE">
      <w:pPr>
        <w:pStyle w:val="Bezodstpw"/>
        <w:numPr>
          <w:ilvl w:val="0"/>
          <w:numId w:val="52"/>
        </w:numPr>
        <w:spacing w:line="276" w:lineRule="auto"/>
        <w:ind w:hanging="436"/>
        <w:jc w:val="both"/>
        <w:rPr>
          <w:rFonts w:ascii="Times New Roman" w:eastAsia="Calibri" w:hAnsi="Times New Roman" w:cs="Times New Roman"/>
          <w:color w:val="auto"/>
          <w:szCs w:val="24"/>
          <w:lang w:eastAsia="en-US"/>
        </w:rPr>
      </w:pPr>
      <w:r w:rsidRPr="003834EE">
        <w:rPr>
          <w:rFonts w:ascii="Times New Roman" w:eastAsia="Calibri" w:hAnsi="Times New Roman" w:cs="Times New Roman"/>
          <w:color w:val="auto"/>
          <w:szCs w:val="24"/>
          <w:lang w:eastAsia="en-US"/>
        </w:rPr>
        <w:t>przestrzeganie tajemnicy zawodowej,</w:t>
      </w:r>
    </w:p>
    <w:p w14:paraId="6B9EEBA9" w14:textId="77777777" w:rsidR="00832D24" w:rsidRPr="003834EE" w:rsidRDefault="00832D24" w:rsidP="003834EE">
      <w:pPr>
        <w:pStyle w:val="Bezodstpw"/>
        <w:numPr>
          <w:ilvl w:val="0"/>
          <w:numId w:val="52"/>
        </w:numPr>
        <w:spacing w:line="276" w:lineRule="auto"/>
        <w:ind w:hanging="436"/>
        <w:jc w:val="both"/>
        <w:rPr>
          <w:rFonts w:ascii="Times New Roman" w:eastAsia="Calibri" w:hAnsi="Times New Roman" w:cs="Times New Roman"/>
          <w:color w:val="auto"/>
          <w:szCs w:val="24"/>
          <w:lang w:eastAsia="en-US"/>
        </w:rPr>
      </w:pPr>
      <w:r w:rsidRPr="003834EE">
        <w:rPr>
          <w:rFonts w:ascii="Times New Roman" w:eastAsia="Calibri" w:hAnsi="Times New Roman" w:cs="Times New Roman"/>
          <w:color w:val="auto"/>
          <w:szCs w:val="24"/>
          <w:lang w:eastAsia="en-US"/>
        </w:rPr>
        <w:t>właściwe gospodarowanie lekami, regularne zgłaszanie zapotrzebowania zgodnie ze zleceniem lekarskim i zużyciem, odpowiednie przechowywanie leków, wyrobów medycznych, środków dezynfekcyjnych i ich zabezpieczanie przed nieuprawnionym dostępem,</w:t>
      </w:r>
    </w:p>
    <w:p w14:paraId="4AC3A004" w14:textId="77777777" w:rsidR="00832D24" w:rsidRPr="003834EE" w:rsidRDefault="00832D24" w:rsidP="003834EE">
      <w:pPr>
        <w:pStyle w:val="Bezodstpw"/>
        <w:numPr>
          <w:ilvl w:val="0"/>
          <w:numId w:val="52"/>
        </w:numPr>
        <w:spacing w:line="276" w:lineRule="auto"/>
        <w:ind w:hanging="436"/>
        <w:jc w:val="both"/>
        <w:rPr>
          <w:rFonts w:ascii="Times New Roman" w:eastAsia="Calibri" w:hAnsi="Times New Roman" w:cs="Times New Roman"/>
          <w:color w:val="auto"/>
          <w:szCs w:val="24"/>
          <w:lang w:eastAsia="en-US"/>
        </w:rPr>
      </w:pPr>
      <w:r w:rsidRPr="003834EE">
        <w:rPr>
          <w:rFonts w:ascii="Times New Roman" w:eastAsia="Calibri" w:hAnsi="Times New Roman" w:cs="Times New Roman"/>
          <w:color w:val="auto"/>
          <w:szCs w:val="24"/>
          <w:lang w:eastAsia="en-US"/>
        </w:rPr>
        <w:t>utrzymywanie porządku w ambulatorium,</w:t>
      </w:r>
    </w:p>
    <w:p w14:paraId="4DDE8967" w14:textId="77777777" w:rsidR="00832D24" w:rsidRPr="003834EE" w:rsidRDefault="00832D24" w:rsidP="003834EE">
      <w:pPr>
        <w:pStyle w:val="Bezodstpw"/>
        <w:numPr>
          <w:ilvl w:val="0"/>
          <w:numId w:val="52"/>
        </w:numPr>
        <w:spacing w:line="276" w:lineRule="auto"/>
        <w:ind w:hanging="436"/>
        <w:jc w:val="both"/>
        <w:rPr>
          <w:rFonts w:ascii="Times New Roman" w:eastAsia="Calibri" w:hAnsi="Times New Roman" w:cs="Times New Roman"/>
          <w:color w:val="auto"/>
          <w:szCs w:val="24"/>
          <w:lang w:eastAsia="en-US"/>
        </w:rPr>
      </w:pPr>
      <w:r w:rsidRPr="003834EE">
        <w:rPr>
          <w:rFonts w:ascii="Times New Roman" w:eastAsia="Calibri" w:hAnsi="Times New Roman" w:cs="Times New Roman"/>
          <w:color w:val="auto"/>
          <w:szCs w:val="24"/>
          <w:lang w:eastAsia="en-US"/>
        </w:rPr>
        <w:t xml:space="preserve">dbanie o powierzony sprzęt i mienie DPS, </w:t>
      </w:r>
    </w:p>
    <w:p w14:paraId="6D4A06FD" w14:textId="77777777" w:rsidR="00832D24" w:rsidRPr="003834EE" w:rsidRDefault="00832D24" w:rsidP="003834EE">
      <w:pPr>
        <w:pStyle w:val="Bezodstpw"/>
        <w:numPr>
          <w:ilvl w:val="0"/>
          <w:numId w:val="52"/>
        </w:numPr>
        <w:spacing w:line="276" w:lineRule="auto"/>
        <w:ind w:hanging="436"/>
        <w:jc w:val="both"/>
        <w:rPr>
          <w:rFonts w:ascii="Times New Roman" w:eastAsia="Calibri" w:hAnsi="Times New Roman" w:cs="Times New Roman"/>
          <w:color w:val="auto"/>
          <w:szCs w:val="24"/>
          <w:lang w:eastAsia="en-US"/>
        </w:rPr>
      </w:pPr>
      <w:r w:rsidRPr="003834EE">
        <w:rPr>
          <w:rFonts w:ascii="Times New Roman" w:eastAsia="Calibri" w:hAnsi="Times New Roman" w:cs="Times New Roman"/>
          <w:color w:val="auto"/>
          <w:szCs w:val="24"/>
          <w:lang w:eastAsia="en-US"/>
        </w:rPr>
        <w:t>przestrzeganie norm etyki zawodowej oraz praw mieszkańca,</w:t>
      </w:r>
    </w:p>
    <w:p w14:paraId="4BFAF831" w14:textId="77777777" w:rsidR="00832D24" w:rsidRPr="003834EE" w:rsidRDefault="00832D24" w:rsidP="003834EE">
      <w:pPr>
        <w:pStyle w:val="Bezodstpw"/>
        <w:numPr>
          <w:ilvl w:val="0"/>
          <w:numId w:val="52"/>
        </w:numPr>
        <w:spacing w:line="276" w:lineRule="auto"/>
        <w:ind w:hanging="436"/>
        <w:jc w:val="both"/>
        <w:rPr>
          <w:rFonts w:ascii="Times New Roman" w:eastAsia="Calibri" w:hAnsi="Times New Roman" w:cs="Times New Roman"/>
          <w:color w:val="auto"/>
          <w:szCs w:val="24"/>
          <w:lang w:eastAsia="en-US"/>
        </w:rPr>
      </w:pPr>
      <w:r w:rsidRPr="003834EE">
        <w:rPr>
          <w:rFonts w:ascii="Times New Roman" w:eastAsia="Calibri" w:hAnsi="Times New Roman" w:cs="Times New Roman"/>
          <w:color w:val="auto"/>
          <w:szCs w:val="24"/>
          <w:lang w:eastAsia="en-US"/>
        </w:rPr>
        <w:t>przestrzeganie przepisów wewnętrznie obowiązujących w DPS,</w:t>
      </w:r>
    </w:p>
    <w:p w14:paraId="7610595F" w14:textId="75D99997" w:rsidR="00832D24" w:rsidRPr="003834EE" w:rsidRDefault="00832D24" w:rsidP="003834EE">
      <w:pPr>
        <w:pStyle w:val="Bezodstpw"/>
        <w:numPr>
          <w:ilvl w:val="0"/>
          <w:numId w:val="52"/>
        </w:numPr>
        <w:spacing w:line="276" w:lineRule="auto"/>
        <w:ind w:hanging="436"/>
        <w:jc w:val="both"/>
        <w:rPr>
          <w:rFonts w:ascii="Times New Roman" w:eastAsia="Calibri" w:hAnsi="Times New Roman" w:cs="Times New Roman"/>
          <w:color w:val="auto"/>
          <w:szCs w:val="24"/>
          <w:lang w:eastAsia="en-US"/>
        </w:rPr>
      </w:pPr>
      <w:r w:rsidRPr="003834EE">
        <w:rPr>
          <w:rFonts w:ascii="Times New Roman" w:eastAsia="Calibri" w:hAnsi="Times New Roman" w:cs="Times New Roman"/>
          <w:color w:val="auto"/>
          <w:szCs w:val="24"/>
          <w:lang w:eastAsia="en-US"/>
        </w:rPr>
        <w:t>właściwe pakowanie, oznaczanie, przechowywanie, transport i utylizacja odpadów medycznych</w:t>
      </w:r>
      <w:r w:rsidR="003834EE">
        <w:rPr>
          <w:rFonts w:ascii="Times New Roman" w:eastAsia="Calibri" w:hAnsi="Times New Roman" w:cs="Times New Roman"/>
          <w:color w:val="auto"/>
          <w:szCs w:val="24"/>
          <w:lang w:eastAsia="en-US"/>
        </w:rPr>
        <w:t>, zgodnie z obowiązującymi regulacjami w tym zakresie,</w:t>
      </w:r>
    </w:p>
    <w:p w14:paraId="6C418F17" w14:textId="072D4CDB" w:rsidR="00832D24" w:rsidRPr="003834EE" w:rsidRDefault="00832D24" w:rsidP="003834EE">
      <w:pPr>
        <w:pStyle w:val="Bezodstpw"/>
        <w:numPr>
          <w:ilvl w:val="0"/>
          <w:numId w:val="52"/>
        </w:numPr>
        <w:spacing w:line="276" w:lineRule="auto"/>
        <w:ind w:hanging="436"/>
        <w:jc w:val="both"/>
        <w:rPr>
          <w:rFonts w:ascii="Times New Roman" w:eastAsia="Calibri" w:hAnsi="Times New Roman" w:cs="Times New Roman"/>
          <w:color w:val="auto"/>
          <w:szCs w:val="24"/>
          <w:lang w:eastAsia="en-US"/>
        </w:rPr>
      </w:pPr>
      <w:r w:rsidRPr="003834EE">
        <w:rPr>
          <w:rFonts w:ascii="Times New Roman" w:eastAsia="Calibri" w:hAnsi="Times New Roman" w:cs="Times New Roman"/>
          <w:color w:val="auto"/>
          <w:szCs w:val="24"/>
          <w:lang w:eastAsia="en-US"/>
        </w:rPr>
        <w:t>przestrzeganie przepisów bhp i p.poż.,</w:t>
      </w:r>
      <w:r w:rsidR="00260BD8">
        <w:rPr>
          <w:rFonts w:ascii="Times New Roman" w:eastAsia="Calibri" w:hAnsi="Times New Roman" w:cs="Times New Roman"/>
          <w:color w:val="auto"/>
          <w:szCs w:val="24"/>
          <w:lang w:eastAsia="en-US"/>
        </w:rPr>
        <w:t xml:space="preserve"> a także wszelkich unormowań wewnętrznych obowiązujących w DPS,</w:t>
      </w:r>
    </w:p>
    <w:p w14:paraId="2A1B4FAE" w14:textId="77777777" w:rsidR="00875630" w:rsidRDefault="00832D24" w:rsidP="003834EE">
      <w:pPr>
        <w:pStyle w:val="Bezodstpw"/>
        <w:numPr>
          <w:ilvl w:val="0"/>
          <w:numId w:val="52"/>
        </w:numPr>
        <w:spacing w:line="276" w:lineRule="auto"/>
        <w:ind w:hanging="436"/>
        <w:jc w:val="both"/>
        <w:rPr>
          <w:rFonts w:ascii="Times New Roman" w:eastAsia="Calibri" w:hAnsi="Times New Roman" w:cs="Times New Roman"/>
          <w:color w:val="auto"/>
          <w:szCs w:val="24"/>
          <w:lang w:eastAsia="en-US"/>
        </w:rPr>
      </w:pPr>
      <w:r w:rsidRPr="003834EE">
        <w:rPr>
          <w:rFonts w:ascii="Times New Roman" w:eastAsia="Calibri" w:hAnsi="Times New Roman" w:cs="Times New Roman"/>
          <w:color w:val="auto"/>
          <w:szCs w:val="24"/>
          <w:lang w:eastAsia="en-US"/>
        </w:rPr>
        <w:t>współdziałanie z całym personelem Zamawiającego i jego współpracownikami oraz dbałość o tworzenie przyjaznej atmosfery wśród mieszkańców i współpracowników.</w:t>
      </w:r>
    </w:p>
    <w:p w14:paraId="153634E4" w14:textId="77777777" w:rsidR="003834EE" w:rsidRPr="003834EE" w:rsidRDefault="003834EE" w:rsidP="003834EE">
      <w:pPr>
        <w:pStyle w:val="Bezodstpw"/>
        <w:spacing w:line="276" w:lineRule="auto"/>
        <w:ind w:left="720"/>
        <w:jc w:val="both"/>
        <w:rPr>
          <w:rFonts w:ascii="Times New Roman" w:eastAsia="Calibri" w:hAnsi="Times New Roman" w:cs="Times New Roman"/>
          <w:color w:val="auto"/>
          <w:szCs w:val="24"/>
          <w:lang w:eastAsia="en-US"/>
        </w:rPr>
      </w:pPr>
    </w:p>
    <w:p w14:paraId="74CC9675" w14:textId="77777777" w:rsidR="00BA04BB" w:rsidRPr="003834EE" w:rsidRDefault="00000000" w:rsidP="003834E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3834EE">
        <w:rPr>
          <w:rFonts w:ascii="Times New Roman" w:hAnsi="Times New Roman" w:cs="Times New Roman"/>
          <w:b/>
          <w:bCs/>
          <w:szCs w:val="24"/>
        </w:rPr>
        <w:t>§ 2</w:t>
      </w:r>
    </w:p>
    <w:p w14:paraId="67B4F4F2" w14:textId="77777777" w:rsidR="00BA04BB" w:rsidRPr="003834EE" w:rsidRDefault="00000000" w:rsidP="00924681">
      <w:pPr>
        <w:pStyle w:val="Bezodstpw"/>
        <w:numPr>
          <w:ilvl w:val="0"/>
          <w:numId w:val="53"/>
        </w:numPr>
        <w:spacing w:line="276" w:lineRule="auto"/>
        <w:ind w:left="284" w:hanging="284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Usługi pielęgniarskie w Domu Pomocy Społecznej „N</w:t>
      </w:r>
      <w:r w:rsidR="00506A29" w:rsidRPr="003834EE">
        <w:rPr>
          <w:rFonts w:ascii="Times New Roman" w:hAnsi="Times New Roman" w:cs="Times New Roman"/>
          <w:szCs w:val="24"/>
        </w:rPr>
        <w:t>iezapominajka</w:t>
      </w:r>
      <w:r w:rsidRPr="003834EE">
        <w:rPr>
          <w:rFonts w:ascii="Times New Roman" w:hAnsi="Times New Roman" w:cs="Times New Roman"/>
          <w:szCs w:val="24"/>
        </w:rPr>
        <w:t>”</w:t>
      </w:r>
      <w:r w:rsidR="00506A29" w:rsidRPr="003834EE">
        <w:rPr>
          <w:rFonts w:ascii="Times New Roman" w:hAnsi="Times New Roman" w:cs="Times New Roman"/>
          <w:szCs w:val="24"/>
        </w:rPr>
        <w:t xml:space="preserve"> w Elblągu</w:t>
      </w:r>
      <w:r w:rsidRPr="003834EE">
        <w:rPr>
          <w:rFonts w:ascii="Times New Roman" w:hAnsi="Times New Roman" w:cs="Times New Roman"/>
          <w:szCs w:val="24"/>
        </w:rPr>
        <w:t xml:space="preserve"> będą świadczone 7 dni w tygodniu, również w dni świąteczne i dni wolne od pracy</w:t>
      </w:r>
      <w:r w:rsidR="00317D4F" w:rsidRPr="003834EE">
        <w:rPr>
          <w:rFonts w:ascii="Times New Roman" w:hAnsi="Times New Roman" w:cs="Times New Roman"/>
          <w:szCs w:val="24"/>
        </w:rPr>
        <w:t>.</w:t>
      </w:r>
    </w:p>
    <w:p w14:paraId="2425DE3A" w14:textId="77777777" w:rsidR="00BA04BB" w:rsidRPr="003834EE" w:rsidRDefault="000D0911" w:rsidP="00924681">
      <w:pPr>
        <w:pStyle w:val="Bezodstpw"/>
        <w:numPr>
          <w:ilvl w:val="0"/>
          <w:numId w:val="53"/>
        </w:numPr>
        <w:spacing w:line="276" w:lineRule="auto"/>
        <w:ind w:left="284" w:hanging="284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Wykonawca będzie świadczyć usługi na podstawie miesięcznego harmonogramu (grafiku), zatwierdzonego przez Zamawiającego.</w:t>
      </w:r>
    </w:p>
    <w:p w14:paraId="5BCB29A4" w14:textId="4A672E90" w:rsidR="00BA04BB" w:rsidRPr="003834EE" w:rsidRDefault="000D0911" w:rsidP="00924681">
      <w:pPr>
        <w:pStyle w:val="Bezodstpw"/>
        <w:numPr>
          <w:ilvl w:val="0"/>
          <w:numId w:val="53"/>
        </w:numPr>
        <w:spacing w:line="276" w:lineRule="auto"/>
        <w:ind w:left="284" w:hanging="284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Wykonawca</w:t>
      </w:r>
      <w:r w:rsidR="00331035" w:rsidRPr="003834EE">
        <w:rPr>
          <w:rFonts w:ascii="Times New Roman" w:hAnsi="Times New Roman" w:cs="Times New Roman"/>
          <w:szCs w:val="24"/>
        </w:rPr>
        <w:t xml:space="preserve"> </w:t>
      </w:r>
      <w:r w:rsidRPr="003834EE">
        <w:rPr>
          <w:rFonts w:ascii="Times New Roman" w:hAnsi="Times New Roman" w:cs="Times New Roman"/>
          <w:szCs w:val="24"/>
        </w:rPr>
        <w:t xml:space="preserve">zobowiązuje się do świadczenia usługi w wymiarze </w:t>
      </w:r>
      <w:r w:rsidR="00ED738D" w:rsidRPr="003834EE">
        <w:rPr>
          <w:rFonts w:ascii="Times New Roman" w:hAnsi="Times New Roman" w:cs="Times New Roman"/>
          <w:szCs w:val="24"/>
        </w:rPr>
        <w:t>3000 godzin</w:t>
      </w:r>
      <w:r w:rsidRPr="003834EE">
        <w:rPr>
          <w:rFonts w:ascii="Times New Roman" w:hAnsi="Times New Roman" w:cs="Times New Roman"/>
          <w:szCs w:val="24"/>
        </w:rPr>
        <w:t>.</w:t>
      </w:r>
    </w:p>
    <w:p w14:paraId="1C0958DD" w14:textId="77777777" w:rsidR="00BA04BB" w:rsidRPr="003834EE" w:rsidRDefault="00331035" w:rsidP="00924681">
      <w:pPr>
        <w:pStyle w:val="Bezodstpw"/>
        <w:numPr>
          <w:ilvl w:val="0"/>
          <w:numId w:val="53"/>
        </w:numPr>
        <w:spacing w:line="276" w:lineRule="auto"/>
        <w:ind w:left="284" w:hanging="284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Wykonawca zobowiązany jest wykonywać przedmiotowe usługi we własnej odzieży ochronnej/ lub roboczej spełniającej wszelkie wymagane prawem standardy oraz do ponoszenia we własnym zakresie kosztów utrzymania tej odzieży w czystości.</w:t>
      </w:r>
    </w:p>
    <w:p w14:paraId="2DA2D96C" w14:textId="5D260805" w:rsidR="00F3641A" w:rsidRPr="003834EE" w:rsidRDefault="00331035" w:rsidP="00924681">
      <w:pPr>
        <w:pStyle w:val="Bezodstpw"/>
        <w:numPr>
          <w:ilvl w:val="0"/>
          <w:numId w:val="53"/>
        </w:numPr>
        <w:spacing w:line="276" w:lineRule="auto"/>
        <w:ind w:left="284" w:hanging="284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Wykonawca na własny koszt zabezpieczy</w:t>
      </w:r>
      <w:r w:rsidR="00924681">
        <w:rPr>
          <w:rFonts w:ascii="Times New Roman" w:hAnsi="Times New Roman" w:cs="Times New Roman"/>
          <w:szCs w:val="24"/>
        </w:rPr>
        <w:t xml:space="preserve"> dla personelu kierowanego do świadczenia usług również</w:t>
      </w:r>
      <w:r w:rsidRPr="003834EE">
        <w:rPr>
          <w:rFonts w:ascii="Times New Roman" w:hAnsi="Times New Roman" w:cs="Times New Roman"/>
          <w:szCs w:val="24"/>
        </w:rPr>
        <w:t>:</w:t>
      </w:r>
    </w:p>
    <w:p w14:paraId="5B7BD47B" w14:textId="77777777" w:rsidR="00F3641A" w:rsidRPr="003834EE" w:rsidRDefault="00000000" w:rsidP="00924681">
      <w:pPr>
        <w:pStyle w:val="Bezodstpw"/>
        <w:numPr>
          <w:ilvl w:val="0"/>
          <w:numId w:val="54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szkolenia z zakresu BHP</w:t>
      </w:r>
      <w:r w:rsidR="00F3641A" w:rsidRPr="003834EE">
        <w:rPr>
          <w:rFonts w:ascii="Times New Roman" w:hAnsi="Times New Roman" w:cs="Times New Roman"/>
          <w:szCs w:val="24"/>
        </w:rPr>
        <w:t>,</w:t>
      </w:r>
    </w:p>
    <w:p w14:paraId="38936121" w14:textId="77777777" w:rsidR="00BA04BB" w:rsidRPr="003834EE" w:rsidRDefault="00000000" w:rsidP="00924681">
      <w:pPr>
        <w:pStyle w:val="Bezodstpw"/>
        <w:numPr>
          <w:ilvl w:val="0"/>
          <w:numId w:val="54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profilaktyczne badania lekarskie</w:t>
      </w:r>
      <w:r w:rsidR="00F3641A" w:rsidRPr="003834EE">
        <w:rPr>
          <w:rFonts w:ascii="Times New Roman" w:hAnsi="Times New Roman" w:cs="Times New Roman"/>
          <w:szCs w:val="24"/>
        </w:rPr>
        <w:t>.</w:t>
      </w:r>
    </w:p>
    <w:p w14:paraId="0901FECA" w14:textId="4D924D87" w:rsidR="00BA04BB" w:rsidRPr="003834EE" w:rsidRDefault="00000000" w:rsidP="00924681">
      <w:pPr>
        <w:pStyle w:val="Bezodstpw"/>
        <w:numPr>
          <w:ilvl w:val="0"/>
          <w:numId w:val="53"/>
        </w:numPr>
        <w:spacing w:line="276" w:lineRule="auto"/>
        <w:ind w:left="284" w:hanging="284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Z</w:t>
      </w:r>
      <w:r w:rsidR="00331035" w:rsidRPr="003834EE">
        <w:rPr>
          <w:rFonts w:ascii="Times New Roman" w:hAnsi="Times New Roman" w:cs="Times New Roman"/>
          <w:szCs w:val="24"/>
        </w:rPr>
        <w:t>amawiający</w:t>
      </w:r>
      <w:r w:rsidRPr="003834EE">
        <w:rPr>
          <w:rFonts w:ascii="Times New Roman" w:hAnsi="Times New Roman" w:cs="Times New Roman"/>
          <w:szCs w:val="24"/>
        </w:rPr>
        <w:t xml:space="preserve"> pokryje koszt utylizacji odpadów medycznych wytworzonych w związku ze świadczeniem usługi pielęgniarskiej na rzecz mieszkańców Domu.</w:t>
      </w:r>
    </w:p>
    <w:p w14:paraId="2C985005" w14:textId="33AEBE99" w:rsidR="00BA04BB" w:rsidRPr="003834EE" w:rsidRDefault="00000000" w:rsidP="00924681">
      <w:pPr>
        <w:pStyle w:val="Bezodstpw"/>
        <w:numPr>
          <w:ilvl w:val="0"/>
          <w:numId w:val="53"/>
        </w:numPr>
        <w:spacing w:line="276" w:lineRule="auto"/>
        <w:ind w:left="284" w:hanging="284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Świadczenie usługi pielęgniarskiej odbywać się będzie przy wykorzystaniu sprzętu, aparatury i innych środków </w:t>
      </w:r>
      <w:r w:rsidR="00331035" w:rsidRPr="003834EE">
        <w:rPr>
          <w:rFonts w:ascii="Times New Roman" w:hAnsi="Times New Roman" w:cs="Times New Roman"/>
          <w:szCs w:val="24"/>
        </w:rPr>
        <w:t>Zamawiającego</w:t>
      </w:r>
      <w:r w:rsidR="00924681">
        <w:rPr>
          <w:rFonts w:ascii="Times New Roman" w:hAnsi="Times New Roman" w:cs="Times New Roman"/>
          <w:szCs w:val="24"/>
        </w:rPr>
        <w:t>,</w:t>
      </w:r>
      <w:r w:rsidRPr="003834EE">
        <w:rPr>
          <w:rFonts w:ascii="Times New Roman" w:hAnsi="Times New Roman" w:cs="Times New Roman"/>
          <w:szCs w:val="24"/>
        </w:rPr>
        <w:t xml:space="preserve"> niezbędnych do udzielenia tych usług.</w:t>
      </w:r>
    </w:p>
    <w:p w14:paraId="43227386" w14:textId="77777777" w:rsidR="00E45CD3" w:rsidRDefault="00000000" w:rsidP="00924681">
      <w:pPr>
        <w:pStyle w:val="Bezodstpw"/>
        <w:numPr>
          <w:ilvl w:val="0"/>
          <w:numId w:val="53"/>
        </w:numPr>
        <w:spacing w:line="276" w:lineRule="auto"/>
        <w:ind w:left="284" w:hanging="284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Minimalna wartość świadczenia jakie Zamawiający zobowiązuje się zrealizować wynosi </w:t>
      </w:r>
      <w:r w:rsidR="00924681" w:rsidRPr="008643D0">
        <w:rPr>
          <w:rFonts w:ascii="Times New Roman" w:hAnsi="Times New Roman" w:cs="Times New Roman"/>
          <w:szCs w:val="24"/>
        </w:rPr>
        <w:t>1500 godzin</w:t>
      </w:r>
      <w:r w:rsidR="00924681">
        <w:rPr>
          <w:rFonts w:ascii="Times New Roman" w:hAnsi="Times New Roman" w:cs="Times New Roman"/>
          <w:szCs w:val="24"/>
        </w:rPr>
        <w:t xml:space="preserve"> z wymiaru, </w:t>
      </w:r>
      <w:r w:rsidRPr="003834EE">
        <w:rPr>
          <w:rFonts w:ascii="Times New Roman" w:hAnsi="Times New Roman" w:cs="Times New Roman"/>
          <w:szCs w:val="24"/>
        </w:rPr>
        <w:t xml:space="preserve">o której mowa w </w:t>
      </w:r>
      <w:r w:rsidR="00E45CD3">
        <w:rPr>
          <w:rFonts w:ascii="Times New Roman" w:hAnsi="Times New Roman" w:cs="Times New Roman"/>
          <w:szCs w:val="24"/>
        </w:rPr>
        <w:t>ust. 3</w:t>
      </w:r>
      <w:r w:rsidRPr="003834EE">
        <w:rPr>
          <w:rFonts w:ascii="Times New Roman" w:hAnsi="Times New Roman" w:cs="Times New Roman"/>
          <w:szCs w:val="24"/>
        </w:rPr>
        <w:t xml:space="preserve">. </w:t>
      </w:r>
    </w:p>
    <w:p w14:paraId="6A4291FA" w14:textId="227BB621" w:rsidR="00BA04BB" w:rsidRPr="003834EE" w:rsidRDefault="00000000" w:rsidP="00924681">
      <w:pPr>
        <w:pStyle w:val="Bezodstpw"/>
        <w:numPr>
          <w:ilvl w:val="0"/>
          <w:numId w:val="53"/>
        </w:numPr>
        <w:spacing w:line="276" w:lineRule="auto"/>
        <w:ind w:left="284" w:hanging="284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lastRenderedPageBreak/>
        <w:t xml:space="preserve">W razie zrealizowania mniejszej ilości zamówienia z winy Zamawiającego i nie wprowadzeniu wcześniej stosownych zmian do umowy Zamawiający, na pisemny wniosek Wykonawcy, </w:t>
      </w:r>
      <w:r w:rsidR="00E45CD3">
        <w:rPr>
          <w:rFonts w:ascii="Times New Roman" w:hAnsi="Times New Roman" w:cs="Times New Roman"/>
          <w:szCs w:val="24"/>
        </w:rPr>
        <w:t xml:space="preserve">Zamawiający </w:t>
      </w:r>
      <w:r w:rsidRPr="003834EE">
        <w:rPr>
          <w:rFonts w:ascii="Times New Roman" w:hAnsi="Times New Roman" w:cs="Times New Roman"/>
          <w:szCs w:val="24"/>
        </w:rPr>
        <w:t xml:space="preserve">zobowiązany będzie zapłacić Wykonawcy różnicę </w:t>
      </w:r>
      <w:r w:rsidR="00E45CD3">
        <w:rPr>
          <w:rFonts w:ascii="Times New Roman" w:hAnsi="Times New Roman" w:cs="Times New Roman"/>
          <w:szCs w:val="24"/>
        </w:rPr>
        <w:t>po</w:t>
      </w:r>
      <w:r w:rsidRPr="003834EE">
        <w:rPr>
          <w:rFonts w:ascii="Times New Roman" w:hAnsi="Times New Roman" w:cs="Times New Roman"/>
          <w:szCs w:val="24"/>
        </w:rPr>
        <w:t xml:space="preserve">między rzeczywistą kwotą wynikającą z wystawionych i zapłaconych na rzecz Wykonawcy przez Zamawiającego faktur/rachunków w ciągu całego okresu trwania umowy, a kwotą stanowiącą </w:t>
      </w:r>
      <w:r w:rsidR="00E45CD3">
        <w:rPr>
          <w:rFonts w:ascii="Times New Roman" w:hAnsi="Times New Roman" w:cs="Times New Roman"/>
          <w:szCs w:val="24"/>
        </w:rPr>
        <w:t>równowartość liczby 1500 godzin.</w:t>
      </w:r>
      <w:r w:rsidRPr="003834EE">
        <w:rPr>
          <w:rFonts w:ascii="Times New Roman" w:hAnsi="Times New Roman" w:cs="Times New Roman"/>
          <w:szCs w:val="24"/>
        </w:rPr>
        <w:t xml:space="preserve"> </w:t>
      </w:r>
    </w:p>
    <w:p w14:paraId="63E0FDD3" w14:textId="77777777" w:rsidR="00260BD8" w:rsidRDefault="00260BD8" w:rsidP="00A80A63">
      <w:pPr>
        <w:pStyle w:val="Bezodstpw"/>
        <w:spacing w:line="276" w:lineRule="auto"/>
        <w:rPr>
          <w:rFonts w:ascii="Times New Roman" w:hAnsi="Times New Roman" w:cs="Times New Roman"/>
          <w:b/>
          <w:bCs/>
          <w:szCs w:val="24"/>
        </w:rPr>
      </w:pPr>
    </w:p>
    <w:p w14:paraId="38DA1455" w14:textId="1EE8CBD9" w:rsidR="00BA04BB" w:rsidRPr="00E45CD3" w:rsidRDefault="00000000" w:rsidP="00E45CD3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E45CD3">
        <w:rPr>
          <w:rFonts w:ascii="Times New Roman" w:hAnsi="Times New Roman" w:cs="Times New Roman"/>
          <w:b/>
          <w:bCs/>
          <w:szCs w:val="24"/>
        </w:rPr>
        <w:t>§ 3</w:t>
      </w:r>
    </w:p>
    <w:p w14:paraId="214ACBCF" w14:textId="333EDF16" w:rsidR="00BA04BB" w:rsidRPr="003834EE" w:rsidRDefault="00000000" w:rsidP="00E45CD3">
      <w:pPr>
        <w:pStyle w:val="Bezodstpw"/>
        <w:numPr>
          <w:ilvl w:val="0"/>
          <w:numId w:val="56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Strony ustalają wynagrodzenie w wysokości </w:t>
      </w:r>
      <w:r w:rsidRPr="003834EE">
        <w:rPr>
          <w:rFonts w:ascii="Times New Roman" w:hAnsi="Times New Roman" w:cs="Times New Roman"/>
          <w:bCs/>
          <w:szCs w:val="24"/>
        </w:rPr>
        <w:t>………</w:t>
      </w:r>
      <w:r w:rsidR="00E45CD3">
        <w:rPr>
          <w:rFonts w:ascii="Times New Roman" w:hAnsi="Times New Roman" w:cs="Times New Roman"/>
          <w:bCs/>
          <w:szCs w:val="24"/>
        </w:rPr>
        <w:t>…..</w:t>
      </w:r>
      <w:r w:rsidRPr="003834EE">
        <w:rPr>
          <w:rFonts w:ascii="Times New Roman" w:hAnsi="Times New Roman" w:cs="Times New Roman"/>
          <w:bCs/>
          <w:szCs w:val="24"/>
        </w:rPr>
        <w:t xml:space="preserve">….. zł brutto (słownie:………………)  </w:t>
      </w:r>
      <w:r w:rsidR="00E45CD3">
        <w:rPr>
          <w:rFonts w:ascii="Times New Roman" w:hAnsi="Times New Roman" w:cs="Times New Roman"/>
          <w:bCs/>
          <w:szCs w:val="24"/>
        </w:rPr>
        <w:br/>
      </w:r>
      <w:r w:rsidRPr="003834EE">
        <w:rPr>
          <w:rFonts w:ascii="Times New Roman" w:hAnsi="Times New Roman" w:cs="Times New Roman"/>
          <w:bCs/>
          <w:szCs w:val="24"/>
        </w:rPr>
        <w:t>za 1 godzinę realizacji usługi.</w:t>
      </w:r>
    </w:p>
    <w:p w14:paraId="4D799040" w14:textId="2CE76D47" w:rsidR="00BA04BB" w:rsidRPr="003834EE" w:rsidRDefault="00000000" w:rsidP="00E45CD3">
      <w:pPr>
        <w:pStyle w:val="Bezodstpw"/>
        <w:numPr>
          <w:ilvl w:val="0"/>
          <w:numId w:val="56"/>
        </w:numPr>
        <w:spacing w:line="276" w:lineRule="auto"/>
        <w:ind w:left="426" w:hanging="426"/>
        <w:jc w:val="both"/>
        <w:rPr>
          <w:rFonts w:ascii="Times New Roman" w:hAnsi="Times New Roman" w:cs="Times New Roman"/>
          <w:color w:val="auto"/>
          <w:szCs w:val="24"/>
          <w:lang w:eastAsia="pl-PL"/>
        </w:rPr>
      </w:pPr>
      <w:r w:rsidRPr="003834EE">
        <w:rPr>
          <w:rFonts w:ascii="Times New Roman" w:hAnsi="Times New Roman" w:cs="Times New Roman"/>
          <w:color w:val="auto"/>
          <w:szCs w:val="24"/>
          <w:lang w:eastAsia="pl-PL"/>
        </w:rPr>
        <w:t xml:space="preserve">Strony ustalają, że określona przez Wykonawcę w ofercie, </w:t>
      </w:r>
      <w:r w:rsidR="00E45CD3">
        <w:rPr>
          <w:rFonts w:ascii="Times New Roman" w:hAnsi="Times New Roman" w:cs="Times New Roman"/>
          <w:color w:val="auto"/>
          <w:szCs w:val="24"/>
          <w:lang w:eastAsia="pl-PL"/>
        </w:rPr>
        <w:t xml:space="preserve">całkowita </w:t>
      </w:r>
      <w:r w:rsidRPr="003834EE">
        <w:rPr>
          <w:rFonts w:ascii="Times New Roman" w:hAnsi="Times New Roman" w:cs="Times New Roman"/>
          <w:color w:val="auto"/>
          <w:szCs w:val="24"/>
          <w:lang w:eastAsia="pl-PL"/>
        </w:rPr>
        <w:t>wartość wynagrodzenia brutto za wykonanie całości przedmiotu umowy, została określona jako iloczyn prognozowanej liczby godzin wykonywania usług pielęgniarskich oraz wskazanej przez Wykonawcę w ofercie ceny jednostkowej brutto za godzinę świadczenia usług pielęgniarskich i wynosi …</w:t>
      </w:r>
      <w:r w:rsidR="00E45CD3">
        <w:rPr>
          <w:rFonts w:ascii="Times New Roman" w:hAnsi="Times New Roman" w:cs="Times New Roman"/>
          <w:color w:val="auto"/>
          <w:szCs w:val="24"/>
          <w:lang w:eastAsia="pl-PL"/>
        </w:rPr>
        <w:t>………….</w:t>
      </w:r>
      <w:r w:rsidRPr="003834EE">
        <w:rPr>
          <w:rFonts w:ascii="Times New Roman" w:hAnsi="Times New Roman" w:cs="Times New Roman"/>
          <w:color w:val="auto"/>
          <w:szCs w:val="24"/>
          <w:lang w:eastAsia="pl-PL"/>
        </w:rPr>
        <w:t xml:space="preserve">……. zł brutto (słownie: ………………………………….. złotych). </w:t>
      </w:r>
    </w:p>
    <w:p w14:paraId="4B9FCF1A" w14:textId="1431C834" w:rsidR="00BA04BB" w:rsidRPr="003834EE" w:rsidRDefault="00000000" w:rsidP="00E45CD3">
      <w:pPr>
        <w:pStyle w:val="Bezodstpw"/>
        <w:numPr>
          <w:ilvl w:val="0"/>
          <w:numId w:val="56"/>
        </w:numPr>
        <w:spacing w:line="276" w:lineRule="auto"/>
        <w:ind w:left="426" w:hanging="426"/>
        <w:jc w:val="both"/>
        <w:rPr>
          <w:rFonts w:ascii="Times New Roman" w:hAnsi="Times New Roman" w:cs="Times New Roman"/>
          <w:color w:val="auto"/>
          <w:szCs w:val="24"/>
          <w:lang w:eastAsia="pl-PL"/>
        </w:rPr>
      </w:pPr>
      <w:r w:rsidRPr="003834EE">
        <w:rPr>
          <w:rFonts w:ascii="Times New Roman" w:hAnsi="Times New Roman" w:cs="Times New Roman"/>
          <w:color w:val="auto"/>
          <w:szCs w:val="24"/>
          <w:lang w:eastAsia="pl-PL"/>
        </w:rPr>
        <w:t xml:space="preserve">Strony ustalają, że za realizację usługi polegającej na świadczeniu usług pielęgniarskich, </w:t>
      </w:r>
      <w:r w:rsidR="00331035" w:rsidRPr="003834EE">
        <w:rPr>
          <w:rFonts w:ascii="Times New Roman" w:hAnsi="Times New Roman" w:cs="Times New Roman"/>
          <w:color w:val="auto"/>
          <w:szCs w:val="24"/>
          <w:lang w:eastAsia="pl-PL"/>
        </w:rPr>
        <w:t>Wykonawca</w:t>
      </w:r>
      <w:r w:rsidRPr="003834EE">
        <w:rPr>
          <w:rFonts w:ascii="Times New Roman" w:hAnsi="Times New Roman" w:cs="Times New Roman"/>
          <w:color w:val="auto"/>
          <w:szCs w:val="24"/>
          <w:lang w:eastAsia="pl-PL"/>
        </w:rPr>
        <w:t xml:space="preserve"> otrzyma wynagrodzenie za rzeczywistą ilość godzin świadczenia usług przy zastosowaniu ceny </w:t>
      </w:r>
      <w:r w:rsidR="00E45CD3">
        <w:rPr>
          <w:rFonts w:ascii="Times New Roman" w:hAnsi="Times New Roman" w:cs="Times New Roman"/>
          <w:color w:val="auto"/>
          <w:szCs w:val="24"/>
          <w:lang w:eastAsia="pl-PL"/>
        </w:rPr>
        <w:t xml:space="preserve">jednostkowej </w:t>
      </w:r>
      <w:r w:rsidRPr="003834EE">
        <w:rPr>
          <w:rFonts w:ascii="Times New Roman" w:hAnsi="Times New Roman" w:cs="Times New Roman"/>
          <w:color w:val="auto"/>
          <w:szCs w:val="24"/>
          <w:lang w:eastAsia="pl-PL"/>
        </w:rPr>
        <w:t>za 1 godzinę realizacji usługi zgodnie ze złożoną ofertą.</w:t>
      </w:r>
    </w:p>
    <w:p w14:paraId="4CD8E8D8" w14:textId="54DA23BE" w:rsidR="00BA04BB" w:rsidRPr="003834EE" w:rsidRDefault="00000000" w:rsidP="00E45CD3">
      <w:pPr>
        <w:pStyle w:val="Bezodstpw"/>
        <w:numPr>
          <w:ilvl w:val="0"/>
          <w:numId w:val="56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Wynagrodzenie o którym mowa w ust 1 </w:t>
      </w:r>
      <w:r w:rsidRPr="003834EE">
        <w:rPr>
          <w:rFonts w:ascii="Times New Roman" w:hAnsi="Times New Roman" w:cs="Times New Roman"/>
          <w:color w:val="auto"/>
          <w:szCs w:val="24"/>
        </w:rPr>
        <w:t>i 2</w:t>
      </w:r>
      <w:r w:rsidRPr="003834EE">
        <w:rPr>
          <w:rFonts w:ascii="Times New Roman" w:hAnsi="Times New Roman" w:cs="Times New Roman"/>
          <w:szCs w:val="24"/>
        </w:rPr>
        <w:t>, całkowicie wyczerpuje zobowiązania Z</w:t>
      </w:r>
      <w:r w:rsidR="00331035" w:rsidRPr="003834EE">
        <w:rPr>
          <w:rFonts w:ascii="Times New Roman" w:hAnsi="Times New Roman" w:cs="Times New Roman"/>
          <w:szCs w:val="24"/>
        </w:rPr>
        <w:t>amawiającego</w:t>
      </w:r>
      <w:r w:rsidRPr="003834EE">
        <w:rPr>
          <w:rFonts w:ascii="Times New Roman" w:hAnsi="Times New Roman" w:cs="Times New Roman"/>
          <w:szCs w:val="24"/>
        </w:rPr>
        <w:t xml:space="preserve"> wobec </w:t>
      </w:r>
      <w:r w:rsidR="00331035" w:rsidRPr="003834EE">
        <w:rPr>
          <w:rFonts w:ascii="Times New Roman" w:hAnsi="Times New Roman" w:cs="Times New Roman"/>
          <w:szCs w:val="24"/>
        </w:rPr>
        <w:t>Wykonawcy</w:t>
      </w:r>
      <w:r w:rsidRPr="003834EE">
        <w:rPr>
          <w:rFonts w:ascii="Times New Roman" w:hAnsi="Times New Roman" w:cs="Times New Roman"/>
          <w:szCs w:val="24"/>
        </w:rPr>
        <w:t xml:space="preserve"> z tytułu pełnionych przez niego czynności objętych niniejsza umową.</w:t>
      </w:r>
    </w:p>
    <w:p w14:paraId="38697C7D" w14:textId="77777777" w:rsidR="00BA04BB" w:rsidRPr="003834EE" w:rsidRDefault="00000000" w:rsidP="00E45CD3">
      <w:pPr>
        <w:pStyle w:val="Bezodstpw"/>
        <w:numPr>
          <w:ilvl w:val="0"/>
          <w:numId w:val="56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Strony ustalają, że okresem rozliczeniowym jest miesiąc kalendarzowy.</w:t>
      </w:r>
    </w:p>
    <w:p w14:paraId="09FB5B46" w14:textId="77777777" w:rsidR="00690E51" w:rsidRPr="008643D0" w:rsidRDefault="00690E51" w:rsidP="008643D0">
      <w:pPr>
        <w:pStyle w:val="Bezodstpw"/>
        <w:numPr>
          <w:ilvl w:val="0"/>
          <w:numId w:val="56"/>
        </w:numPr>
        <w:spacing w:line="276" w:lineRule="auto"/>
        <w:ind w:left="425" w:hanging="425"/>
        <w:jc w:val="both"/>
        <w:textAlignment w:val="auto"/>
      </w:pPr>
      <w:r w:rsidRPr="008643D0">
        <w:t>Podstawą wystawienia przez Wykonawcę faktury za wykonane usługi będzie wykaz godzin świadczonych usług, obejmujący wszelkie czynności wykonywane na rzecz Zamawiającego.</w:t>
      </w:r>
    </w:p>
    <w:p w14:paraId="41D98EF8" w14:textId="6EFF0EA0" w:rsidR="004A614A" w:rsidRPr="003834EE" w:rsidRDefault="004A614A" w:rsidP="00E45CD3">
      <w:pPr>
        <w:pStyle w:val="Bezodstpw"/>
        <w:numPr>
          <w:ilvl w:val="0"/>
          <w:numId w:val="56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Strony ustalają, że rozliczenie za wykonanie przedmiotu umowy odbywać się będzie po zakończonym miesiącu na podstawie </w:t>
      </w:r>
      <w:r w:rsidR="00690E51" w:rsidRPr="008643D0">
        <w:rPr>
          <w:rFonts w:ascii="Times New Roman" w:hAnsi="Times New Roman" w:cs="Times New Roman"/>
          <w:szCs w:val="24"/>
        </w:rPr>
        <w:t>prawidłowo</w:t>
      </w:r>
      <w:r w:rsidR="00690E51">
        <w:rPr>
          <w:rFonts w:ascii="Times New Roman" w:hAnsi="Times New Roman" w:cs="Times New Roman"/>
          <w:szCs w:val="24"/>
        </w:rPr>
        <w:t xml:space="preserve"> </w:t>
      </w:r>
      <w:r w:rsidRPr="003834EE">
        <w:rPr>
          <w:rFonts w:ascii="Times New Roman" w:hAnsi="Times New Roman" w:cs="Times New Roman"/>
          <w:szCs w:val="24"/>
        </w:rPr>
        <w:t xml:space="preserve">wystawionego przez Wykonawcę rachunku/faktury określającego </w:t>
      </w:r>
      <w:r w:rsidR="00690E51">
        <w:rPr>
          <w:rFonts w:ascii="Times New Roman" w:hAnsi="Times New Roman" w:cs="Times New Roman"/>
          <w:szCs w:val="24"/>
        </w:rPr>
        <w:t>liczbę</w:t>
      </w:r>
      <w:r w:rsidRPr="003834EE">
        <w:rPr>
          <w:rFonts w:ascii="Times New Roman" w:hAnsi="Times New Roman" w:cs="Times New Roman"/>
          <w:szCs w:val="24"/>
        </w:rPr>
        <w:t xml:space="preserve"> godzin faktycznie świadczonych usług w okresie, za który wystawiono rachunek do 5 dnia następnego miesiąca. </w:t>
      </w:r>
    </w:p>
    <w:p w14:paraId="524E857A" w14:textId="77777777" w:rsidR="00BA04BB" w:rsidRPr="003834EE" w:rsidRDefault="00000000" w:rsidP="00E45CD3">
      <w:pPr>
        <w:pStyle w:val="Bezodstpw"/>
        <w:numPr>
          <w:ilvl w:val="0"/>
          <w:numId w:val="56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Wypłata wynagrodzenia dokonywana będzie do 10-go dnia każdego miesiąca za miesiąc poprzedni na wskazany rachunek bankowy </w:t>
      </w:r>
      <w:r w:rsidR="006D3FD2" w:rsidRPr="003834EE">
        <w:rPr>
          <w:rFonts w:ascii="Times New Roman" w:hAnsi="Times New Roman" w:cs="Times New Roman"/>
          <w:szCs w:val="24"/>
        </w:rPr>
        <w:t>Wykonawcy</w:t>
      </w:r>
      <w:r w:rsidRPr="003834EE">
        <w:rPr>
          <w:rFonts w:ascii="Times New Roman" w:hAnsi="Times New Roman" w:cs="Times New Roman"/>
          <w:szCs w:val="24"/>
        </w:rPr>
        <w:t>.</w:t>
      </w:r>
    </w:p>
    <w:p w14:paraId="1B8930E7" w14:textId="2357ABF1" w:rsidR="00690E51" w:rsidRPr="008643D0" w:rsidRDefault="00690E51" w:rsidP="00E45CD3">
      <w:pPr>
        <w:pStyle w:val="Bezodstpw"/>
        <w:numPr>
          <w:ilvl w:val="0"/>
          <w:numId w:val="56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8643D0">
        <w:rPr>
          <w:rFonts w:ascii="Times New Roman" w:hAnsi="Times New Roman" w:cs="Times New Roman"/>
          <w:szCs w:val="24"/>
        </w:rPr>
        <w:t>Za dzień zapłaty uznaje się dzień obciążenia rachunku bankowego Zamawiającego.</w:t>
      </w:r>
    </w:p>
    <w:p w14:paraId="29637ACE" w14:textId="41D23A11" w:rsidR="00BA04BB" w:rsidRPr="003834EE" w:rsidRDefault="00000000" w:rsidP="00E45CD3">
      <w:pPr>
        <w:pStyle w:val="Bezodstpw"/>
        <w:numPr>
          <w:ilvl w:val="0"/>
          <w:numId w:val="56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Cena jednostkowa za godzinę realizacji usługi, określona w Ofercie Wykonawcy może być waloryzowana po 6 miesiącach realizacji usługi począwszy od dnia 01.07.202</w:t>
      </w:r>
      <w:r w:rsidR="00532B3F" w:rsidRPr="003834EE">
        <w:rPr>
          <w:rFonts w:ascii="Times New Roman" w:hAnsi="Times New Roman" w:cs="Times New Roman"/>
          <w:szCs w:val="24"/>
        </w:rPr>
        <w:t>6</w:t>
      </w:r>
      <w:r w:rsidRPr="003834EE">
        <w:rPr>
          <w:rFonts w:ascii="Times New Roman" w:hAnsi="Times New Roman" w:cs="Times New Roman"/>
          <w:szCs w:val="24"/>
        </w:rPr>
        <w:t xml:space="preserve"> r. Zmiana ceny musi mieć odzwierciedlenie w zaistniałej sytuacji rynkowej. Podstawą waloryzacji jest wzrost ceny za ubiegły kwartał zgodnie ze wskazaniem wzrostu cen towarów i usług konsumpcyjnych, ogłaszanych przez Prezesa GUS. Waloryzacja przysługuje Wykonawcy, jeżeli wskaźnik wzrostu cen towarów i usług konsumpcyjnych wzrósł w poprzedni</w:t>
      </w:r>
      <w:r w:rsidR="00780FA6">
        <w:rPr>
          <w:rFonts w:ascii="Times New Roman" w:hAnsi="Times New Roman" w:cs="Times New Roman"/>
          <w:szCs w:val="24"/>
        </w:rPr>
        <w:t>m</w:t>
      </w:r>
      <w:r w:rsidRPr="003834EE">
        <w:rPr>
          <w:rFonts w:ascii="Times New Roman" w:hAnsi="Times New Roman" w:cs="Times New Roman"/>
          <w:szCs w:val="24"/>
        </w:rPr>
        <w:t xml:space="preserve"> kwartale o co najmniej </w:t>
      </w:r>
      <w:r w:rsidR="006D3FD2" w:rsidRPr="003834EE">
        <w:rPr>
          <w:rFonts w:ascii="Times New Roman" w:hAnsi="Times New Roman" w:cs="Times New Roman"/>
          <w:szCs w:val="24"/>
        </w:rPr>
        <w:t>3</w:t>
      </w:r>
      <w:r w:rsidRPr="003834EE">
        <w:rPr>
          <w:rFonts w:ascii="Times New Roman" w:hAnsi="Times New Roman" w:cs="Times New Roman"/>
          <w:szCs w:val="24"/>
        </w:rPr>
        <w:t xml:space="preserve">%. </w:t>
      </w:r>
    </w:p>
    <w:p w14:paraId="686AF05F" w14:textId="77777777" w:rsidR="00BA04BB" w:rsidRPr="003834EE" w:rsidRDefault="00000000" w:rsidP="00E45CD3">
      <w:pPr>
        <w:pStyle w:val="Bezodstpw"/>
        <w:numPr>
          <w:ilvl w:val="0"/>
          <w:numId w:val="56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W sytuacji wzrostu wskaźnika o co najmniej </w:t>
      </w:r>
      <w:r w:rsidR="006D3FD2" w:rsidRPr="003834EE">
        <w:rPr>
          <w:rFonts w:ascii="Times New Roman" w:hAnsi="Times New Roman" w:cs="Times New Roman"/>
          <w:szCs w:val="24"/>
        </w:rPr>
        <w:t>3</w:t>
      </w:r>
      <w:r w:rsidRPr="003834EE">
        <w:rPr>
          <w:rFonts w:ascii="Times New Roman" w:hAnsi="Times New Roman" w:cs="Times New Roman"/>
          <w:szCs w:val="24"/>
        </w:rPr>
        <w:t xml:space="preserve">% za ubiegły kwartał zgodnie ze wskazaniem wzrostu cen towarów i usług konsumpcyjnych, ogłaszanych przez Prezesa GUS, </w:t>
      </w:r>
      <w:r w:rsidRPr="003834EE">
        <w:rPr>
          <w:rFonts w:ascii="Times New Roman" w:hAnsi="Times New Roman" w:cs="Times New Roman"/>
          <w:szCs w:val="24"/>
        </w:rPr>
        <w:lastRenderedPageBreak/>
        <w:t xml:space="preserve">Wykonawca może zwrócić się do Zamawiającego z pisemnym wnioskiem o rozpatrzenie zmiany ceny jednostkowej za 1 godzinę realizacji usług. </w:t>
      </w:r>
    </w:p>
    <w:p w14:paraId="69946DE9" w14:textId="77777777" w:rsidR="00BA04BB" w:rsidRPr="003834EE" w:rsidRDefault="00000000" w:rsidP="00E45CD3">
      <w:pPr>
        <w:pStyle w:val="Bezodstpw"/>
        <w:numPr>
          <w:ilvl w:val="0"/>
          <w:numId w:val="56"/>
        </w:numPr>
        <w:spacing w:line="276" w:lineRule="auto"/>
        <w:ind w:left="426" w:hanging="426"/>
        <w:jc w:val="both"/>
        <w:rPr>
          <w:rFonts w:ascii="Times New Roman" w:eastAsia="TimesNewRomanPSMT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Każdorazowa zmiana cen w sytuacji, o której mowa w ust. 9, uzgadniana będzie z Zamawiającym i wymagać będzie jego akceptacji. Wykonawca każdorazowo musi pisemnie powiadomić Zamawiającego o fakcie zamiaru podwyższenia cen. Zamawiający w terminie 14 dni od otrzymania pisma ustosunkowuje się do prośby Wykonawcy. </w:t>
      </w:r>
    </w:p>
    <w:p w14:paraId="7E497814" w14:textId="77777777" w:rsidR="00BA04BB" w:rsidRPr="003834EE" w:rsidRDefault="00000000" w:rsidP="00E45CD3">
      <w:pPr>
        <w:pStyle w:val="Bezodstpw"/>
        <w:numPr>
          <w:ilvl w:val="0"/>
          <w:numId w:val="56"/>
        </w:numPr>
        <w:spacing w:line="276" w:lineRule="auto"/>
        <w:ind w:left="426" w:hanging="426"/>
        <w:jc w:val="both"/>
        <w:rPr>
          <w:rFonts w:ascii="Times New Roman" w:eastAsia="TimesNewRomanPSMT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W wyniku waloryzacji wynagrodzenia o której mowa w ust. 9 Zamawiający może zwiększyć wynagrodzenie Wykonawcy o maksymalnie 5%.</w:t>
      </w:r>
    </w:p>
    <w:p w14:paraId="6390A1CE" w14:textId="77777777" w:rsidR="00BA04BB" w:rsidRPr="003834EE" w:rsidRDefault="00000000" w:rsidP="00E45CD3">
      <w:pPr>
        <w:pStyle w:val="Bezodstpw"/>
        <w:numPr>
          <w:ilvl w:val="0"/>
          <w:numId w:val="56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Style w:val="Domylnaczcionkaakapitu1"/>
          <w:rFonts w:ascii="Times New Roman" w:eastAsia="TimesNewRomanPSMT" w:hAnsi="Times New Roman" w:cs="Times New Roman"/>
          <w:color w:val="000000"/>
          <w:szCs w:val="24"/>
        </w:rPr>
        <w:t>W związku ze wskazanymi wyżej rozliczeniami z tytułu wykonania umowy Zamawiający wskazuje następujące dane niezbędne do prawidłowego wystawienia faktury:</w:t>
      </w:r>
    </w:p>
    <w:p w14:paraId="3E9C567E" w14:textId="1652F9A7" w:rsidR="00BA04BB" w:rsidRPr="003834EE" w:rsidRDefault="00000000" w:rsidP="00690E51">
      <w:pPr>
        <w:pStyle w:val="Bezodstpw"/>
        <w:numPr>
          <w:ilvl w:val="0"/>
          <w:numId w:val="59"/>
        </w:numPr>
        <w:spacing w:line="276" w:lineRule="auto"/>
        <w:ind w:left="709" w:hanging="283"/>
        <w:jc w:val="both"/>
        <w:rPr>
          <w:rFonts w:ascii="Times New Roman" w:hAnsi="Times New Roman" w:cs="Times New Roman"/>
          <w:szCs w:val="24"/>
        </w:rPr>
      </w:pPr>
      <w:r w:rsidRPr="003834EE">
        <w:rPr>
          <w:rStyle w:val="Domylnaczcionkaakapitu2"/>
          <w:rFonts w:ascii="Times New Roman" w:eastAsia="TimesNewRomanPSMT" w:hAnsi="Times New Roman" w:cs="Times New Roman"/>
          <w:color w:val="111111"/>
          <w:szCs w:val="24"/>
        </w:rPr>
        <w:t>Nabywca:</w:t>
      </w:r>
      <w:r w:rsidRPr="003834EE">
        <w:rPr>
          <w:rStyle w:val="Domylnaczcionkaakapitu2"/>
          <w:rFonts w:ascii="Times New Roman" w:eastAsia="TimesNewRomanPSMT" w:hAnsi="Times New Roman" w:cs="Times New Roman"/>
          <w:b/>
          <w:bCs/>
          <w:color w:val="111111"/>
          <w:szCs w:val="24"/>
        </w:rPr>
        <w:t xml:space="preserve"> </w:t>
      </w:r>
      <w:r w:rsidRPr="003834EE">
        <w:rPr>
          <w:rStyle w:val="Domylnaczcionkaakapitu2"/>
          <w:rFonts w:ascii="Times New Roman" w:eastAsia="TimesNewRomanPSMT" w:hAnsi="Times New Roman" w:cs="Times New Roman"/>
          <w:color w:val="111111"/>
          <w:szCs w:val="24"/>
        </w:rPr>
        <w:t xml:space="preserve">Gmina </w:t>
      </w:r>
      <w:r w:rsidR="006D3FD2" w:rsidRPr="003834EE">
        <w:rPr>
          <w:rStyle w:val="Domylnaczcionkaakapitu2"/>
          <w:rFonts w:ascii="Times New Roman" w:eastAsia="TimesNewRomanPSMT" w:hAnsi="Times New Roman" w:cs="Times New Roman"/>
          <w:color w:val="111111"/>
          <w:szCs w:val="24"/>
        </w:rPr>
        <w:t>Miasto Elbląg</w:t>
      </w:r>
      <w:r w:rsidRPr="003834EE">
        <w:rPr>
          <w:rStyle w:val="Domylnaczcionkaakapitu2"/>
          <w:rFonts w:ascii="Times New Roman" w:eastAsia="TimesNewRomanPSMT" w:hAnsi="Times New Roman" w:cs="Times New Roman"/>
          <w:color w:val="111111"/>
          <w:szCs w:val="24"/>
        </w:rPr>
        <w:t xml:space="preserve">, ul. </w:t>
      </w:r>
      <w:r w:rsidR="006D3FD2" w:rsidRPr="003834EE">
        <w:rPr>
          <w:rStyle w:val="Domylnaczcionkaakapitu2"/>
          <w:rFonts w:ascii="Times New Roman" w:eastAsia="TimesNewRomanPSMT" w:hAnsi="Times New Roman" w:cs="Times New Roman"/>
          <w:color w:val="111111"/>
          <w:szCs w:val="24"/>
        </w:rPr>
        <w:t>Łączności</w:t>
      </w:r>
      <w:r w:rsidRPr="003834EE">
        <w:rPr>
          <w:rStyle w:val="Domylnaczcionkaakapitu2"/>
          <w:rFonts w:ascii="Times New Roman" w:eastAsia="TimesNewRomanPSMT" w:hAnsi="Times New Roman" w:cs="Times New Roman"/>
          <w:color w:val="111111"/>
          <w:szCs w:val="24"/>
        </w:rPr>
        <w:t xml:space="preserve"> </w:t>
      </w:r>
      <w:r w:rsidR="006D3FD2" w:rsidRPr="003834EE">
        <w:rPr>
          <w:rStyle w:val="Domylnaczcionkaakapitu2"/>
          <w:rFonts w:ascii="Times New Roman" w:eastAsia="TimesNewRomanPSMT" w:hAnsi="Times New Roman" w:cs="Times New Roman"/>
          <w:color w:val="111111"/>
          <w:szCs w:val="24"/>
        </w:rPr>
        <w:t>1</w:t>
      </w:r>
      <w:r w:rsidRPr="003834EE">
        <w:rPr>
          <w:rStyle w:val="Domylnaczcionkaakapitu2"/>
          <w:rFonts w:ascii="Times New Roman" w:eastAsia="TimesNewRomanPSMT" w:hAnsi="Times New Roman" w:cs="Times New Roman"/>
          <w:color w:val="111111"/>
          <w:szCs w:val="24"/>
        </w:rPr>
        <w:t xml:space="preserve">, </w:t>
      </w:r>
      <w:r w:rsidR="006D3FD2" w:rsidRPr="003834EE">
        <w:rPr>
          <w:rStyle w:val="Domylnaczcionkaakapitu2"/>
          <w:rFonts w:ascii="Times New Roman" w:eastAsia="TimesNewRomanPSMT" w:hAnsi="Times New Roman" w:cs="Times New Roman"/>
          <w:color w:val="111111"/>
          <w:szCs w:val="24"/>
        </w:rPr>
        <w:t>82-300</w:t>
      </w:r>
      <w:r w:rsidRPr="003834EE">
        <w:rPr>
          <w:rStyle w:val="Domylnaczcionkaakapitu2"/>
          <w:rFonts w:ascii="Times New Roman" w:eastAsia="TimesNewRomanPSMT" w:hAnsi="Times New Roman" w:cs="Times New Roman"/>
          <w:color w:val="111111"/>
          <w:szCs w:val="24"/>
        </w:rPr>
        <w:t xml:space="preserve"> </w:t>
      </w:r>
      <w:r w:rsidR="006D3FD2" w:rsidRPr="003834EE">
        <w:rPr>
          <w:rStyle w:val="Domylnaczcionkaakapitu2"/>
          <w:rFonts w:ascii="Times New Roman" w:eastAsia="TimesNewRomanPSMT" w:hAnsi="Times New Roman" w:cs="Times New Roman"/>
          <w:color w:val="111111"/>
          <w:szCs w:val="24"/>
        </w:rPr>
        <w:t>Elbląg</w:t>
      </w:r>
      <w:r w:rsidRPr="003834EE">
        <w:rPr>
          <w:rStyle w:val="Domylnaczcionkaakapitu2"/>
          <w:rFonts w:ascii="Times New Roman" w:eastAsia="TimesNewRomanPSMT" w:hAnsi="Times New Roman" w:cs="Times New Roman"/>
          <w:color w:val="111111"/>
          <w:szCs w:val="24"/>
        </w:rPr>
        <w:t xml:space="preserve">, </w:t>
      </w:r>
      <w:r w:rsidR="006D3FD2" w:rsidRPr="003834EE">
        <w:rPr>
          <w:rStyle w:val="Domylnaczcionkaakapitu2"/>
          <w:rFonts w:ascii="Times New Roman" w:eastAsia="TimesNewRomanPSMT" w:hAnsi="Times New Roman" w:cs="Times New Roman"/>
          <w:color w:val="111111"/>
          <w:szCs w:val="24"/>
        </w:rPr>
        <w:t xml:space="preserve">NIP: </w:t>
      </w:r>
      <w:r w:rsidR="006D3FD2" w:rsidRPr="003834EE">
        <w:rPr>
          <w:rFonts w:ascii="Times New Roman" w:eastAsia="TimesNewRomanPSMT" w:hAnsi="Times New Roman" w:cs="Times New Roman"/>
          <w:color w:val="111111"/>
          <w:szCs w:val="24"/>
        </w:rPr>
        <w:t>578-305-14-46</w:t>
      </w:r>
    </w:p>
    <w:p w14:paraId="0EAF06E1" w14:textId="5C9147EF" w:rsidR="0032662E" w:rsidRPr="003834EE" w:rsidRDefault="00000000" w:rsidP="00690E51">
      <w:pPr>
        <w:pStyle w:val="Bezodstpw"/>
        <w:numPr>
          <w:ilvl w:val="0"/>
          <w:numId w:val="59"/>
        </w:numPr>
        <w:spacing w:line="276" w:lineRule="auto"/>
        <w:ind w:left="709" w:hanging="283"/>
        <w:jc w:val="both"/>
        <w:rPr>
          <w:rStyle w:val="Domylnaczcionkaakapitu2"/>
          <w:rFonts w:ascii="Times New Roman" w:hAnsi="Times New Roman" w:cs="Times New Roman"/>
          <w:szCs w:val="24"/>
        </w:rPr>
      </w:pPr>
      <w:r w:rsidRPr="003834EE">
        <w:rPr>
          <w:rStyle w:val="Domylnaczcionkaakapitu2"/>
          <w:rFonts w:ascii="Times New Roman" w:eastAsia="TimesNewRomanPSMT" w:hAnsi="Times New Roman" w:cs="Times New Roman"/>
          <w:color w:val="111111"/>
          <w:szCs w:val="24"/>
        </w:rPr>
        <w:t>Odbiorca:</w:t>
      </w:r>
      <w:r w:rsidRPr="003834EE">
        <w:rPr>
          <w:rStyle w:val="Domylnaczcionkaakapitu2"/>
          <w:rFonts w:ascii="Times New Roman" w:hAnsi="Times New Roman" w:cs="Times New Roman"/>
          <w:szCs w:val="24"/>
        </w:rPr>
        <w:t xml:space="preserve"> Dom Pomocy Społecznej „N</w:t>
      </w:r>
      <w:r w:rsidR="006D3FD2" w:rsidRPr="003834EE">
        <w:rPr>
          <w:rStyle w:val="Domylnaczcionkaakapitu2"/>
          <w:rFonts w:ascii="Times New Roman" w:hAnsi="Times New Roman" w:cs="Times New Roman"/>
          <w:szCs w:val="24"/>
        </w:rPr>
        <w:t>iezapominajka</w:t>
      </w:r>
      <w:r w:rsidRPr="003834EE">
        <w:rPr>
          <w:rStyle w:val="Domylnaczcionkaakapitu2"/>
          <w:rFonts w:ascii="Times New Roman" w:hAnsi="Times New Roman" w:cs="Times New Roman"/>
          <w:szCs w:val="24"/>
        </w:rPr>
        <w:t>”</w:t>
      </w:r>
      <w:r w:rsidR="006D3FD2" w:rsidRPr="003834EE">
        <w:rPr>
          <w:rStyle w:val="Domylnaczcionkaakapitu2"/>
          <w:rFonts w:ascii="Times New Roman" w:hAnsi="Times New Roman" w:cs="Times New Roman"/>
          <w:szCs w:val="24"/>
        </w:rPr>
        <w:t xml:space="preserve"> w Elblągu</w:t>
      </w:r>
      <w:r w:rsidRPr="003834EE">
        <w:rPr>
          <w:rStyle w:val="Domylnaczcionkaakapitu2"/>
          <w:rFonts w:ascii="Times New Roman" w:hAnsi="Times New Roman" w:cs="Times New Roman"/>
          <w:szCs w:val="24"/>
        </w:rPr>
        <w:t xml:space="preserve">, ul. </w:t>
      </w:r>
      <w:r w:rsidR="006D3FD2" w:rsidRPr="003834EE">
        <w:rPr>
          <w:rStyle w:val="Domylnaczcionkaakapitu2"/>
          <w:rFonts w:ascii="Times New Roman" w:hAnsi="Times New Roman" w:cs="Times New Roman"/>
          <w:szCs w:val="24"/>
        </w:rPr>
        <w:t>Toruńska</w:t>
      </w:r>
      <w:r w:rsidRPr="003834EE">
        <w:rPr>
          <w:rStyle w:val="Domylnaczcionkaakapitu2"/>
          <w:rFonts w:ascii="Times New Roman" w:hAnsi="Times New Roman" w:cs="Times New Roman"/>
          <w:szCs w:val="24"/>
        </w:rPr>
        <w:t xml:space="preserve"> </w:t>
      </w:r>
      <w:r w:rsidR="006D3FD2" w:rsidRPr="003834EE">
        <w:rPr>
          <w:rStyle w:val="Domylnaczcionkaakapitu2"/>
          <w:rFonts w:ascii="Times New Roman" w:hAnsi="Times New Roman" w:cs="Times New Roman"/>
          <w:szCs w:val="24"/>
        </w:rPr>
        <w:t>17</w:t>
      </w:r>
      <w:r w:rsidRPr="003834EE">
        <w:rPr>
          <w:rStyle w:val="Domylnaczcionkaakapitu2"/>
          <w:rFonts w:ascii="Times New Roman" w:hAnsi="Times New Roman" w:cs="Times New Roman"/>
          <w:szCs w:val="24"/>
        </w:rPr>
        <w:t xml:space="preserve">, </w:t>
      </w:r>
      <w:r w:rsidR="006D3FD2" w:rsidRPr="003834EE">
        <w:rPr>
          <w:rStyle w:val="Domylnaczcionkaakapitu2"/>
          <w:rFonts w:ascii="Times New Roman" w:hAnsi="Times New Roman" w:cs="Times New Roman"/>
          <w:szCs w:val="24"/>
        </w:rPr>
        <w:t>82-300</w:t>
      </w:r>
      <w:r w:rsidRPr="003834EE">
        <w:rPr>
          <w:rStyle w:val="Domylnaczcionkaakapitu2"/>
          <w:rFonts w:ascii="Times New Roman" w:hAnsi="Times New Roman" w:cs="Times New Roman"/>
          <w:szCs w:val="24"/>
        </w:rPr>
        <w:t xml:space="preserve"> </w:t>
      </w:r>
      <w:r w:rsidR="006D3FD2" w:rsidRPr="003834EE">
        <w:rPr>
          <w:rStyle w:val="Domylnaczcionkaakapitu2"/>
          <w:rFonts w:ascii="Times New Roman" w:hAnsi="Times New Roman" w:cs="Times New Roman"/>
          <w:szCs w:val="24"/>
        </w:rPr>
        <w:t>Elbląg</w:t>
      </w:r>
      <w:r w:rsidRPr="003834EE">
        <w:rPr>
          <w:rStyle w:val="Domylnaczcionkaakapitu2"/>
          <w:rFonts w:ascii="Times New Roman" w:hAnsi="Times New Roman" w:cs="Times New Roman"/>
          <w:szCs w:val="24"/>
        </w:rPr>
        <w:t>.</w:t>
      </w:r>
    </w:p>
    <w:p w14:paraId="6BA796D0" w14:textId="642EE627" w:rsidR="0032662E" w:rsidRPr="008643D0" w:rsidRDefault="00690E51" w:rsidP="00690E51">
      <w:pPr>
        <w:pStyle w:val="Bezodstpw"/>
        <w:numPr>
          <w:ilvl w:val="0"/>
          <w:numId w:val="56"/>
        </w:numPr>
        <w:spacing w:line="276" w:lineRule="auto"/>
        <w:ind w:left="426" w:hanging="426"/>
        <w:jc w:val="both"/>
        <w:rPr>
          <w:rStyle w:val="Domylnaczcionkaakapitu2"/>
          <w:rFonts w:ascii="Times New Roman" w:hAnsi="Times New Roman" w:cs="Times New Roman"/>
          <w:szCs w:val="24"/>
        </w:rPr>
      </w:pPr>
      <w:r w:rsidRPr="008643D0">
        <w:rPr>
          <w:rStyle w:val="Domylnaczcionkaakapitu2"/>
          <w:rFonts w:ascii="Times New Roman" w:hAnsi="Times New Roman" w:cs="Times New Roman"/>
          <w:szCs w:val="24"/>
        </w:rPr>
        <w:t>Prawidłowość wystawienia faktury obejmuje zgodność z zasadami dotyczącymi naliczania podatku VAT oraz regulacji wynikających z KSEF.</w:t>
      </w:r>
    </w:p>
    <w:p w14:paraId="67A97874" w14:textId="77777777" w:rsidR="00260BD8" w:rsidRDefault="00260BD8" w:rsidP="003834EE">
      <w:pPr>
        <w:pStyle w:val="Bezodstpw"/>
        <w:spacing w:line="276" w:lineRule="auto"/>
        <w:jc w:val="both"/>
        <w:rPr>
          <w:rStyle w:val="Domylnaczcionkaakapitu2"/>
          <w:rFonts w:ascii="Times New Roman" w:hAnsi="Times New Roman" w:cs="Times New Roman"/>
          <w:b/>
          <w:bCs/>
          <w:szCs w:val="24"/>
        </w:rPr>
      </w:pPr>
    </w:p>
    <w:p w14:paraId="1751A8CB" w14:textId="066794C2" w:rsidR="0032662E" w:rsidRPr="003834EE" w:rsidRDefault="0032662E" w:rsidP="00690E51">
      <w:pPr>
        <w:pStyle w:val="Bezodstpw"/>
        <w:spacing w:line="276" w:lineRule="auto"/>
        <w:jc w:val="center"/>
        <w:rPr>
          <w:rStyle w:val="Domylnaczcionkaakapitu2"/>
          <w:rFonts w:ascii="Times New Roman" w:hAnsi="Times New Roman" w:cs="Times New Roman"/>
          <w:b/>
          <w:bCs/>
          <w:szCs w:val="24"/>
        </w:rPr>
      </w:pPr>
      <w:r w:rsidRPr="003834EE">
        <w:rPr>
          <w:rStyle w:val="Domylnaczcionkaakapitu2"/>
          <w:rFonts w:ascii="Times New Roman" w:hAnsi="Times New Roman" w:cs="Times New Roman"/>
          <w:b/>
          <w:bCs/>
          <w:szCs w:val="24"/>
        </w:rPr>
        <w:t>§</w:t>
      </w:r>
      <w:r w:rsidR="00690E51">
        <w:rPr>
          <w:rStyle w:val="Domylnaczcionkaakapitu2"/>
          <w:rFonts w:ascii="Times New Roman" w:hAnsi="Times New Roman" w:cs="Times New Roman"/>
          <w:b/>
          <w:bCs/>
          <w:szCs w:val="24"/>
        </w:rPr>
        <w:t xml:space="preserve"> </w:t>
      </w:r>
      <w:r w:rsidRPr="003834EE">
        <w:rPr>
          <w:rStyle w:val="Domylnaczcionkaakapitu2"/>
          <w:rFonts w:ascii="Times New Roman" w:hAnsi="Times New Roman" w:cs="Times New Roman"/>
          <w:b/>
          <w:bCs/>
          <w:szCs w:val="24"/>
        </w:rPr>
        <w:t>4</w:t>
      </w:r>
    </w:p>
    <w:p w14:paraId="5EE9570E" w14:textId="3C9B478C" w:rsidR="00260BD8" w:rsidRPr="008643D0" w:rsidRDefault="004A614A" w:rsidP="00260BD8">
      <w:pPr>
        <w:pStyle w:val="Bezodstpw"/>
        <w:numPr>
          <w:ilvl w:val="0"/>
          <w:numId w:val="61"/>
        </w:numPr>
        <w:spacing w:line="276" w:lineRule="auto"/>
        <w:ind w:left="426" w:hanging="426"/>
        <w:jc w:val="both"/>
        <w:rPr>
          <w:rFonts w:ascii="Times New Roman" w:hAnsi="Times New Roman" w:cs="Times New Roman"/>
          <w:noProof/>
          <w:color w:val="0070C0"/>
          <w:szCs w:val="24"/>
        </w:rPr>
      </w:pPr>
      <w:r w:rsidRPr="008643D0">
        <w:rPr>
          <w:rFonts w:ascii="Times New Roman" w:eastAsia="SimSun" w:hAnsi="Times New Roman" w:cs="Times New Roman"/>
          <w:color w:val="auto"/>
          <w:szCs w:val="24"/>
        </w:rPr>
        <w:t xml:space="preserve">Administratorem danych osobowych jest </w:t>
      </w:r>
      <w:r w:rsidR="00F130D1" w:rsidRPr="008643D0">
        <w:rPr>
          <w:rFonts w:ascii="Times New Roman" w:eastAsia="SimSun" w:hAnsi="Times New Roman" w:cs="Times New Roman"/>
          <w:szCs w:val="24"/>
        </w:rPr>
        <w:t>Dom</w:t>
      </w:r>
      <w:r w:rsidRPr="008643D0">
        <w:rPr>
          <w:rFonts w:ascii="Times New Roman" w:eastAsia="SimSun" w:hAnsi="Times New Roman" w:cs="Times New Roman"/>
          <w:szCs w:val="24"/>
        </w:rPr>
        <w:t xml:space="preserve"> Pomocy Społecznej</w:t>
      </w:r>
      <w:r w:rsidR="00F130D1" w:rsidRPr="008643D0">
        <w:rPr>
          <w:rFonts w:ascii="Times New Roman" w:eastAsia="SimSun" w:hAnsi="Times New Roman" w:cs="Times New Roman"/>
          <w:szCs w:val="24"/>
        </w:rPr>
        <w:t xml:space="preserve"> ,,Niezapominajka’’</w:t>
      </w:r>
      <w:r w:rsidRPr="008643D0">
        <w:rPr>
          <w:rFonts w:ascii="Times New Roman" w:eastAsia="SimSun" w:hAnsi="Times New Roman" w:cs="Times New Roman"/>
          <w:szCs w:val="24"/>
        </w:rPr>
        <w:t xml:space="preserve"> w </w:t>
      </w:r>
      <w:r w:rsidR="00F130D1" w:rsidRPr="008643D0">
        <w:rPr>
          <w:rFonts w:ascii="Times New Roman" w:eastAsia="SimSun" w:hAnsi="Times New Roman" w:cs="Times New Roman"/>
          <w:szCs w:val="24"/>
        </w:rPr>
        <w:t>Elblągu</w:t>
      </w:r>
      <w:r w:rsidRPr="008643D0">
        <w:rPr>
          <w:rFonts w:ascii="Times New Roman" w:eastAsia="SimSun" w:hAnsi="Times New Roman" w:cs="Times New Roman"/>
          <w:szCs w:val="24"/>
        </w:rPr>
        <w:t xml:space="preserve"> reprezentowany przez </w:t>
      </w:r>
      <w:r w:rsidR="00F130D1" w:rsidRPr="008643D0">
        <w:rPr>
          <w:rFonts w:ascii="Times New Roman" w:eastAsia="SimSun" w:hAnsi="Times New Roman" w:cs="Times New Roman"/>
          <w:szCs w:val="24"/>
        </w:rPr>
        <w:t>Dyrektora DPS</w:t>
      </w:r>
      <w:r w:rsidR="00260BD8" w:rsidRPr="008643D0">
        <w:rPr>
          <w:rFonts w:ascii="Times New Roman" w:eastAsia="SimSun" w:hAnsi="Times New Roman" w:cs="Times New Roman"/>
          <w:szCs w:val="24"/>
        </w:rPr>
        <w:t xml:space="preserve">: </w:t>
      </w:r>
      <w:r w:rsidRPr="008643D0">
        <w:rPr>
          <w:rFonts w:ascii="Times New Roman" w:eastAsia="SimSun" w:hAnsi="Times New Roman" w:cs="Times New Roman"/>
          <w:color w:val="auto"/>
          <w:szCs w:val="24"/>
        </w:rPr>
        <w:t xml:space="preserve"> adres siedziby, ul. </w:t>
      </w:r>
      <w:r w:rsidR="00F130D1" w:rsidRPr="008643D0">
        <w:rPr>
          <w:rFonts w:ascii="Times New Roman" w:eastAsia="SimSun" w:hAnsi="Times New Roman" w:cs="Times New Roman"/>
          <w:color w:val="auto"/>
          <w:szCs w:val="24"/>
        </w:rPr>
        <w:t>Toruńska 17</w:t>
      </w:r>
      <w:r w:rsidRPr="008643D0">
        <w:rPr>
          <w:rFonts w:ascii="Times New Roman" w:eastAsia="SimSun" w:hAnsi="Times New Roman" w:cs="Times New Roman"/>
          <w:color w:val="auto"/>
          <w:szCs w:val="24"/>
        </w:rPr>
        <w:t>, 8</w:t>
      </w:r>
      <w:r w:rsidR="00F130D1" w:rsidRPr="008643D0">
        <w:rPr>
          <w:rFonts w:ascii="Times New Roman" w:eastAsia="SimSun" w:hAnsi="Times New Roman" w:cs="Times New Roman"/>
          <w:color w:val="auto"/>
          <w:szCs w:val="24"/>
        </w:rPr>
        <w:t>2-300</w:t>
      </w:r>
      <w:r w:rsidRPr="008643D0">
        <w:rPr>
          <w:rFonts w:ascii="Times New Roman" w:eastAsia="SimSun" w:hAnsi="Times New Roman" w:cs="Times New Roman"/>
          <w:color w:val="auto"/>
          <w:szCs w:val="24"/>
        </w:rPr>
        <w:t xml:space="preserve"> </w:t>
      </w:r>
      <w:r w:rsidR="00F130D1" w:rsidRPr="008643D0">
        <w:rPr>
          <w:rFonts w:ascii="Times New Roman" w:eastAsia="SimSun" w:hAnsi="Times New Roman" w:cs="Times New Roman"/>
          <w:color w:val="auto"/>
          <w:szCs w:val="24"/>
        </w:rPr>
        <w:t>Elbląg</w:t>
      </w:r>
      <w:r w:rsidRPr="008643D0">
        <w:rPr>
          <w:rFonts w:ascii="Times New Roman" w:eastAsia="SimSun" w:hAnsi="Times New Roman" w:cs="Times New Roman"/>
          <w:color w:val="auto"/>
          <w:szCs w:val="24"/>
        </w:rPr>
        <w:t xml:space="preserve">, </w:t>
      </w:r>
      <w:r w:rsidR="00260BD8" w:rsidRPr="008643D0">
        <w:rPr>
          <w:rFonts w:ascii="Times New Roman" w:hAnsi="Times New Roman" w:cs="Times New Roman"/>
          <w:szCs w:val="24"/>
        </w:rPr>
        <w:t>adres poczty elektronicznej:</w:t>
      </w:r>
      <w:r w:rsidR="00260BD8" w:rsidRPr="008643D0">
        <w:rPr>
          <w:rFonts w:ascii="Times New Roman" w:hAnsi="Times New Roman" w:cs="Times New Roman"/>
          <w:noProof/>
          <w:szCs w:val="24"/>
        </w:rPr>
        <w:t xml:space="preserve"> </w:t>
      </w:r>
      <w:hyperlink r:id="rId8" w:history="1">
        <w:r w:rsidR="00260BD8" w:rsidRPr="008643D0">
          <w:rPr>
            <w:rStyle w:val="Hipercze"/>
            <w:rFonts w:ascii="Times New Roman" w:hAnsi="Times New Roman" w:cs="Times New Roman"/>
            <w:noProof/>
            <w:szCs w:val="24"/>
          </w:rPr>
          <w:t>sekretariat@dpsniezapominajka.elblag.pl</w:t>
        </w:r>
      </w:hyperlink>
      <w:r w:rsidR="00260BD8" w:rsidRPr="008643D0">
        <w:rPr>
          <w:rFonts w:ascii="Times New Roman" w:hAnsi="Times New Roman" w:cs="Times New Roman"/>
          <w:szCs w:val="24"/>
        </w:rPr>
        <w:t xml:space="preserve">, adres </w:t>
      </w:r>
      <w:r w:rsidR="00260BD8" w:rsidRPr="008643D0">
        <w:rPr>
          <w:rFonts w:ascii="Times New Roman" w:hAnsi="Times New Roman" w:cs="Times New Roman"/>
          <w:color w:val="auto"/>
          <w:szCs w:val="24"/>
        </w:rPr>
        <w:t xml:space="preserve">strony internetowej: </w:t>
      </w:r>
      <w:hyperlink r:id="rId9" w:history="1">
        <w:r w:rsidR="00260BD8" w:rsidRPr="008643D0">
          <w:rPr>
            <w:rStyle w:val="Hipercze"/>
            <w:rFonts w:ascii="Times New Roman" w:hAnsi="Times New Roman" w:cs="Times New Roman"/>
            <w:szCs w:val="24"/>
          </w:rPr>
          <w:t>https://dpsniezapominajka.elblag.pl/</w:t>
        </w:r>
      </w:hyperlink>
      <w:r w:rsidR="00260BD8" w:rsidRPr="008643D0">
        <w:rPr>
          <w:rFonts w:ascii="Times New Roman" w:hAnsi="Times New Roman" w:cs="Times New Roman"/>
          <w:color w:val="0070C0"/>
          <w:szCs w:val="24"/>
        </w:rPr>
        <w:t xml:space="preserve"> </w:t>
      </w:r>
    </w:p>
    <w:p w14:paraId="32C537B5" w14:textId="4FF4A9FC" w:rsidR="0032662E" w:rsidRPr="00260BD8" w:rsidRDefault="00260BD8" w:rsidP="00260BD8">
      <w:pPr>
        <w:pStyle w:val="Bezodstpw"/>
        <w:numPr>
          <w:ilvl w:val="0"/>
          <w:numId w:val="61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60BD8">
        <w:rPr>
          <w:rFonts w:ascii="Times New Roman" w:eastAsia="SimSun" w:hAnsi="Times New Roman" w:cs="Times New Roman"/>
          <w:color w:val="auto"/>
          <w:szCs w:val="24"/>
        </w:rPr>
        <w:t>I</w:t>
      </w:r>
      <w:r w:rsidR="004A614A" w:rsidRPr="00260BD8">
        <w:rPr>
          <w:rFonts w:ascii="Times New Roman" w:eastAsia="SimSun" w:hAnsi="Times New Roman" w:cs="Times New Roman"/>
          <w:color w:val="auto"/>
          <w:szCs w:val="24"/>
        </w:rPr>
        <w:t>nspektor</w:t>
      </w:r>
      <w:r w:rsidRPr="00260BD8">
        <w:rPr>
          <w:rFonts w:ascii="Times New Roman" w:eastAsia="SimSun" w:hAnsi="Times New Roman" w:cs="Times New Roman"/>
          <w:color w:val="auto"/>
          <w:szCs w:val="24"/>
        </w:rPr>
        <w:t>em</w:t>
      </w:r>
      <w:r w:rsidR="004A614A" w:rsidRPr="00260BD8">
        <w:rPr>
          <w:rFonts w:ascii="Times New Roman" w:eastAsia="SimSun" w:hAnsi="Times New Roman" w:cs="Times New Roman"/>
          <w:color w:val="auto"/>
          <w:szCs w:val="24"/>
        </w:rPr>
        <w:t xml:space="preserve"> </w:t>
      </w:r>
      <w:r w:rsidRPr="00260BD8">
        <w:rPr>
          <w:rFonts w:ascii="Times New Roman" w:eastAsia="SimSun" w:hAnsi="Times New Roman" w:cs="Times New Roman"/>
          <w:color w:val="auto"/>
          <w:szCs w:val="24"/>
        </w:rPr>
        <w:t>O</w:t>
      </w:r>
      <w:r w:rsidR="004A614A" w:rsidRPr="00260BD8">
        <w:rPr>
          <w:rFonts w:ascii="Times New Roman" w:eastAsia="SimSun" w:hAnsi="Times New Roman" w:cs="Times New Roman"/>
          <w:color w:val="auto"/>
          <w:szCs w:val="24"/>
        </w:rPr>
        <w:t xml:space="preserve">chrony </w:t>
      </w:r>
      <w:r w:rsidRPr="00260BD8">
        <w:rPr>
          <w:rFonts w:ascii="Times New Roman" w:eastAsia="SimSun" w:hAnsi="Times New Roman" w:cs="Times New Roman"/>
          <w:color w:val="auto"/>
          <w:szCs w:val="24"/>
        </w:rPr>
        <w:t>D</w:t>
      </w:r>
      <w:r w:rsidR="004A614A" w:rsidRPr="00260BD8">
        <w:rPr>
          <w:rFonts w:ascii="Times New Roman" w:eastAsia="SimSun" w:hAnsi="Times New Roman" w:cs="Times New Roman"/>
          <w:color w:val="auto"/>
          <w:szCs w:val="24"/>
        </w:rPr>
        <w:t>anych</w:t>
      </w:r>
      <w:r w:rsidR="00191BD1" w:rsidRPr="00260BD8">
        <w:rPr>
          <w:rFonts w:ascii="Times New Roman" w:eastAsia="SimSun" w:hAnsi="Times New Roman" w:cs="Times New Roman"/>
          <w:color w:val="auto"/>
          <w:szCs w:val="24"/>
        </w:rPr>
        <w:t xml:space="preserve"> </w:t>
      </w:r>
      <w:r w:rsidRPr="00260BD8">
        <w:rPr>
          <w:rFonts w:ascii="Times New Roman" w:eastAsia="SimSun" w:hAnsi="Times New Roman" w:cs="Times New Roman"/>
          <w:color w:val="auto"/>
          <w:szCs w:val="24"/>
        </w:rPr>
        <w:t xml:space="preserve">Osobowych jest </w:t>
      </w:r>
      <w:r w:rsidR="00191BD1" w:rsidRPr="00260BD8">
        <w:rPr>
          <w:rFonts w:ascii="Times New Roman" w:eastAsia="SimSun" w:hAnsi="Times New Roman" w:cs="Times New Roman"/>
          <w:color w:val="auto"/>
          <w:szCs w:val="24"/>
        </w:rPr>
        <w:t>– Mateusz Szlachtowicz</w:t>
      </w:r>
      <w:r w:rsidR="004A614A" w:rsidRPr="00260BD8">
        <w:rPr>
          <w:rFonts w:ascii="Times New Roman" w:eastAsia="SimSun" w:hAnsi="Times New Roman" w:cs="Times New Roman"/>
          <w:color w:val="auto"/>
          <w:szCs w:val="24"/>
        </w:rPr>
        <w:t xml:space="preserve">, z którym możesz się kontaktować wysyłając e-mail na adres </w:t>
      </w:r>
      <w:bookmarkStart w:id="2" w:name="page66R_mcid9"/>
      <w:bookmarkStart w:id="3" w:name="page66R_mcid8"/>
      <w:bookmarkEnd w:id="2"/>
      <w:bookmarkEnd w:id="3"/>
      <w:r w:rsidR="0032662E" w:rsidRPr="00260BD8">
        <w:rPr>
          <w:rFonts w:ascii="Times New Roman" w:hAnsi="Times New Roman" w:cs="Times New Roman"/>
          <w:szCs w:val="24"/>
        </w:rPr>
        <w:fldChar w:fldCharType="begin"/>
      </w:r>
      <w:r w:rsidR="0032662E" w:rsidRPr="00260BD8">
        <w:rPr>
          <w:rFonts w:ascii="Times New Roman" w:hAnsi="Times New Roman" w:cs="Times New Roman"/>
          <w:szCs w:val="24"/>
        </w:rPr>
        <w:instrText>HYPERLINK "mailto:iod@dpsniezapominajka.elblag.pl"</w:instrText>
      </w:r>
      <w:r w:rsidR="0032662E" w:rsidRPr="00260BD8">
        <w:rPr>
          <w:rFonts w:ascii="Times New Roman" w:hAnsi="Times New Roman" w:cs="Times New Roman"/>
          <w:szCs w:val="24"/>
        </w:rPr>
      </w:r>
      <w:r w:rsidR="0032662E" w:rsidRPr="00260BD8">
        <w:rPr>
          <w:rFonts w:ascii="Times New Roman" w:hAnsi="Times New Roman" w:cs="Times New Roman"/>
          <w:szCs w:val="24"/>
        </w:rPr>
        <w:fldChar w:fldCharType="separate"/>
      </w:r>
      <w:r w:rsidR="0032662E" w:rsidRPr="00260BD8">
        <w:rPr>
          <w:rStyle w:val="Hipercze"/>
          <w:rFonts w:ascii="Times New Roman" w:hAnsi="Times New Roman" w:cs="Times New Roman"/>
          <w:szCs w:val="24"/>
        </w:rPr>
        <w:t>iod@dpsniezapominajka.elblag.pl</w:t>
      </w:r>
      <w:r w:rsidR="0032662E" w:rsidRPr="00260BD8">
        <w:rPr>
          <w:rFonts w:ascii="Times New Roman" w:hAnsi="Times New Roman" w:cs="Times New Roman"/>
          <w:szCs w:val="24"/>
        </w:rPr>
        <w:fldChar w:fldCharType="end"/>
      </w:r>
      <w:r w:rsidR="0032662E" w:rsidRPr="00260BD8">
        <w:rPr>
          <w:rFonts w:ascii="Times New Roman" w:eastAsia="SimSun" w:hAnsi="Times New Roman" w:cs="Times New Roman"/>
          <w:color w:val="auto"/>
          <w:szCs w:val="24"/>
        </w:rPr>
        <w:t>. Dane osobowe przetwarzane będą w celu:</w:t>
      </w:r>
    </w:p>
    <w:p w14:paraId="52F6EAED" w14:textId="2E09FD4A" w:rsidR="0032662E" w:rsidRPr="003834EE" w:rsidRDefault="0032662E" w:rsidP="00260BD8">
      <w:pPr>
        <w:pStyle w:val="Bezodstpw"/>
        <w:numPr>
          <w:ilvl w:val="0"/>
          <w:numId w:val="62"/>
        </w:numPr>
        <w:spacing w:line="276" w:lineRule="auto"/>
        <w:ind w:hanging="294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szCs w:val="24"/>
        </w:rPr>
        <w:t xml:space="preserve">niezbędnego i prawidłowego wykonania zawartej między stornami umowy oraz obsługi </w:t>
      </w:r>
      <w:r w:rsidR="00260BD8">
        <w:rPr>
          <w:rFonts w:ascii="Times New Roman" w:eastAsia="SimSun" w:hAnsi="Times New Roman" w:cs="Times New Roman"/>
          <w:color w:val="auto"/>
          <w:szCs w:val="24"/>
        </w:rPr>
        <w:br/>
      </w:r>
      <w:r w:rsidRPr="003834EE">
        <w:rPr>
          <w:rFonts w:ascii="Times New Roman" w:eastAsia="SimSun" w:hAnsi="Times New Roman" w:cs="Times New Roman"/>
          <w:color w:val="auto"/>
          <w:szCs w:val="24"/>
        </w:rPr>
        <w:t>o charakterze handlowym, w tym podjęcia działań przed zawarciem umowy lub przyjęciem zamówienia na żądanie osoby, której dane dotyczą – podane dane będą przetwarzane na podstawie art. 6 ust. 1 pkt b) Rozporządzenie Parlamentu Europejskiego i Rady (UE) 2016/697 z dnia 27 kwietnia 2016 w sprawie ochrony osób fizycznych w związku z przetwarzaniem danych osobowych i w spawie swobodnego przepływu takich danych, zwanego dalej Rozporządzeniem,</w:t>
      </w:r>
    </w:p>
    <w:p w14:paraId="659F6D92" w14:textId="77777777" w:rsidR="0032662E" w:rsidRPr="003834EE" w:rsidRDefault="0032662E" w:rsidP="00260BD8">
      <w:pPr>
        <w:pStyle w:val="Bezodstpw"/>
        <w:numPr>
          <w:ilvl w:val="0"/>
          <w:numId w:val="62"/>
        </w:numPr>
        <w:spacing w:line="276" w:lineRule="auto"/>
        <w:ind w:hanging="294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szCs w:val="24"/>
        </w:rPr>
        <w:t>wykonywania czynności zgodnie z udzielonymi przez Państwa zgodami – podane dane będą przetwarzane na podstawie art. 6 ust. 1 pkt a) i zgodnie z treścią ogólnego rozporządzenia o ochronie danych,</w:t>
      </w:r>
    </w:p>
    <w:p w14:paraId="303B7453" w14:textId="77777777" w:rsidR="0032662E" w:rsidRPr="003834EE" w:rsidRDefault="0032662E" w:rsidP="00260BD8">
      <w:pPr>
        <w:pStyle w:val="Bezodstpw"/>
        <w:numPr>
          <w:ilvl w:val="0"/>
          <w:numId w:val="62"/>
        </w:numPr>
        <w:spacing w:line="276" w:lineRule="auto"/>
        <w:ind w:hanging="294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szCs w:val="24"/>
        </w:rPr>
        <w:t xml:space="preserve">wykonywania czynności wymaganych obowiązującymi przepisami prawnymi </w:t>
      </w:r>
      <w:r w:rsidRPr="003834EE">
        <w:rPr>
          <w:rFonts w:ascii="Times New Roman" w:eastAsia="SimSun" w:hAnsi="Times New Roman" w:cs="Times New Roman"/>
          <w:color w:val="auto"/>
          <w:szCs w:val="24"/>
        </w:rPr>
        <w:br/>
        <w:t>i administracyjnymi – podane dane będą przetwarzane na podstawie art. 6 ust. 1 pkt c) Rozporządzenia.</w:t>
      </w:r>
    </w:p>
    <w:p w14:paraId="004EA032" w14:textId="56099926" w:rsidR="00BA04BB" w:rsidRPr="003834EE" w:rsidRDefault="00260BD8" w:rsidP="00260BD8">
      <w:pPr>
        <w:pStyle w:val="Bezodstpw"/>
        <w:numPr>
          <w:ilvl w:val="0"/>
          <w:numId w:val="61"/>
        </w:numPr>
        <w:spacing w:line="276" w:lineRule="auto"/>
        <w:ind w:left="426" w:hanging="426"/>
        <w:jc w:val="both"/>
        <w:rPr>
          <w:rFonts w:ascii="Times New Roman" w:eastAsia="TimesNewRomanPSMT" w:hAnsi="Times New Roman" w:cs="Times New Roman"/>
          <w:bCs/>
          <w:color w:val="111111"/>
          <w:szCs w:val="24"/>
        </w:rPr>
      </w:pPr>
      <w:r>
        <w:rPr>
          <w:rFonts w:ascii="Times New Roman" w:eastAsia="SimSun" w:hAnsi="Times New Roman" w:cs="Times New Roman"/>
          <w:color w:val="auto"/>
          <w:szCs w:val="24"/>
        </w:rPr>
        <w:t>U</w:t>
      </w:r>
      <w:r w:rsidR="004A614A" w:rsidRPr="003834EE">
        <w:rPr>
          <w:rFonts w:ascii="Times New Roman" w:eastAsia="SimSun" w:hAnsi="Times New Roman" w:cs="Times New Roman"/>
          <w:color w:val="auto"/>
          <w:szCs w:val="24"/>
        </w:rPr>
        <w:t>mow</w:t>
      </w:r>
      <w:r>
        <w:rPr>
          <w:rFonts w:ascii="Times New Roman" w:eastAsia="SimSun" w:hAnsi="Times New Roman" w:cs="Times New Roman"/>
          <w:color w:val="auto"/>
          <w:szCs w:val="24"/>
        </w:rPr>
        <w:t>a</w:t>
      </w:r>
      <w:r w:rsidR="004A614A" w:rsidRPr="003834EE">
        <w:rPr>
          <w:rFonts w:ascii="Times New Roman" w:eastAsia="SimSun" w:hAnsi="Times New Roman" w:cs="Times New Roman"/>
          <w:color w:val="auto"/>
          <w:szCs w:val="24"/>
        </w:rPr>
        <w:t xml:space="preserve"> powierzenia </w:t>
      </w:r>
      <w:r>
        <w:rPr>
          <w:rFonts w:ascii="Times New Roman" w:eastAsia="SimSun" w:hAnsi="Times New Roman" w:cs="Times New Roman"/>
          <w:color w:val="auto"/>
          <w:szCs w:val="24"/>
        </w:rPr>
        <w:t xml:space="preserve">przetwarzania </w:t>
      </w:r>
      <w:r w:rsidR="004A614A" w:rsidRPr="003834EE">
        <w:rPr>
          <w:rFonts w:ascii="Times New Roman" w:eastAsia="SimSun" w:hAnsi="Times New Roman" w:cs="Times New Roman"/>
          <w:color w:val="auto"/>
          <w:szCs w:val="24"/>
        </w:rPr>
        <w:t xml:space="preserve">danych </w:t>
      </w:r>
      <w:r>
        <w:rPr>
          <w:rFonts w:ascii="Times New Roman" w:eastAsia="SimSun" w:hAnsi="Times New Roman" w:cs="Times New Roman"/>
          <w:color w:val="auto"/>
          <w:szCs w:val="24"/>
        </w:rPr>
        <w:t xml:space="preserve">osobowych stanowi integralną część </w:t>
      </w:r>
      <w:r w:rsidR="004A614A" w:rsidRPr="003834EE">
        <w:rPr>
          <w:rFonts w:ascii="Times New Roman" w:eastAsia="SimSun" w:hAnsi="Times New Roman" w:cs="Times New Roman"/>
          <w:color w:val="auto"/>
          <w:szCs w:val="24"/>
        </w:rPr>
        <w:t>umowy.</w:t>
      </w:r>
    </w:p>
    <w:p w14:paraId="7F57E533" w14:textId="77777777" w:rsidR="00260BD8" w:rsidRDefault="00260BD8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63644EF1" w14:textId="494536E6" w:rsidR="00BA04BB" w:rsidRPr="00260BD8" w:rsidRDefault="00000000" w:rsidP="00260BD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260BD8">
        <w:rPr>
          <w:rFonts w:ascii="Times New Roman" w:hAnsi="Times New Roman" w:cs="Times New Roman"/>
          <w:b/>
          <w:bCs/>
          <w:szCs w:val="24"/>
        </w:rPr>
        <w:t xml:space="preserve">§ </w:t>
      </w:r>
      <w:r w:rsidR="00F130D1" w:rsidRPr="00260BD8">
        <w:rPr>
          <w:rFonts w:ascii="Times New Roman" w:hAnsi="Times New Roman" w:cs="Times New Roman"/>
          <w:b/>
          <w:bCs/>
          <w:szCs w:val="24"/>
        </w:rPr>
        <w:t>5</w:t>
      </w:r>
    </w:p>
    <w:p w14:paraId="1A3556E9" w14:textId="77777777" w:rsidR="00BA04BB" w:rsidRPr="003834EE" w:rsidRDefault="006D3FD2" w:rsidP="00260BD8">
      <w:pPr>
        <w:pStyle w:val="Bezodstpw"/>
        <w:numPr>
          <w:ilvl w:val="0"/>
          <w:numId w:val="63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Wykonawca oświadcza, że posiada niezbędne uprawnienia i kwalifikacje do wykonywania usług o których mowa w § 1.</w:t>
      </w:r>
    </w:p>
    <w:p w14:paraId="0B53E4F7" w14:textId="77777777" w:rsidR="00BA04BB" w:rsidRPr="003834EE" w:rsidRDefault="006D3FD2" w:rsidP="00260BD8">
      <w:pPr>
        <w:pStyle w:val="Bezodstpw"/>
        <w:numPr>
          <w:ilvl w:val="0"/>
          <w:numId w:val="63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Wykonawca zobowiązuje się do wykonywania usług ze szczególną dbałością o mieszkańców Domu oraz zgodnie ze wskazaniami aktualnej wiedzy medycznej, </w:t>
      </w:r>
      <w:r w:rsidRPr="003834EE">
        <w:rPr>
          <w:rFonts w:ascii="Times New Roman" w:hAnsi="Times New Roman" w:cs="Times New Roman"/>
          <w:szCs w:val="24"/>
        </w:rPr>
        <w:lastRenderedPageBreak/>
        <w:t>dostępnymi mu metodami i środkami zapobiegania, rozpoznawania i leczenia chorób oraz z najwyższą starannością i troską.</w:t>
      </w:r>
    </w:p>
    <w:p w14:paraId="2C8393AD" w14:textId="77777777" w:rsidR="00BA04BB" w:rsidRPr="003834EE" w:rsidRDefault="006D3FD2" w:rsidP="00260BD8">
      <w:pPr>
        <w:pStyle w:val="Bezodstpw"/>
        <w:numPr>
          <w:ilvl w:val="0"/>
          <w:numId w:val="63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Wykonawca bierze na siebie odpowiedzialność za rzetelność świadczonych usług pielęgniarskich.</w:t>
      </w:r>
    </w:p>
    <w:p w14:paraId="4EC51350" w14:textId="77777777" w:rsidR="00BA04BB" w:rsidRPr="003834EE" w:rsidRDefault="006D3FD2" w:rsidP="00260BD8">
      <w:pPr>
        <w:pStyle w:val="Bezodstpw"/>
        <w:numPr>
          <w:ilvl w:val="0"/>
          <w:numId w:val="63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Wykonawca zobowiązuje się do zachowania tajemnicy służbowej oraz ochrony danych osobowych, zgodnie z przepisami rozporządzenia Parlamentu Europejskiego i Rady UE 22016/679 z dnia 27 kwietnia 2016r. w sprawie ochrony osób fizycznych w związku z przetwarzaniem  danych osobowych i w sprawie swobodnego przepływu takich danych oraz uchylenia dyrektywy 95/46/WE (ogólne rozporządzenie o ochronie danych) oraz do nieujawniania ich osobom trzecim.</w:t>
      </w:r>
    </w:p>
    <w:p w14:paraId="7982B821" w14:textId="77777777" w:rsidR="00532B3F" w:rsidRPr="003834EE" w:rsidRDefault="00000000" w:rsidP="00260BD8">
      <w:pPr>
        <w:pStyle w:val="Bezodstpw"/>
        <w:numPr>
          <w:ilvl w:val="0"/>
          <w:numId w:val="63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Wykonawca zobowiązany jest do niezwłocznego powiadomienia Zamawiającego o wszelkich zmianach dotyczących złożonych oświadczeń w zakresie:</w:t>
      </w:r>
    </w:p>
    <w:p w14:paraId="26DEC28D" w14:textId="77777777" w:rsidR="00532B3F" w:rsidRPr="003834EE" w:rsidRDefault="00532B3F" w:rsidP="00260BD8">
      <w:pPr>
        <w:pStyle w:val="Bezodstpw"/>
        <w:numPr>
          <w:ilvl w:val="0"/>
          <w:numId w:val="64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że  nie został zawieszony w prawie wykonywania zawodu ani ograniczony w wykonywaniu określonych czynności zawodowych na podstawie przepisów o zawodach pielęgniarki i położnej lub przepisów o samorządzie pielęgniarek i położnych</w:t>
      </w:r>
      <w:r w:rsidR="006D3FD2" w:rsidRPr="003834EE">
        <w:rPr>
          <w:rFonts w:ascii="Times New Roman" w:hAnsi="Times New Roman" w:cs="Times New Roman"/>
          <w:szCs w:val="24"/>
        </w:rPr>
        <w:t>,</w:t>
      </w:r>
    </w:p>
    <w:p w14:paraId="4ADA58BD" w14:textId="77777777" w:rsidR="00532B3F" w:rsidRPr="003834EE" w:rsidRDefault="00532B3F" w:rsidP="00260BD8">
      <w:pPr>
        <w:pStyle w:val="Bezodstpw"/>
        <w:numPr>
          <w:ilvl w:val="0"/>
          <w:numId w:val="64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że nie został pozbawiony możliwości wykonywania zawodu prawomocnym orzeczeniem środka karnego zakazu wykonywania zawodu albo zawieszony w wykonywaniu zawodu zastosowanym środkiem zapobiegawczym,</w:t>
      </w:r>
    </w:p>
    <w:p w14:paraId="358B295F" w14:textId="77777777" w:rsidR="00BA04BB" w:rsidRPr="003834EE" w:rsidRDefault="00532B3F" w:rsidP="00260BD8">
      <w:pPr>
        <w:pStyle w:val="Bezodstpw"/>
        <w:numPr>
          <w:ilvl w:val="0"/>
          <w:numId w:val="64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że nie ma przerwy w wykonywaniu zawodu łącznie przez okres dłuższy niż 5 lat w okresie ostatnich 6 lat poprzedzających wniosek o wpis.</w:t>
      </w:r>
    </w:p>
    <w:p w14:paraId="36BEEBC4" w14:textId="77777777" w:rsidR="00BA04BB" w:rsidRPr="003834EE" w:rsidRDefault="00000000" w:rsidP="00260BD8">
      <w:pPr>
        <w:pStyle w:val="Bezodstpw"/>
        <w:numPr>
          <w:ilvl w:val="0"/>
          <w:numId w:val="63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Zamawiający zastrzega sobie prawo do weryfikacji powyżej wskazanych oświadczeń, w dowolnym terminie, a Wykonawca zobowiązany jest do przedstawienia wszelkich dokumentów i dowodów Zamawiającemu</w:t>
      </w:r>
      <w:r w:rsidR="00532B3F" w:rsidRPr="003834EE">
        <w:rPr>
          <w:rFonts w:ascii="Times New Roman" w:hAnsi="Times New Roman" w:cs="Times New Roman"/>
          <w:szCs w:val="24"/>
        </w:rPr>
        <w:t xml:space="preserve"> w</w:t>
      </w:r>
      <w:r w:rsidRPr="003834EE">
        <w:rPr>
          <w:rFonts w:ascii="Times New Roman" w:hAnsi="Times New Roman" w:cs="Times New Roman"/>
          <w:szCs w:val="24"/>
        </w:rPr>
        <w:t xml:space="preserve"> terminie 3 dni od daty wezwania. </w:t>
      </w:r>
    </w:p>
    <w:p w14:paraId="55679844" w14:textId="77777777" w:rsidR="00BA04BB" w:rsidRPr="003834EE" w:rsidRDefault="00BA04BB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02494F49" w14:textId="77777777" w:rsidR="00BA04BB" w:rsidRPr="00260BD8" w:rsidRDefault="00000000" w:rsidP="00260BD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Cs w:val="24"/>
        </w:rPr>
      </w:pPr>
      <w:bookmarkStart w:id="4" w:name="_Hlk151637257"/>
      <w:r w:rsidRPr="00260BD8">
        <w:rPr>
          <w:rFonts w:ascii="Times New Roman" w:hAnsi="Times New Roman" w:cs="Times New Roman"/>
          <w:b/>
          <w:bCs/>
          <w:szCs w:val="24"/>
        </w:rPr>
        <w:t xml:space="preserve">§ </w:t>
      </w:r>
      <w:bookmarkEnd w:id="4"/>
      <w:r w:rsidR="00F130D1" w:rsidRPr="00260BD8">
        <w:rPr>
          <w:rFonts w:ascii="Times New Roman" w:hAnsi="Times New Roman" w:cs="Times New Roman"/>
          <w:b/>
          <w:bCs/>
          <w:szCs w:val="24"/>
        </w:rPr>
        <w:t>6</w:t>
      </w:r>
    </w:p>
    <w:p w14:paraId="51734A2F" w14:textId="77777777" w:rsidR="00BA04BB" w:rsidRPr="003834EE" w:rsidRDefault="00000000" w:rsidP="00260BD8">
      <w:pPr>
        <w:pStyle w:val="Bezodstpw"/>
        <w:numPr>
          <w:ilvl w:val="0"/>
          <w:numId w:val="65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Umowa zostaje zawarta na czas określony od </w:t>
      </w:r>
      <w:r w:rsidR="006D3FD2" w:rsidRPr="003834EE">
        <w:rPr>
          <w:rFonts w:ascii="Times New Roman" w:hAnsi="Times New Roman" w:cs="Times New Roman"/>
          <w:szCs w:val="24"/>
        </w:rPr>
        <w:t>01.01.2026 r.</w:t>
      </w:r>
      <w:r w:rsidRPr="003834EE">
        <w:rPr>
          <w:rFonts w:ascii="Times New Roman" w:hAnsi="Times New Roman" w:cs="Times New Roman"/>
          <w:szCs w:val="24"/>
        </w:rPr>
        <w:t xml:space="preserve"> do 31.12.20</w:t>
      </w:r>
      <w:r w:rsidR="006D3FD2" w:rsidRPr="003834EE">
        <w:rPr>
          <w:rFonts w:ascii="Times New Roman" w:hAnsi="Times New Roman" w:cs="Times New Roman"/>
          <w:szCs w:val="24"/>
        </w:rPr>
        <w:t xml:space="preserve">26 </w:t>
      </w:r>
      <w:r w:rsidRPr="003834EE">
        <w:rPr>
          <w:rFonts w:ascii="Times New Roman" w:hAnsi="Times New Roman" w:cs="Times New Roman"/>
          <w:szCs w:val="24"/>
        </w:rPr>
        <w:t>r.</w:t>
      </w:r>
    </w:p>
    <w:p w14:paraId="4EF1BC6D" w14:textId="77777777" w:rsidR="00BA04BB" w:rsidRPr="003834EE" w:rsidRDefault="00000000" w:rsidP="00260BD8">
      <w:pPr>
        <w:pStyle w:val="Bezodstpw"/>
        <w:numPr>
          <w:ilvl w:val="0"/>
          <w:numId w:val="65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Każda ze Stron może rozwiązać umowę z zachowaniem </w:t>
      </w:r>
      <w:r w:rsidR="00532B3F" w:rsidRPr="003834EE">
        <w:rPr>
          <w:rFonts w:ascii="Times New Roman" w:hAnsi="Times New Roman" w:cs="Times New Roman"/>
          <w:szCs w:val="24"/>
        </w:rPr>
        <w:t>miesięcznego</w:t>
      </w:r>
      <w:r w:rsidRPr="003834EE">
        <w:rPr>
          <w:rFonts w:ascii="Times New Roman" w:hAnsi="Times New Roman" w:cs="Times New Roman"/>
          <w:szCs w:val="24"/>
        </w:rPr>
        <w:t xml:space="preserve"> okresu wypowiedzenia. </w:t>
      </w:r>
    </w:p>
    <w:p w14:paraId="2AD679CA" w14:textId="77777777" w:rsidR="00BA04BB" w:rsidRPr="003834EE" w:rsidRDefault="00000000" w:rsidP="00260BD8">
      <w:pPr>
        <w:pStyle w:val="Bezodstpw"/>
        <w:numPr>
          <w:ilvl w:val="0"/>
          <w:numId w:val="65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Za zgodną wolą Stron umowa może być rozwiązana w każdym czasie bez zachowania okresu wypowiedzenia.</w:t>
      </w:r>
    </w:p>
    <w:p w14:paraId="010B0C35" w14:textId="77777777" w:rsidR="00BA04BB" w:rsidRPr="003834EE" w:rsidRDefault="006D3FD2" w:rsidP="00260BD8">
      <w:pPr>
        <w:pStyle w:val="Bezodstpw"/>
        <w:numPr>
          <w:ilvl w:val="0"/>
          <w:numId w:val="65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bookmarkStart w:id="5" w:name="_Hlk214443178"/>
      <w:r w:rsidRPr="003834EE">
        <w:rPr>
          <w:rFonts w:ascii="Times New Roman" w:hAnsi="Times New Roman" w:cs="Times New Roman"/>
          <w:szCs w:val="24"/>
        </w:rPr>
        <w:t>Zamawiając</w:t>
      </w:r>
      <w:r w:rsidR="004F3C1E" w:rsidRPr="003834EE">
        <w:rPr>
          <w:rFonts w:ascii="Times New Roman" w:hAnsi="Times New Roman" w:cs="Times New Roman"/>
          <w:szCs w:val="24"/>
        </w:rPr>
        <w:t>emu</w:t>
      </w:r>
      <w:bookmarkEnd w:id="5"/>
      <w:r w:rsidRPr="003834EE">
        <w:rPr>
          <w:rFonts w:ascii="Times New Roman" w:hAnsi="Times New Roman" w:cs="Times New Roman"/>
          <w:szCs w:val="24"/>
        </w:rPr>
        <w:t xml:space="preserve"> przysługuje prawo rozwiązania umowy ze skutkiem natychmiastowym, w przypadku gdy </w:t>
      </w:r>
      <w:bookmarkStart w:id="6" w:name="_Hlk214443207"/>
      <w:r w:rsidRPr="003834EE">
        <w:rPr>
          <w:rFonts w:ascii="Times New Roman" w:hAnsi="Times New Roman" w:cs="Times New Roman"/>
          <w:szCs w:val="24"/>
        </w:rPr>
        <w:t>Wykonawca</w:t>
      </w:r>
      <w:bookmarkEnd w:id="6"/>
      <w:r w:rsidRPr="003834EE">
        <w:rPr>
          <w:rFonts w:ascii="Times New Roman" w:hAnsi="Times New Roman" w:cs="Times New Roman"/>
          <w:szCs w:val="24"/>
        </w:rPr>
        <w:t xml:space="preserve"> dopuścił się rażącego naruszenia istotnych postanowień niniejszej umowy.</w:t>
      </w:r>
    </w:p>
    <w:p w14:paraId="1FE00E38" w14:textId="77777777" w:rsidR="00474489" w:rsidRPr="003834EE" w:rsidRDefault="00000000" w:rsidP="00260BD8">
      <w:pPr>
        <w:pStyle w:val="Bezodstpw"/>
        <w:numPr>
          <w:ilvl w:val="0"/>
          <w:numId w:val="65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Za rażące naruszenie istotnych postanowień niniejszej umowy Strony zgodnie poczytywać będą w szczególności:</w:t>
      </w:r>
    </w:p>
    <w:p w14:paraId="718E4053" w14:textId="77777777" w:rsidR="00474489" w:rsidRPr="003834EE" w:rsidRDefault="00000000" w:rsidP="00260BD8">
      <w:pPr>
        <w:pStyle w:val="Bezodstpw"/>
        <w:numPr>
          <w:ilvl w:val="0"/>
          <w:numId w:val="66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nieodpowiednią jakość świadczonych usług,</w:t>
      </w:r>
    </w:p>
    <w:p w14:paraId="7946AE84" w14:textId="77777777" w:rsidR="00474489" w:rsidRPr="003834EE" w:rsidRDefault="00000000" w:rsidP="00260BD8">
      <w:pPr>
        <w:pStyle w:val="Bezodstpw"/>
        <w:numPr>
          <w:ilvl w:val="0"/>
          <w:numId w:val="66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utratę uprawnień do wykonywania zawodu,</w:t>
      </w:r>
    </w:p>
    <w:p w14:paraId="27A1F803" w14:textId="77777777" w:rsidR="00474489" w:rsidRPr="003834EE" w:rsidRDefault="00000000" w:rsidP="00260BD8">
      <w:pPr>
        <w:pStyle w:val="Bezodstpw"/>
        <w:numPr>
          <w:ilvl w:val="0"/>
          <w:numId w:val="66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popełnienie w czasie trwania umowy przestępstwa karnego lub karno-skarbowego,</w:t>
      </w:r>
    </w:p>
    <w:p w14:paraId="0BB460E3" w14:textId="77777777" w:rsidR="00474489" w:rsidRPr="003834EE" w:rsidRDefault="00000000" w:rsidP="00260BD8">
      <w:pPr>
        <w:pStyle w:val="Bezodstpw"/>
        <w:numPr>
          <w:ilvl w:val="0"/>
          <w:numId w:val="66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nieprawidłowości w rozliczeniu się za świadczone usługi,</w:t>
      </w:r>
    </w:p>
    <w:p w14:paraId="21F5971E" w14:textId="77777777" w:rsidR="00474489" w:rsidRPr="003834EE" w:rsidRDefault="00000000" w:rsidP="00260BD8">
      <w:pPr>
        <w:pStyle w:val="Bezodstpw"/>
        <w:numPr>
          <w:ilvl w:val="0"/>
          <w:numId w:val="66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uzasadnione skargi mieszkańców Domu</w:t>
      </w:r>
    </w:p>
    <w:p w14:paraId="65B32BA5" w14:textId="77777777" w:rsidR="00BA04BB" w:rsidRPr="003834EE" w:rsidRDefault="00000000" w:rsidP="00260BD8">
      <w:pPr>
        <w:pStyle w:val="Bezodstpw"/>
        <w:numPr>
          <w:ilvl w:val="0"/>
          <w:numId w:val="66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odstąpienie i brak świadczenia usługi, bez uprzedniego zawiadomienia Zamawi</w:t>
      </w:r>
      <w:r w:rsidR="006D3FD2" w:rsidRPr="003834EE">
        <w:rPr>
          <w:rFonts w:ascii="Times New Roman" w:hAnsi="Times New Roman" w:cs="Times New Roman"/>
          <w:szCs w:val="24"/>
        </w:rPr>
        <w:t>a</w:t>
      </w:r>
      <w:r w:rsidRPr="003834EE">
        <w:rPr>
          <w:rFonts w:ascii="Times New Roman" w:hAnsi="Times New Roman" w:cs="Times New Roman"/>
          <w:szCs w:val="24"/>
        </w:rPr>
        <w:t>jącego.</w:t>
      </w:r>
    </w:p>
    <w:p w14:paraId="259E394D" w14:textId="77777777" w:rsidR="00BA04BB" w:rsidRPr="003834EE" w:rsidRDefault="004F3C1E" w:rsidP="00260BD8">
      <w:pPr>
        <w:pStyle w:val="Bezodstpw"/>
        <w:numPr>
          <w:ilvl w:val="0"/>
          <w:numId w:val="65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Zamawiający jest uprawniony do odstąpienia od umowy w razie zaistnienia nadzwyczajnych okoliczności, których wystąpienia strony w dacie zawierania umowy nie </w:t>
      </w:r>
      <w:r w:rsidRPr="003834EE">
        <w:rPr>
          <w:rFonts w:ascii="Times New Roman" w:hAnsi="Times New Roman" w:cs="Times New Roman"/>
          <w:szCs w:val="24"/>
        </w:rPr>
        <w:lastRenderedPageBreak/>
        <w:t>mogły przewidzieć, powodujących, że wykonanie umowy nie będzie leżało w interesie publicznym.</w:t>
      </w:r>
    </w:p>
    <w:p w14:paraId="42090914" w14:textId="77777777" w:rsidR="00BA04BB" w:rsidRPr="003834EE" w:rsidRDefault="00000000" w:rsidP="00260BD8">
      <w:pPr>
        <w:pStyle w:val="Bezodstpw"/>
        <w:numPr>
          <w:ilvl w:val="0"/>
          <w:numId w:val="65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W przypadku, o którym mowa w ust. 5, </w:t>
      </w:r>
      <w:r w:rsidR="006B12B8" w:rsidRPr="003834EE">
        <w:rPr>
          <w:rFonts w:ascii="Times New Roman" w:hAnsi="Times New Roman" w:cs="Times New Roman"/>
          <w:szCs w:val="24"/>
        </w:rPr>
        <w:t>Wykonawcy</w:t>
      </w:r>
      <w:r w:rsidRPr="003834EE">
        <w:rPr>
          <w:rFonts w:ascii="Times New Roman" w:hAnsi="Times New Roman" w:cs="Times New Roman"/>
          <w:szCs w:val="24"/>
        </w:rPr>
        <w:t xml:space="preserve"> należeć się będzie wyłącznie wynagrodzenie za usługi</w:t>
      </w:r>
      <w:r w:rsidR="006B12B8" w:rsidRPr="003834EE">
        <w:rPr>
          <w:rFonts w:ascii="Times New Roman" w:hAnsi="Times New Roman" w:cs="Times New Roman"/>
          <w:szCs w:val="24"/>
        </w:rPr>
        <w:t xml:space="preserve"> f</w:t>
      </w:r>
      <w:r w:rsidRPr="003834EE">
        <w:rPr>
          <w:rFonts w:ascii="Times New Roman" w:hAnsi="Times New Roman" w:cs="Times New Roman"/>
          <w:szCs w:val="24"/>
        </w:rPr>
        <w:t xml:space="preserve">aktycznie wykonane do dnia złożenia oświadczenia o odstąpieniu. </w:t>
      </w:r>
    </w:p>
    <w:p w14:paraId="6FAE1064" w14:textId="77777777" w:rsidR="00BA04BB" w:rsidRPr="003834EE" w:rsidRDefault="00BA04BB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03B7BB27" w14:textId="77777777" w:rsidR="00BA04BB" w:rsidRPr="00260BD8" w:rsidRDefault="00000000" w:rsidP="00260BD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260BD8">
        <w:rPr>
          <w:rFonts w:ascii="Times New Roman" w:hAnsi="Times New Roman" w:cs="Times New Roman"/>
          <w:b/>
          <w:bCs/>
          <w:szCs w:val="24"/>
        </w:rPr>
        <w:t xml:space="preserve">§ </w:t>
      </w:r>
      <w:r w:rsidR="00F130D1" w:rsidRPr="00260BD8">
        <w:rPr>
          <w:rFonts w:ascii="Times New Roman" w:hAnsi="Times New Roman" w:cs="Times New Roman"/>
          <w:b/>
          <w:bCs/>
          <w:szCs w:val="24"/>
        </w:rPr>
        <w:t>7</w:t>
      </w:r>
    </w:p>
    <w:p w14:paraId="44CF74E4" w14:textId="7A1D2869" w:rsidR="00BA04BB" w:rsidRPr="003834EE" w:rsidRDefault="00000000" w:rsidP="00D72F02">
      <w:pPr>
        <w:pStyle w:val="Bezodstpw"/>
        <w:numPr>
          <w:ilvl w:val="0"/>
          <w:numId w:val="68"/>
        </w:numPr>
        <w:spacing w:line="276" w:lineRule="auto"/>
        <w:ind w:left="284" w:hanging="284"/>
        <w:jc w:val="both"/>
        <w:rPr>
          <w:rFonts w:ascii="Times New Roman" w:eastAsia="Lucida Sans Unicode" w:hAnsi="Times New Roman" w:cs="Times New Roman"/>
          <w:szCs w:val="24"/>
          <w:lang w:bidi="ar-SA"/>
        </w:rPr>
      </w:pPr>
      <w:r w:rsidRPr="003834EE">
        <w:rPr>
          <w:rFonts w:ascii="Times New Roman" w:eastAsia="Lucida Sans Unicode" w:hAnsi="Times New Roman" w:cs="Times New Roman"/>
          <w:szCs w:val="24"/>
          <w:lang w:bidi="ar-SA"/>
        </w:rPr>
        <w:t xml:space="preserve">Wykonawca w terminie 10 (dziesięciu) dni od dnia podpisania umowy zobowiązany jest do przedstawienia </w:t>
      </w:r>
      <w:r w:rsidR="006B12B8" w:rsidRPr="003834EE">
        <w:rPr>
          <w:rFonts w:ascii="Times New Roman" w:eastAsia="Lucida Sans Unicode" w:hAnsi="Times New Roman" w:cs="Times New Roman"/>
          <w:szCs w:val="24"/>
          <w:lang w:bidi="ar-SA"/>
        </w:rPr>
        <w:t xml:space="preserve">Zamawiającemu </w:t>
      </w:r>
      <w:r w:rsidRPr="003834EE">
        <w:rPr>
          <w:rFonts w:ascii="Times New Roman" w:eastAsia="Lucida Sans Unicode" w:hAnsi="Times New Roman" w:cs="Times New Roman"/>
          <w:szCs w:val="24"/>
          <w:lang w:bidi="ar-SA"/>
        </w:rPr>
        <w:t xml:space="preserve">danych osób, </w:t>
      </w:r>
      <w:r w:rsidR="00D72F02">
        <w:rPr>
          <w:rFonts w:ascii="Times New Roman" w:eastAsia="Lucida Sans Unicode" w:hAnsi="Times New Roman" w:cs="Times New Roman"/>
          <w:szCs w:val="24"/>
          <w:lang w:bidi="ar-SA"/>
        </w:rPr>
        <w:t xml:space="preserve">skierowanych do realizacji umowy, </w:t>
      </w:r>
      <w:r w:rsidRPr="003834EE">
        <w:rPr>
          <w:rFonts w:ascii="Times New Roman" w:eastAsia="Lucida Sans Unicode" w:hAnsi="Times New Roman" w:cs="Times New Roman"/>
          <w:szCs w:val="24"/>
          <w:lang w:bidi="ar-SA"/>
        </w:rPr>
        <w:t>w formie wykazu.</w:t>
      </w:r>
    </w:p>
    <w:p w14:paraId="65C4351A" w14:textId="5B06E69A" w:rsidR="00BA04BB" w:rsidRPr="003834EE" w:rsidRDefault="00000000" w:rsidP="00D72F02">
      <w:pPr>
        <w:pStyle w:val="Bezodstpw"/>
        <w:numPr>
          <w:ilvl w:val="0"/>
          <w:numId w:val="68"/>
        </w:numPr>
        <w:spacing w:line="276" w:lineRule="auto"/>
        <w:ind w:left="284" w:hanging="284"/>
        <w:jc w:val="both"/>
        <w:rPr>
          <w:rFonts w:ascii="Times New Roman" w:eastAsia="Lucida Sans Unicode" w:hAnsi="Times New Roman" w:cs="Times New Roman"/>
          <w:szCs w:val="24"/>
          <w:lang w:bidi="ar-SA"/>
        </w:rPr>
      </w:pPr>
      <w:r w:rsidRPr="003834EE">
        <w:rPr>
          <w:rFonts w:ascii="Times New Roman" w:eastAsia="Lucida Sans Unicode" w:hAnsi="Times New Roman" w:cs="Times New Roman"/>
          <w:szCs w:val="24"/>
          <w:lang w:bidi="ar-SA"/>
        </w:rPr>
        <w:t xml:space="preserve">Zmiana wykazu, o którym mowa w przypadku wystąpienia konieczności zmiany danych osób oddelegowanych do wykonywania zamówienia nie wymaga sporządzenia aneksu do umowy. Wykonawca przedstawia korektę wykazu w przypadku zmiany osób oddelegowanych do wykonywania zamówienia do wiadomości </w:t>
      </w:r>
      <w:bookmarkStart w:id="7" w:name="_Hlk214443442"/>
      <w:r w:rsidR="006B12B8" w:rsidRPr="003834EE">
        <w:rPr>
          <w:rFonts w:ascii="Times New Roman" w:eastAsia="Lucida Sans Unicode" w:hAnsi="Times New Roman" w:cs="Times New Roman"/>
          <w:szCs w:val="24"/>
          <w:lang w:bidi="ar-SA"/>
        </w:rPr>
        <w:t>Zamawiającego</w:t>
      </w:r>
      <w:bookmarkEnd w:id="7"/>
      <w:r w:rsidRPr="003834EE">
        <w:rPr>
          <w:rFonts w:ascii="Times New Roman" w:eastAsia="Lucida Sans Unicode" w:hAnsi="Times New Roman" w:cs="Times New Roman"/>
          <w:szCs w:val="24"/>
          <w:lang w:bidi="ar-SA"/>
        </w:rPr>
        <w:t>.</w:t>
      </w:r>
    </w:p>
    <w:p w14:paraId="3F1C63FC" w14:textId="013763CE" w:rsidR="00BA04BB" w:rsidRPr="003834EE" w:rsidRDefault="00000000" w:rsidP="00D72F02">
      <w:pPr>
        <w:pStyle w:val="Bezodstpw"/>
        <w:numPr>
          <w:ilvl w:val="0"/>
          <w:numId w:val="68"/>
        </w:numPr>
        <w:spacing w:line="276" w:lineRule="auto"/>
        <w:ind w:left="284" w:hanging="284"/>
        <w:jc w:val="both"/>
        <w:rPr>
          <w:rFonts w:ascii="Times New Roman" w:eastAsia="Lucida Sans Unicode" w:hAnsi="Times New Roman" w:cs="Times New Roman"/>
          <w:szCs w:val="24"/>
          <w:lang w:bidi="ar-SA"/>
        </w:rPr>
      </w:pPr>
      <w:r w:rsidRPr="003834EE">
        <w:rPr>
          <w:rFonts w:ascii="Times New Roman" w:eastAsia="Lucida Sans Unicode" w:hAnsi="Times New Roman" w:cs="Times New Roman"/>
          <w:szCs w:val="24"/>
          <w:lang w:bidi="ar-SA"/>
        </w:rPr>
        <w:t xml:space="preserve">Zamawiający zastrzega sobie prawo przeprowadzenia kontroli na miejscu wykonywania zamówienia w celu weryfikacji, czy osoby wykonujące czynności przy realizacji zamówienia są osobami wskazanymi przez wykonawcę w wykazie, o którym mowa w ust. </w:t>
      </w:r>
      <w:r w:rsidR="00D72F02">
        <w:rPr>
          <w:rFonts w:ascii="Times New Roman" w:eastAsia="Lucida Sans Unicode" w:hAnsi="Times New Roman" w:cs="Times New Roman"/>
          <w:szCs w:val="24"/>
          <w:lang w:bidi="ar-SA"/>
        </w:rPr>
        <w:t>1</w:t>
      </w:r>
      <w:r w:rsidRPr="003834EE">
        <w:rPr>
          <w:rFonts w:ascii="Times New Roman" w:eastAsia="Lucida Sans Unicode" w:hAnsi="Times New Roman" w:cs="Times New Roman"/>
          <w:szCs w:val="24"/>
          <w:lang w:bidi="ar-SA"/>
        </w:rPr>
        <w:t>.</w:t>
      </w:r>
    </w:p>
    <w:p w14:paraId="6101F68E" w14:textId="037F5EF1" w:rsidR="00BA04BB" w:rsidRPr="003834EE" w:rsidRDefault="00000000" w:rsidP="00D72F02">
      <w:pPr>
        <w:pStyle w:val="Bezodstpw"/>
        <w:numPr>
          <w:ilvl w:val="0"/>
          <w:numId w:val="68"/>
        </w:numPr>
        <w:spacing w:line="276" w:lineRule="auto"/>
        <w:ind w:left="284" w:hanging="284"/>
        <w:jc w:val="both"/>
        <w:rPr>
          <w:rFonts w:ascii="Times New Roman" w:eastAsia="Lucida Sans Unicode" w:hAnsi="Times New Roman" w:cs="Times New Roman"/>
          <w:szCs w:val="24"/>
          <w:lang w:bidi="ar-SA"/>
        </w:rPr>
      </w:pPr>
      <w:r w:rsidRPr="003834EE">
        <w:rPr>
          <w:rFonts w:ascii="Times New Roman" w:eastAsia="Lucida Sans Unicode" w:hAnsi="Times New Roman" w:cs="Times New Roman"/>
          <w:szCs w:val="24"/>
          <w:lang w:bidi="ar-SA"/>
        </w:rPr>
        <w:t>Zamawiający  przysługuje prawo naliczenia Wykonawcy kar umownych z tytułu</w:t>
      </w:r>
      <w:r w:rsidR="008643D0">
        <w:rPr>
          <w:rFonts w:ascii="Times New Roman" w:eastAsia="Lucida Sans Unicode" w:hAnsi="Times New Roman" w:cs="Times New Roman"/>
          <w:szCs w:val="24"/>
          <w:lang w:bidi="ar-SA"/>
        </w:rPr>
        <w:t>:</w:t>
      </w:r>
    </w:p>
    <w:p w14:paraId="516FBE15" w14:textId="74F34A1F" w:rsidR="00D72F02" w:rsidRDefault="00000000" w:rsidP="00D72F02">
      <w:pPr>
        <w:pStyle w:val="Bezodstpw"/>
        <w:numPr>
          <w:ilvl w:val="0"/>
          <w:numId w:val="69"/>
        </w:numPr>
        <w:spacing w:line="276" w:lineRule="auto"/>
        <w:ind w:left="567" w:hanging="283"/>
        <w:jc w:val="both"/>
        <w:rPr>
          <w:rFonts w:ascii="Times New Roman" w:eastAsia="Lucida Sans Unicode" w:hAnsi="Times New Roman" w:cs="Times New Roman"/>
          <w:szCs w:val="24"/>
          <w:lang w:bidi="ar-SA"/>
        </w:rPr>
      </w:pPr>
      <w:r w:rsidRPr="00D72F02">
        <w:rPr>
          <w:rFonts w:ascii="Times New Roman" w:eastAsia="Lucida Sans Unicode" w:hAnsi="Times New Roman" w:cs="Times New Roman"/>
          <w:szCs w:val="24"/>
          <w:lang w:bidi="ar-SA"/>
        </w:rPr>
        <w:t xml:space="preserve">oddelegowania do wykonywania czynności wskazanych w ust. 1 niniejszego paragrafu osób </w:t>
      </w:r>
      <w:r w:rsidR="00D72F02" w:rsidRPr="00D72F02">
        <w:rPr>
          <w:rFonts w:ascii="Times New Roman" w:eastAsia="Lucida Sans Unicode" w:hAnsi="Times New Roman" w:cs="Times New Roman"/>
          <w:szCs w:val="24"/>
          <w:lang w:bidi="ar-SA"/>
        </w:rPr>
        <w:t>nie wykazanych w wykazie</w:t>
      </w:r>
      <w:r w:rsidR="00D72F02">
        <w:rPr>
          <w:rFonts w:ascii="Times New Roman" w:eastAsia="Lucida Sans Unicode" w:hAnsi="Times New Roman" w:cs="Times New Roman"/>
          <w:szCs w:val="24"/>
          <w:lang w:bidi="ar-SA"/>
        </w:rPr>
        <w:t xml:space="preserve"> </w:t>
      </w:r>
      <w:r w:rsidRPr="00D72F02">
        <w:rPr>
          <w:rFonts w:ascii="Times New Roman" w:eastAsia="Lucida Sans Unicode" w:hAnsi="Times New Roman" w:cs="Times New Roman"/>
          <w:szCs w:val="24"/>
          <w:lang w:bidi="ar-SA"/>
        </w:rPr>
        <w:t>– w wysokości 100</w:t>
      </w:r>
      <w:r w:rsidR="00D72F02">
        <w:rPr>
          <w:rFonts w:ascii="Times New Roman" w:eastAsia="Lucida Sans Unicode" w:hAnsi="Times New Roman" w:cs="Times New Roman"/>
          <w:szCs w:val="24"/>
          <w:lang w:bidi="ar-SA"/>
        </w:rPr>
        <w:t>,00</w:t>
      </w:r>
      <w:r w:rsidRPr="00D72F02">
        <w:rPr>
          <w:rFonts w:ascii="Times New Roman" w:eastAsia="Lucida Sans Unicode" w:hAnsi="Times New Roman" w:cs="Times New Roman"/>
          <w:szCs w:val="24"/>
          <w:lang w:bidi="ar-SA"/>
        </w:rPr>
        <w:t xml:space="preserve"> zł </w:t>
      </w:r>
      <w:r w:rsidR="00D72F02">
        <w:rPr>
          <w:rFonts w:ascii="Times New Roman" w:eastAsia="Lucida Sans Unicode" w:hAnsi="Times New Roman" w:cs="Times New Roman"/>
          <w:szCs w:val="24"/>
          <w:lang w:bidi="ar-SA"/>
        </w:rPr>
        <w:t xml:space="preserve">netto </w:t>
      </w:r>
      <w:r w:rsidRPr="00D72F02">
        <w:rPr>
          <w:rFonts w:ascii="Times New Roman" w:eastAsia="Lucida Sans Unicode" w:hAnsi="Times New Roman" w:cs="Times New Roman"/>
          <w:szCs w:val="24"/>
          <w:lang w:bidi="ar-SA"/>
        </w:rPr>
        <w:t>(</w:t>
      </w:r>
      <w:r w:rsidRPr="00D72F02">
        <w:rPr>
          <w:rFonts w:ascii="Times New Roman" w:eastAsia="Lucida Sans Unicode" w:hAnsi="Times New Roman" w:cs="Times New Roman"/>
          <w:i/>
          <w:iCs/>
          <w:szCs w:val="24"/>
          <w:lang w:bidi="ar-SA"/>
        </w:rPr>
        <w:t>słownie</w:t>
      </w:r>
      <w:r w:rsidR="00D72F02">
        <w:rPr>
          <w:rFonts w:ascii="Times New Roman" w:eastAsia="Lucida Sans Unicode" w:hAnsi="Times New Roman" w:cs="Times New Roman"/>
          <w:i/>
          <w:iCs/>
          <w:szCs w:val="24"/>
          <w:lang w:bidi="ar-SA"/>
        </w:rPr>
        <w:t xml:space="preserve"> netto</w:t>
      </w:r>
      <w:r w:rsidRPr="00D72F02">
        <w:rPr>
          <w:rFonts w:ascii="Times New Roman" w:eastAsia="Lucida Sans Unicode" w:hAnsi="Times New Roman" w:cs="Times New Roman"/>
          <w:szCs w:val="24"/>
          <w:lang w:bidi="ar-SA"/>
        </w:rPr>
        <w:t>: sto złotych</w:t>
      </w:r>
      <w:r w:rsidR="00D72F02">
        <w:rPr>
          <w:rFonts w:ascii="Times New Roman" w:eastAsia="Lucida Sans Unicode" w:hAnsi="Times New Roman" w:cs="Times New Roman"/>
          <w:szCs w:val="24"/>
          <w:lang w:bidi="ar-SA"/>
        </w:rPr>
        <w:t>,</w:t>
      </w:r>
      <w:r w:rsidRPr="00D72F02">
        <w:rPr>
          <w:rFonts w:ascii="Times New Roman" w:eastAsia="Lucida Sans Unicode" w:hAnsi="Times New Roman" w:cs="Times New Roman"/>
          <w:szCs w:val="24"/>
          <w:lang w:bidi="ar-SA"/>
        </w:rPr>
        <w:t xml:space="preserve"> 00/100) </w:t>
      </w:r>
    </w:p>
    <w:p w14:paraId="6A2B4F16" w14:textId="53645573" w:rsidR="00BA04BB" w:rsidRPr="003834EE" w:rsidRDefault="00000000" w:rsidP="00D72F02">
      <w:pPr>
        <w:pStyle w:val="Bezodstpw"/>
        <w:numPr>
          <w:ilvl w:val="0"/>
          <w:numId w:val="68"/>
        </w:numPr>
        <w:spacing w:line="276" w:lineRule="auto"/>
        <w:ind w:left="284" w:hanging="284"/>
        <w:jc w:val="both"/>
        <w:rPr>
          <w:rFonts w:ascii="Times New Roman" w:eastAsia="Lucida Sans Unicode" w:hAnsi="Times New Roman" w:cs="Times New Roman"/>
          <w:szCs w:val="24"/>
          <w:lang w:bidi="ar-SA"/>
        </w:rPr>
      </w:pPr>
      <w:r w:rsidRPr="003834EE">
        <w:rPr>
          <w:rFonts w:ascii="Times New Roman" w:eastAsia="Lucida Sans Unicode" w:hAnsi="Times New Roman" w:cs="Times New Roman"/>
          <w:szCs w:val="24"/>
          <w:lang w:bidi="ar-SA"/>
        </w:rPr>
        <w:t xml:space="preserve">W przypadku dwukrotnego niewywiązania się z obowiązku przedstawienia w terminie dokumentów, o których mowa w niniejszym paragrafie </w:t>
      </w:r>
      <w:r w:rsidR="00D72F02">
        <w:rPr>
          <w:rFonts w:ascii="Times New Roman" w:eastAsia="Lucida Sans Unicode" w:hAnsi="Times New Roman" w:cs="Times New Roman"/>
          <w:szCs w:val="24"/>
          <w:lang w:bidi="ar-SA"/>
        </w:rPr>
        <w:t>Zamawiający ma</w:t>
      </w:r>
      <w:r w:rsidRPr="003834EE">
        <w:rPr>
          <w:rFonts w:ascii="Times New Roman" w:eastAsia="Lucida Sans Unicode" w:hAnsi="Times New Roman" w:cs="Times New Roman"/>
          <w:szCs w:val="24"/>
          <w:u w:val="single"/>
          <w:lang w:bidi="ar-SA"/>
        </w:rPr>
        <w:t xml:space="preserve"> </w:t>
      </w:r>
      <w:r w:rsidRPr="003834EE">
        <w:rPr>
          <w:rFonts w:ascii="Times New Roman" w:eastAsia="Lucida Sans Unicode" w:hAnsi="Times New Roman" w:cs="Times New Roman"/>
          <w:szCs w:val="24"/>
          <w:lang w:bidi="ar-SA"/>
        </w:rPr>
        <w:t xml:space="preserve">również prawo odstąpienia od umowy i naliczenia dodatkowo kary umownej jak za nienależyte wykonanie zamówienia. </w:t>
      </w:r>
    </w:p>
    <w:p w14:paraId="1A8600FF" w14:textId="77777777" w:rsidR="00BA04BB" w:rsidRPr="003834EE" w:rsidRDefault="00BA04BB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192D97FD" w14:textId="5554E9F3" w:rsidR="00BA04BB" w:rsidRPr="00D72F02" w:rsidRDefault="00000000" w:rsidP="00D72F0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D72F02">
        <w:rPr>
          <w:rFonts w:ascii="Times New Roman" w:hAnsi="Times New Roman" w:cs="Times New Roman"/>
          <w:b/>
          <w:bCs/>
          <w:szCs w:val="24"/>
        </w:rPr>
        <w:t xml:space="preserve">§ </w:t>
      </w:r>
      <w:r w:rsidR="00D72F02">
        <w:rPr>
          <w:rFonts w:ascii="Times New Roman" w:hAnsi="Times New Roman" w:cs="Times New Roman"/>
          <w:b/>
          <w:bCs/>
          <w:szCs w:val="24"/>
        </w:rPr>
        <w:t>8</w:t>
      </w:r>
    </w:p>
    <w:p w14:paraId="052C8068" w14:textId="77777777" w:rsidR="00BA04BB" w:rsidRPr="003834EE" w:rsidRDefault="00EB4445" w:rsidP="00D72F02">
      <w:pPr>
        <w:pStyle w:val="Bezodstpw"/>
        <w:numPr>
          <w:ilvl w:val="0"/>
          <w:numId w:val="72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Zamawiający uprawniony jest do naliczenia Wykonawcy kar umownych z tytułu niezgodnego z umową wykonywania usług pielęgniarskich – w wysokości 100 złotych za każde naruszenie stwierdzone przez Zamawiającego.</w:t>
      </w:r>
    </w:p>
    <w:p w14:paraId="1746D1CD" w14:textId="77777777" w:rsidR="00BA04BB" w:rsidRPr="003834EE" w:rsidRDefault="00000000" w:rsidP="00D72F02">
      <w:pPr>
        <w:pStyle w:val="Bezodstpw"/>
        <w:numPr>
          <w:ilvl w:val="0"/>
          <w:numId w:val="72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  <w:lang w:bidi="ar-SA"/>
        </w:rPr>
        <w:t xml:space="preserve">Strony ustalają, że z tytułu nieprawidłowego wykonywania niniejszej umowy Wykonawca jest zobowiązany do zapłaty na rzecz Zamawiającego kary umownej, która będzie potrącana z wynagrodzenia należnego Wykonawcy: </w:t>
      </w:r>
      <w:bookmarkStart w:id="8" w:name="_Hlk151640274"/>
      <w:r w:rsidRPr="003834EE">
        <w:rPr>
          <w:rFonts w:ascii="Times New Roman" w:hAnsi="Times New Roman" w:cs="Times New Roman"/>
          <w:szCs w:val="24"/>
          <w:lang w:bidi="ar-SA"/>
        </w:rPr>
        <w:t>za odstąpienie przez Zamawiającego od umowy z przyczyn, za które odpowiada Wykonawca – w wysokości 20 % wartości umowy, o której mowa w par. 3 ust. 2.</w:t>
      </w:r>
      <w:bookmarkEnd w:id="8"/>
    </w:p>
    <w:p w14:paraId="06A1776A" w14:textId="49E8A797" w:rsidR="00D72F02" w:rsidRDefault="00000000" w:rsidP="00D72F02">
      <w:pPr>
        <w:pStyle w:val="Bezodstpw"/>
        <w:numPr>
          <w:ilvl w:val="0"/>
          <w:numId w:val="72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Z</w:t>
      </w:r>
      <w:r w:rsidR="00EB4445" w:rsidRPr="003834EE">
        <w:rPr>
          <w:rFonts w:ascii="Times New Roman" w:hAnsi="Times New Roman" w:cs="Times New Roman"/>
          <w:szCs w:val="24"/>
        </w:rPr>
        <w:t>amawiający</w:t>
      </w:r>
      <w:r w:rsidRPr="003834EE">
        <w:rPr>
          <w:rFonts w:ascii="Times New Roman" w:hAnsi="Times New Roman" w:cs="Times New Roman"/>
          <w:szCs w:val="24"/>
        </w:rPr>
        <w:t xml:space="preserve"> zastrzega sobie prawo do kontroli przestrzegania umowy w zakresie określonym grafikiem świadczonych usług i w razie stwierdzenia naruszeń istotnych dla funkcjonowania placówki, a w szczególności: czasu rozpoczęcia i zakończenia udzielania świadczeń zdrowotnych w DPS w stosunku do ustalonych terminów, uprawniony jest do nałożenia kary umownej</w:t>
      </w:r>
      <w:r w:rsidR="00D72F02">
        <w:rPr>
          <w:rFonts w:ascii="Times New Roman" w:hAnsi="Times New Roman" w:cs="Times New Roman"/>
          <w:szCs w:val="24"/>
        </w:rPr>
        <w:t>, o której mowa w ust. 1.</w:t>
      </w:r>
    </w:p>
    <w:p w14:paraId="6C97733A" w14:textId="77777777" w:rsidR="00BA04BB" w:rsidRPr="003834EE" w:rsidRDefault="00000000" w:rsidP="00D72F02">
      <w:pPr>
        <w:pStyle w:val="Bezodstpw"/>
        <w:numPr>
          <w:ilvl w:val="0"/>
          <w:numId w:val="72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  <w:lang w:bidi="ar-SA"/>
        </w:rPr>
        <w:t xml:space="preserve">Zamawiający jest zobowiązany, na pisemne żądanie Wykonawcy, do zapłaty na rzecz Wykonawcy kary umownej za odstąpienie od umowy z przyczyn, za które odpowiada Zamawiający w wysokości 20 % wartości umowy, o której mowa w par. 3 ust. 2. </w:t>
      </w:r>
    </w:p>
    <w:p w14:paraId="092C7102" w14:textId="77777777" w:rsidR="00BA04BB" w:rsidRPr="003834EE" w:rsidRDefault="00000000" w:rsidP="00D72F02">
      <w:pPr>
        <w:pStyle w:val="Bezodstpw"/>
        <w:numPr>
          <w:ilvl w:val="0"/>
          <w:numId w:val="72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  <w:lang w:bidi="ar-SA"/>
        </w:rPr>
        <w:lastRenderedPageBreak/>
        <w:t>W przypadku zwłoki Zamawiającego w płatnościach, Wykonawca ma prawo naliczyć odsetki ustawowe za opóźnienie za każdy dzień zwłoki w płatności.</w:t>
      </w:r>
    </w:p>
    <w:p w14:paraId="08F813CD" w14:textId="77777777" w:rsidR="00BA04BB" w:rsidRPr="003834EE" w:rsidRDefault="00000000" w:rsidP="00D72F02">
      <w:pPr>
        <w:pStyle w:val="Bezodstpw"/>
        <w:numPr>
          <w:ilvl w:val="0"/>
          <w:numId w:val="72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  <w:lang w:bidi="ar-SA"/>
        </w:rPr>
        <w:t xml:space="preserve">Strony zastrzegają sobie prawo do dochodzenia odszkodowania uzupełniającego, na zasadach ogólnych przewidzianych w Kodeksie cywilnym, o ile wartość faktycznie poniesionych szkód przekracza maksymalną wysokość kar umownych. </w:t>
      </w:r>
    </w:p>
    <w:p w14:paraId="301C4A2F" w14:textId="77777777" w:rsidR="00BA04BB" w:rsidRPr="003834EE" w:rsidRDefault="00000000" w:rsidP="00D72F02">
      <w:pPr>
        <w:pStyle w:val="Bezodstpw"/>
        <w:numPr>
          <w:ilvl w:val="0"/>
          <w:numId w:val="72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  <w:lang w:bidi="ar-SA"/>
        </w:rPr>
        <w:t>Wykonawca wyraża zgodę na potrącanie kar umownych z przysługującego mu wynagrodzenia.</w:t>
      </w:r>
    </w:p>
    <w:p w14:paraId="4856B515" w14:textId="77777777" w:rsidR="00BA04BB" w:rsidRPr="003834EE" w:rsidRDefault="00000000" w:rsidP="00D72F02">
      <w:pPr>
        <w:pStyle w:val="Bezodstpw"/>
        <w:numPr>
          <w:ilvl w:val="0"/>
          <w:numId w:val="72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  <w:lang w:eastAsia="pl-PL"/>
        </w:rPr>
        <w:t xml:space="preserve">Strony zastrzegają możliwość kumulatywnego naliczania kar umownych z różnych tytułów do maksymalnej wysokości 10 % wynagrodzenia, o którym mowa w § 3 ust. 2 niniejszej umowy. </w:t>
      </w:r>
    </w:p>
    <w:p w14:paraId="416DAF76" w14:textId="77777777" w:rsidR="00BA04BB" w:rsidRPr="003834EE" w:rsidRDefault="00000000" w:rsidP="00D72F02">
      <w:pPr>
        <w:pStyle w:val="Bezodstpw"/>
        <w:numPr>
          <w:ilvl w:val="0"/>
          <w:numId w:val="72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  <w:lang w:eastAsia="pl-PL"/>
        </w:rPr>
        <w:t>W przypadku osiągnięcia maksymalnej wysokości kar umownych, Zamawiający zastrzega sobie możliwość natychmiastowego rozwiązania umowy.</w:t>
      </w:r>
    </w:p>
    <w:p w14:paraId="27F10AA0" w14:textId="77777777" w:rsidR="00BA04BB" w:rsidRPr="003834EE" w:rsidRDefault="00BA04BB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65315DE9" w14:textId="1CDF791A" w:rsidR="00BA04BB" w:rsidRPr="00D72F02" w:rsidRDefault="00000000" w:rsidP="00D72F0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D72F02">
        <w:rPr>
          <w:rFonts w:ascii="Times New Roman" w:hAnsi="Times New Roman" w:cs="Times New Roman"/>
          <w:b/>
          <w:bCs/>
          <w:szCs w:val="24"/>
        </w:rPr>
        <w:t xml:space="preserve">§ </w:t>
      </w:r>
      <w:r w:rsidR="00D72F02">
        <w:rPr>
          <w:rFonts w:ascii="Times New Roman" w:hAnsi="Times New Roman" w:cs="Times New Roman"/>
          <w:b/>
          <w:bCs/>
          <w:szCs w:val="24"/>
        </w:rPr>
        <w:t>9</w:t>
      </w:r>
    </w:p>
    <w:p w14:paraId="31EC9FEB" w14:textId="77777777" w:rsidR="00BA04BB" w:rsidRPr="003834EE" w:rsidRDefault="00EB4445" w:rsidP="00D72F02">
      <w:pPr>
        <w:pStyle w:val="Bezodstpw"/>
        <w:numPr>
          <w:ilvl w:val="0"/>
          <w:numId w:val="73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Wykonawca jest odpowiedzialny za wszelkie szkody wyrządzone Zamawiającemu lub osobom trzecim w związku z wykonywaniem usługi pielęgniarskiej, jak również w przypadku niewykonania lub nienależytego wykonania usługi.</w:t>
      </w:r>
    </w:p>
    <w:p w14:paraId="5DBFBFE7" w14:textId="30D70C6E" w:rsidR="00BA04BB" w:rsidRPr="003834EE" w:rsidRDefault="00EB4445" w:rsidP="00D72F02">
      <w:pPr>
        <w:pStyle w:val="Bezodstpw"/>
        <w:numPr>
          <w:ilvl w:val="0"/>
          <w:numId w:val="73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Wykonawca zobowiązany jest do przedstawienia Zamawiającego, w terminie 3 dni od daty zawarcia umowy, kopii polisy ubezpieczenia odpowiedzialności cywilnej z tytułu świadczonych usług. Niewykonanie powyższego obowiązku uprawnia Zamawiającego do odstąpienia od niniejszej umowy ze skutkiem natychmiastowym</w:t>
      </w:r>
      <w:r w:rsidR="00BE07F7">
        <w:rPr>
          <w:rFonts w:ascii="Times New Roman" w:hAnsi="Times New Roman" w:cs="Times New Roman"/>
          <w:szCs w:val="24"/>
        </w:rPr>
        <w:t>.</w:t>
      </w:r>
    </w:p>
    <w:p w14:paraId="2031F057" w14:textId="77777777" w:rsidR="00E43DC7" w:rsidRPr="003834EE" w:rsidRDefault="00EB4445" w:rsidP="00D72F02">
      <w:pPr>
        <w:pStyle w:val="Bezodstpw"/>
        <w:numPr>
          <w:ilvl w:val="0"/>
          <w:numId w:val="73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Wykonawca ponosi odpowiedzialność z obowiązkiem naprawienia lub pokrycia szkód za:</w:t>
      </w:r>
    </w:p>
    <w:p w14:paraId="36DDF0E7" w14:textId="77777777" w:rsidR="00E43DC7" w:rsidRPr="003834EE" w:rsidRDefault="00000000" w:rsidP="00D72F02">
      <w:pPr>
        <w:pStyle w:val="Bezodstpw"/>
        <w:numPr>
          <w:ilvl w:val="0"/>
          <w:numId w:val="74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umyślne uszkodzenie lub zagubienie użytkowanego sprzętu będącego własnością Zamawiającego,</w:t>
      </w:r>
    </w:p>
    <w:p w14:paraId="7B6FA9B4" w14:textId="77777777" w:rsidR="00BA04BB" w:rsidRPr="003834EE" w:rsidRDefault="00000000" w:rsidP="00D72F02">
      <w:pPr>
        <w:pStyle w:val="Bezodstpw"/>
        <w:numPr>
          <w:ilvl w:val="0"/>
          <w:numId w:val="74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uszkodzenie lub awarię sprzętu spowodowane lekkomyślnością lub niedbalstwem Wykonawcy</w:t>
      </w:r>
      <w:r w:rsidR="00E43DC7" w:rsidRPr="003834EE">
        <w:rPr>
          <w:rFonts w:ascii="Times New Roman" w:hAnsi="Times New Roman" w:cs="Times New Roman"/>
          <w:szCs w:val="24"/>
        </w:rPr>
        <w:t>.</w:t>
      </w:r>
    </w:p>
    <w:p w14:paraId="05CE4BCA" w14:textId="77777777" w:rsidR="00BA04BB" w:rsidRPr="003834EE" w:rsidRDefault="00EB4445" w:rsidP="00D72F02">
      <w:pPr>
        <w:pStyle w:val="Bezodstpw"/>
        <w:numPr>
          <w:ilvl w:val="0"/>
          <w:numId w:val="73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Wykonawca zobowiązany jest do natychmiastowego zgłoszenia Zamawiające</w:t>
      </w:r>
      <w:r w:rsidR="00E43DC7" w:rsidRPr="003834EE">
        <w:rPr>
          <w:rFonts w:ascii="Times New Roman" w:hAnsi="Times New Roman" w:cs="Times New Roman"/>
          <w:szCs w:val="24"/>
        </w:rPr>
        <w:t>mu</w:t>
      </w:r>
      <w:r w:rsidRPr="003834EE">
        <w:rPr>
          <w:rFonts w:ascii="Times New Roman" w:hAnsi="Times New Roman" w:cs="Times New Roman"/>
          <w:szCs w:val="24"/>
        </w:rPr>
        <w:t xml:space="preserve"> wszelkich stwierdzonych uszkodzeń sprzętu - przed przystąpieniem do jego użytkowania oraz awarii, które wystąpiły w trakcie użytkowania.</w:t>
      </w:r>
    </w:p>
    <w:p w14:paraId="563E3F5A" w14:textId="77777777" w:rsidR="00BA04BB" w:rsidRPr="003834EE" w:rsidRDefault="00BA04BB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2D1137AA" w14:textId="379291EA" w:rsidR="00BA04BB" w:rsidRPr="00D72F02" w:rsidRDefault="00000000" w:rsidP="00D72F0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D72F02">
        <w:rPr>
          <w:rFonts w:ascii="Times New Roman" w:hAnsi="Times New Roman" w:cs="Times New Roman"/>
          <w:b/>
          <w:bCs/>
          <w:szCs w:val="24"/>
        </w:rPr>
        <w:t xml:space="preserve">§ </w:t>
      </w:r>
      <w:r w:rsidR="00F130D1" w:rsidRPr="00D72F02">
        <w:rPr>
          <w:rFonts w:ascii="Times New Roman" w:hAnsi="Times New Roman" w:cs="Times New Roman"/>
          <w:b/>
          <w:bCs/>
          <w:szCs w:val="24"/>
        </w:rPr>
        <w:t>1</w:t>
      </w:r>
      <w:r w:rsidR="00D72F02">
        <w:rPr>
          <w:rFonts w:ascii="Times New Roman" w:hAnsi="Times New Roman" w:cs="Times New Roman"/>
          <w:b/>
          <w:bCs/>
          <w:szCs w:val="24"/>
        </w:rPr>
        <w:t>0</w:t>
      </w:r>
    </w:p>
    <w:p w14:paraId="089131AE" w14:textId="77777777" w:rsidR="00BA04BB" w:rsidRPr="003834EE" w:rsidRDefault="00EB4445" w:rsidP="00D72F02">
      <w:pPr>
        <w:pStyle w:val="Bezodstpw"/>
        <w:numPr>
          <w:ilvl w:val="0"/>
          <w:numId w:val="75"/>
        </w:numPr>
        <w:spacing w:line="276" w:lineRule="auto"/>
        <w:ind w:left="284" w:hanging="284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Wykonawca zobowiązany jest do niezwłocznego zawiadomienia Zamawiającego o wszelkich zdarzeniach mających wpływ na realizacje umowy.</w:t>
      </w:r>
    </w:p>
    <w:p w14:paraId="452B872C" w14:textId="77777777" w:rsidR="00BA04BB" w:rsidRPr="003834EE" w:rsidRDefault="00000000" w:rsidP="00D72F02">
      <w:pPr>
        <w:pStyle w:val="Bezodstpw"/>
        <w:numPr>
          <w:ilvl w:val="0"/>
          <w:numId w:val="75"/>
        </w:numPr>
        <w:spacing w:line="276" w:lineRule="auto"/>
        <w:ind w:left="284" w:hanging="284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W przypadku okresowego i przemijającego braku możliwości świadczenia usług, </w:t>
      </w:r>
      <w:r w:rsidR="00EB4445" w:rsidRPr="003834EE">
        <w:rPr>
          <w:rFonts w:ascii="Times New Roman" w:hAnsi="Times New Roman" w:cs="Times New Roman"/>
          <w:szCs w:val="24"/>
        </w:rPr>
        <w:t>Wykonawca</w:t>
      </w:r>
      <w:r w:rsidRPr="003834EE">
        <w:rPr>
          <w:rFonts w:ascii="Times New Roman" w:hAnsi="Times New Roman" w:cs="Times New Roman"/>
          <w:szCs w:val="24"/>
        </w:rPr>
        <w:t xml:space="preserve"> zobowiązany jest do powiadomienia Z</w:t>
      </w:r>
      <w:r w:rsidR="00EB4445" w:rsidRPr="003834EE">
        <w:rPr>
          <w:rFonts w:ascii="Times New Roman" w:hAnsi="Times New Roman" w:cs="Times New Roman"/>
          <w:szCs w:val="24"/>
        </w:rPr>
        <w:t>amawiającego</w:t>
      </w:r>
      <w:r w:rsidRPr="003834EE">
        <w:rPr>
          <w:rFonts w:ascii="Times New Roman" w:hAnsi="Times New Roman" w:cs="Times New Roman"/>
          <w:szCs w:val="24"/>
        </w:rPr>
        <w:t xml:space="preserve"> o swojej nieobecności z wyprzedzeniem nie mniejszym niż 7 dni roboczych. Obowiązek ten nie dotyczy sytuacji losowych, których </w:t>
      </w:r>
      <w:r w:rsidR="00EB4445" w:rsidRPr="003834EE">
        <w:rPr>
          <w:rFonts w:ascii="Times New Roman" w:hAnsi="Times New Roman" w:cs="Times New Roman"/>
          <w:szCs w:val="24"/>
        </w:rPr>
        <w:t>Wykonawca</w:t>
      </w:r>
      <w:r w:rsidRPr="003834EE">
        <w:rPr>
          <w:rFonts w:ascii="Times New Roman" w:hAnsi="Times New Roman" w:cs="Times New Roman"/>
          <w:szCs w:val="24"/>
        </w:rPr>
        <w:t xml:space="preserve"> nie mógł przewidzieć ani zapobiec.</w:t>
      </w:r>
    </w:p>
    <w:p w14:paraId="31ED8E35" w14:textId="77777777" w:rsidR="00BA04BB" w:rsidRPr="003834EE" w:rsidRDefault="00BA04BB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01755E53" w14:textId="3F2B2EC9" w:rsidR="00BA04BB" w:rsidRPr="00D72F02" w:rsidRDefault="00000000" w:rsidP="00D72F0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D72F02">
        <w:rPr>
          <w:rFonts w:ascii="Times New Roman" w:hAnsi="Times New Roman" w:cs="Times New Roman"/>
          <w:b/>
          <w:bCs/>
          <w:szCs w:val="24"/>
        </w:rPr>
        <w:t>§ 1</w:t>
      </w:r>
      <w:r w:rsidR="00D72F02">
        <w:rPr>
          <w:rFonts w:ascii="Times New Roman" w:hAnsi="Times New Roman" w:cs="Times New Roman"/>
          <w:b/>
          <w:bCs/>
          <w:szCs w:val="24"/>
        </w:rPr>
        <w:t>1</w:t>
      </w:r>
    </w:p>
    <w:p w14:paraId="0EB04C2E" w14:textId="7086D8C9" w:rsidR="00BA04BB" w:rsidRPr="003834EE" w:rsidRDefault="00EB4445" w:rsidP="006F4198">
      <w:pPr>
        <w:pStyle w:val="Bezodstpw"/>
        <w:numPr>
          <w:ilvl w:val="0"/>
          <w:numId w:val="78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Wykonawca oświadcza, że nie ciąży na nim wyrok sądów powszechnych, ani zawodowych sądów lekarskich, a w chwili zawierania umowy nie toczy się przeciwko niemu żadne postępowanie karne lub dyscyplinarne. </w:t>
      </w:r>
    </w:p>
    <w:p w14:paraId="1C6732C4" w14:textId="0858B1D0" w:rsidR="00BA04BB" w:rsidRPr="003834EE" w:rsidRDefault="00EB4445" w:rsidP="006F4198">
      <w:pPr>
        <w:pStyle w:val="Bezodstpw"/>
        <w:numPr>
          <w:ilvl w:val="0"/>
          <w:numId w:val="78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Wykonawca oświadcza, że posiada stosowne kwalifikacje i uprawnienia do świadczenia usług będących przedmiotem niniejszej umowy, co potwierdzi przedstawieniem </w:t>
      </w:r>
      <w:r w:rsidRPr="003834EE">
        <w:rPr>
          <w:rFonts w:ascii="Times New Roman" w:hAnsi="Times New Roman" w:cs="Times New Roman"/>
          <w:szCs w:val="24"/>
        </w:rPr>
        <w:lastRenderedPageBreak/>
        <w:t xml:space="preserve">stosownych dokumentów. Kopie przedstawionych dokumentów zostaną dołączone do egzemplarza umowy przeznaczonego dla Zamawiającego. </w:t>
      </w:r>
    </w:p>
    <w:p w14:paraId="3E135512" w14:textId="4DAA2F56" w:rsidR="00BA04BB" w:rsidRPr="003834EE" w:rsidRDefault="00EB4445" w:rsidP="006F4198">
      <w:pPr>
        <w:pStyle w:val="Bezodstpw"/>
        <w:numPr>
          <w:ilvl w:val="0"/>
          <w:numId w:val="78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Wykonawca oświadcza, że dysponuje aktualnym orzeczeniem lekarskim o zdolności do świadczenia usług. </w:t>
      </w:r>
    </w:p>
    <w:p w14:paraId="06B356CB" w14:textId="35121383" w:rsidR="00BA04BB" w:rsidRPr="003834EE" w:rsidRDefault="00745592" w:rsidP="006F4198">
      <w:pPr>
        <w:pStyle w:val="Bezodstpw"/>
        <w:numPr>
          <w:ilvl w:val="0"/>
          <w:numId w:val="78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Wykonawca oświadcza, że jest ubezpieczony od odpowiedzialności cywilnej na warunkach określonych w rozporządzeniu Ministra Finansów z dnia 22 grudnia 2011 r. w sprawie obowiązkowego ubezpieczenia odpowiedzialności cywilnej świadczeniodawcy niebędącego podmiotem wykonującym działalność leczniczą, udzielającego świadczeń opieki zdrowotnej (Dz.U.2011 nr 293 poz. 1728). W przypadku gdy polisa ubezpieczeniowa obejmuje krótszy okres niż czas trwania niniejszej umowy </w:t>
      </w:r>
      <w:r w:rsidR="00E43DC7" w:rsidRPr="003834EE">
        <w:rPr>
          <w:rFonts w:ascii="Times New Roman" w:hAnsi="Times New Roman" w:cs="Times New Roman"/>
          <w:szCs w:val="24"/>
        </w:rPr>
        <w:t>Wykonawca</w:t>
      </w:r>
      <w:r w:rsidRPr="003834EE">
        <w:rPr>
          <w:rFonts w:ascii="Times New Roman" w:hAnsi="Times New Roman" w:cs="Times New Roman"/>
          <w:szCs w:val="24"/>
        </w:rPr>
        <w:t xml:space="preserve"> zobowiązany jest przedłożyć Udzielającemu Zamówienia niezwłocznie nową polisę ubezpieczeniową. Niedostarczenie ważnej polisy ubezpieczeniowej w terminie </w:t>
      </w:r>
      <w:r w:rsidR="006F4198">
        <w:rPr>
          <w:rFonts w:ascii="Times New Roman" w:hAnsi="Times New Roman" w:cs="Times New Roman"/>
          <w:szCs w:val="24"/>
        </w:rPr>
        <w:t>3</w:t>
      </w:r>
      <w:r w:rsidRPr="003834EE">
        <w:rPr>
          <w:rFonts w:ascii="Times New Roman" w:hAnsi="Times New Roman" w:cs="Times New Roman"/>
          <w:szCs w:val="24"/>
        </w:rPr>
        <w:t xml:space="preserve"> dni roboczych spowoduje rozwiązanie niniejszej umowy przez Z</w:t>
      </w:r>
      <w:r w:rsidR="00E43DC7" w:rsidRPr="003834EE">
        <w:rPr>
          <w:rFonts w:ascii="Times New Roman" w:hAnsi="Times New Roman" w:cs="Times New Roman"/>
          <w:szCs w:val="24"/>
        </w:rPr>
        <w:t>amawiającego</w:t>
      </w:r>
      <w:r w:rsidRPr="003834EE">
        <w:rPr>
          <w:rFonts w:ascii="Times New Roman" w:hAnsi="Times New Roman" w:cs="Times New Roman"/>
          <w:szCs w:val="24"/>
        </w:rPr>
        <w:t xml:space="preserve"> bez zachowania okresu wypowiedzenia. </w:t>
      </w:r>
    </w:p>
    <w:p w14:paraId="29154ADE" w14:textId="7484B5E9" w:rsidR="00BA04BB" w:rsidRPr="003834EE" w:rsidRDefault="00745592" w:rsidP="006F4198">
      <w:pPr>
        <w:pStyle w:val="Bezodstpw"/>
        <w:numPr>
          <w:ilvl w:val="0"/>
          <w:numId w:val="78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Wykonawca oświadcza, że świadczy usługi na rzecz ludności i w ramach prowadzonej działalności gospodarczej rozlicza się osobiście z odpowiednim Urzędem Skarbowym i ponosi samodzielnie ryzyko prowadzonej działalności gospodarczej. </w:t>
      </w:r>
    </w:p>
    <w:p w14:paraId="30E5E511" w14:textId="2243B0B8" w:rsidR="00BA04BB" w:rsidRPr="003834EE" w:rsidRDefault="00745592" w:rsidP="006F4198">
      <w:pPr>
        <w:pStyle w:val="Bezodstpw"/>
        <w:numPr>
          <w:ilvl w:val="0"/>
          <w:numId w:val="78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Wykonawca oświadcza, że zgłosił swoją działalność w Zakładzie Ubezpieczeń Społecznych i opłaca należne składki ubezpieczeniowe.</w:t>
      </w:r>
    </w:p>
    <w:p w14:paraId="7E917C69" w14:textId="77777777" w:rsidR="00BA04BB" w:rsidRPr="003834EE" w:rsidRDefault="00BA04BB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2E5ED409" w14:textId="7897A54D" w:rsidR="00BA04BB" w:rsidRPr="006F4198" w:rsidRDefault="00000000" w:rsidP="006F419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6F4198">
        <w:rPr>
          <w:rFonts w:ascii="Times New Roman" w:hAnsi="Times New Roman" w:cs="Times New Roman"/>
          <w:b/>
          <w:bCs/>
          <w:szCs w:val="24"/>
        </w:rPr>
        <w:t>§ 1</w:t>
      </w:r>
      <w:r w:rsidR="006F4198">
        <w:rPr>
          <w:rFonts w:ascii="Times New Roman" w:hAnsi="Times New Roman" w:cs="Times New Roman"/>
          <w:b/>
          <w:bCs/>
          <w:szCs w:val="24"/>
        </w:rPr>
        <w:t>2</w:t>
      </w:r>
    </w:p>
    <w:p w14:paraId="045E2FA7" w14:textId="2C56D23E" w:rsidR="006F4198" w:rsidRDefault="00000000" w:rsidP="006F4198">
      <w:pPr>
        <w:pStyle w:val="Bezodstpw"/>
        <w:numPr>
          <w:ilvl w:val="0"/>
          <w:numId w:val="80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Strony ustalają, że </w:t>
      </w:r>
      <w:r w:rsidR="006F4198">
        <w:rPr>
          <w:rFonts w:ascii="Times New Roman" w:hAnsi="Times New Roman" w:cs="Times New Roman"/>
          <w:szCs w:val="24"/>
        </w:rPr>
        <w:t xml:space="preserve">ewentualna </w:t>
      </w:r>
      <w:r w:rsidRPr="003834EE">
        <w:rPr>
          <w:rFonts w:ascii="Times New Roman" w:hAnsi="Times New Roman" w:cs="Times New Roman"/>
          <w:szCs w:val="24"/>
        </w:rPr>
        <w:t xml:space="preserve">przerwa w udzielaniu świadczeń może </w:t>
      </w:r>
      <w:r w:rsidR="006F4198">
        <w:rPr>
          <w:rFonts w:ascii="Times New Roman" w:hAnsi="Times New Roman" w:cs="Times New Roman"/>
          <w:szCs w:val="24"/>
        </w:rPr>
        <w:t>nastąpić po uprzednim ustaleniu między Stronami umowy.</w:t>
      </w:r>
    </w:p>
    <w:p w14:paraId="227BF692" w14:textId="4869F920" w:rsidR="00BA04BB" w:rsidRPr="008643D0" w:rsidRDefault="00000000" w:rsidP="006F4198">
      <w:pPr>
        <w:pStyle w:val="Bezodstpw"/>
        <w:numPr>
          <w:ilvl w:val="0"/>
          <w:numId w:val="80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8643D0">
        <w:rPr>
          <w:rFonts w:ascii="Times New Roman" w:hAnsi="Times New Roman" w:cs="Times New Roman"/>
          <w:szCs w:val="24"/>
        </w:rPr>
        <w:t>W przypadku choroby</w:t>
      </w:r>
      <w:r w:rsidR="006F4198" w:rsidRPr="008643D0">
        <w:rPr>
          <w:rFonts w:ascii="Times New Roman" w:hAnsi="Times New Roman" w:cs="Times New Roman"/>
          <w:szCs w:val="24"/>
        </w:rPr>
        <w:t xml:space="preserve"> osoby świadczącej usługi,</w:t>
      </w:r>
      <w:r w:rsidRPr="008643D0">
        <w:rPr>
          <w:rFonts w:ascii="Times New Roman" w:hAnsi="Times New Roman" w:cs="Times New Roman"/>
          <w:szCs w:val="24"/>
        </w:rPr>
        <w:t xml:space="preserve"> </w:t>
      </w:r>
      <w:r w:rsidR="00745592" w:rsidRPr="008643D0">
        <w:rPr>
          <w:rFonts w:ascii="Times New Roman" w:hAnsi="Times New Roman" w:cs="Times New Roman"/>
          <w:szCs w:val="24"/>
        </w:rPr>
        <w:t>Wykonawca</w:t>
      </w:r>
      <w:r w:rsidRPr="008643D0">
        <w:rPr>
          <w:rFonts w:ascii="Times New Roman" w:hAnsi="Times New Roman" w:cs="Times New Roman"/>
          <w:szCs w:val="24"/>
        </w:rPr>
        <w:t xml:space="preserve"> zobowiązany jest do przedłożenia druku zwolnienia lekarskiego ZUS ZLA od lekarza</w:t>
      </w:r>
      <w:r w:rsidR="006F4198" w:rsidRPr="008643D0">
        <w:rPr>
          <w:rFonts w:ascii="Times New Roman" w:hAnsi="Times New Roman" w:cs="Times New Roman"/>
          <w:szCs w:val="24"/>
        </w:rPr>
        <w:t xml:space="preserve"> oraz zapewnienia natychmiastowego zastępstwa</w:t>
      </w:r>
      <w:r w:rsidRPr="008643D0">
        <w:rPr>
          <w:rFonts w:ascii="Times New Roman" w:hAnsi="Times New Roman" w:cs="Times New Roman"/>
          <w:szCs w:val="24"/>
        </w:rPr>
        <w:t xml:space="preserve">. </w:t>
      </w:r>
    </w:p>
    <w:p w14:paraId="08AEF6DD" w14:textId="77777777" w:rsidR="00BA04BB" w:rsidRPr="003834EE" w:rsidRDefault="00BA04BB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3B413C20" w14:textId="38568077" w:rsidR="00BA04BB" w:rsidRPr="006F4198" w:rsidRDefault="00000000" w:rsidP="006F419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6F4198">
        <w:rPr>
          <w:rFonts w:ascii="Times New Roman" w:hAnsi="Times New Roman" w:cs="Times New Roman"/>
          <w:b/>
          <w:bCs/>
          <w:szCs w:val="24"/>
        </w:rPr>
        <w:t>§ 1</w:t>
      </w:r>
      <w:r w:rsidR="006F4198">
        <w:rPr>
          <w:rFonts w:ascii="Times New Roman" w:hAnsi="Times New Roman" w:cs="Times New Roman"/>
          <w:b/>
          <w:bCs/>
          <w:szCs w:val="24"/>
        </w:rPr>
        <w:t>3</w:t>
      </w:r>
    </w:p>
    <w:p w14:paraId="49A6F628" w14:textId="77777777" w:rsidR="006F4198" w:rsidRPr="006F4198" w:rsidRDefault="006F4198" w:rsidP="00BE07F7">
      <w:pPr>
        <w:numPr>
          <w:ilvl w:val="0"/>
          <w:numId w:val="81"/>
        </w:numPr>
        <w:autoSpaceDE w:val="0"/>
        <w:autoSpaceDN w:val="0"/>
        <w:adjustRightInd w:val="0"/>
        <w:ind w:left="425" w:hanging="425"/>
        <w:jc w:val="both"/>
        <w:textAlignment w:val="auto"/>
        <w:rPr>
          <w:rFonts w:ascii="Times New Roman" w:eastAsia="Calibri" w:hAnsi="Times New Roman" w:cs="Times New Roman"/>
          <w:color w:val="000000"/>
          <w:kern w:val="0"/>
          <w:u w:val="single"/>
          <w:lang w:eastAsia="en-US" w:bidi="ar-SA"/>
        </w:rPr>
      </w:pPr>
      <w:r w:rsidRPr="006F4198">
        <w:rPr>
          <w:rFonts w:ascii="Times New Roman" w:eastAsia="Calibri" w:hAnsi="Times New Roman" w:cs="Times New Roman"/>
          <w:color w:val="000000"/>
        </w:rPr>
        <w:t>Wszelkie zmiany i uzupełnienia niniejszej umowy wymagają formy pisemnej pod rygorem nieważności.</w:t>
      </w:r>
    </w:p>
    <w:p w14:paraId="7802F5E9" w14:textId="77777777" w:rsidR="006F4198" w:rsidRPr="008643D0" w:rsidRDefault="006F4198" w:rsidP="00BE07F7">
      <w:pPr>
        <w:numPr>
          <w:ilvl w:val="0"/>
          <w:numId w:val="81"/>
        </w:numPr>
        <w:autoSpaceDE w:val="0"/>
        <w:autoSpaceDN w:val="0"/>
        <w:adjustRightInd w:val="0"/>
        <w:ind w:left="425" w:hanging="425"/>
        <w:jc w:val="both"/>
        <w:textAlignment w:val="auto"/>
        <w:rPr>
          <w:rFonts w:ascii="Times New Roman" w:eastAsia="Calibri" w:hAnsi="Times New Roman" w:cs="Times New Roman"/>
          <w:color w:val="000000"/>
          <w:kern w:val="0"/>
          <w:lang w:eastAsia="en-US" w:bidi="ar-SA"/>
        </w:rPr>
      </w:pPr>
      <w:r w:rsidRPr="008643D0">
        <w:rPr>
          <w:rFonts w:ascii="Times New Roman" w:eastAsia="Calibri" w:hAnsi="Times New Roman" w:cs="Times New Roman"/>
          <w:color w:val="000000"/>
        </w:rPr>
        <w:t>Zakazuje się istotnych zmian postanowień zawartej umowy w stosunku do treści oferty, na podstawie której dokonano wyboru Wykonawcy, za wyjątkiem zmian, o których mowa w ust. 3 i 4.</w:t>
      </w:r>
    </w:p>
    <w:p w14:paraId="012543F1" w14:textId="7FBF38A5" w:rsidR="00BA04BB" w:rsidRPr="003834EE" w:rsidRDefault="00000000" w:rsidP="00BE07F7">
      <w:pPr>
        <w:pStyle w:val="Bezodstpw"/>
        <w:numPr>
          <w:ilvl w:val="0"/>
          <w:numId w:val="81"/>
        </w:numPr>
        <w:spacing w:line="276" w:lineRule="auto"/>
        <w:ind w:left="425" w:hanging="425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Strony dopuszczają możliwość </w:t>
      </w:r>
      <w:r w:rsidR="006F4198">
        <w:rPr>
          <w:rFonts w:ascii="Times New Roman" w:hAnsi="Times New Roman" w:cs="Times New Roman"/>
          <w:szCs w:val="24"/>
        </w:rPr>
        <w:t xml:space="preserve">ewentualnych </w:t>
      </w:r>
      <w:r w:rsidRPr="003834EE">
        <w:rPr>
          <w:rFonts w:ascii="Times New Roman" w:hAnsi="Times New Roman" w:cs="Times New Roman"/>
          <w:szCs w:val="24"/>
        </w:rPr>
        <w:t>zmian postanowień zawartej umowy</w:t>
      </w:r>
      <w:r w:rsidR="009D0AB3" w:rsidRPr="003834EE">
        <w:rPr>
          <w:rFonts w:ascii="Times New Roman" w:hAnsi="Times New Roman" w:cs="Times New Roman"/>
          <w:szCs w:val="24"/>
        </w:rPr>
        <w:t xml:space="preserve"> w</w:t>
      </w:r>
      <w:r w:rsidRPr="003834EE">
        <w:rPr>
          <w:rFonts w:ascii="Times New Roman" w:hAnsi="Times New Roman" w:cs="Times New Roman"/>
          <w:szCs w:val="24"/>
        </w:rPr>
        <w:t xml:space="preserve"> zakresie:</w:t>
      </w:r>
    </w:p>
    <w:p w14:paraId="0DAC33DE" w14:textId="443CD193" w:rsidR="00BA04BB" w:rsidRPr="003834EE" w:rsidRDefault="006F4198" w:rsidP="006F4198">
      <w:pPr>
        <w:pStyle w:val="Bezodstpw"/>
        <w:numPr>
          <w:ilvl w:val="1"/>
          <w:numId w:val="65"/>
        </w:numPr>
        <w:spacing w:line="276" w:lineRule="auto"/>
        <w:ind w:left="709" w:hanging="283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</w:t>
      </w:r>
      <w:r w:rsidRPr="003834EE">
        <w:rPr>
          <w:rFonts w:ascii="Times New Roman" w:hAnsi="Times New Roman" w:cs="Times New Roman"/>
          <w:szCs w:val="24"/>
        </w:rPr>
        <w:t xml:space="preserve">miany terminu realizacji zadania w przypadku: </w:t>
      </w:r>
    </w:p>
    <w:p w14:paraId="224E91C9" w14:textId="6CCA09CC" w:rsidR="00BA04BB" w:rsidRPr="003834EE" w:rsidRDefault="006F4198" w:rsidP="006F4198">
      <w:pPr>
        <w:pStyle w:val="Bezodstpw"/>
        <w:numPr>
          <w:ilvl w:val="0"/>
          <w:numId w:val="83"/>
        </w:numPr>
        <w:spacing w:line="276" w:lineRule="auto"/>
        <w:ind w:left="993" w:hanging="284"/>
        <w:jc w:val="both"/>
        <w:rPr>
          <w:rFonts w:ascii="Times New Roman" w:hAnsi="Times New Roman" w:cs="Times New Roman"/>
          <w:szCs w:val="24"/>
        </w:rPr>
      </w:pPr>
      <w:r w:rsidRPr="006F4198">
        <w:rPr>
          <w:rFonts w:ascii="Times New Roman" w:hAnsi="Times New Roman" w:cs="Times New Roman"/>
          <w:szCs w:val="24"/>
        </w:rPr>
        <w:t>gdy wystąpią zdarzenia losowe wywołane przez czynniki zewnętrzne, których nie można było przewidzieć, w szczególności zagrażające życiu lub zdrowiu ludzi lub grożące powstaniem szkody o znacznych rozmiarach, pozostające w zwykłym związku przyczynowo</w:t>
      </w:r>
      <w:r>
        <w:rPr>
          <w:rFonts w:ascii="Times New Roman" w:hAnsi="Times New Roman" w:cs="Times New Roman"/>
          <w:szCs w:val="24"/>
        </w:rPr>
        <w:t xml:space="preserve"> –  </w:t>
      </w:r>
      <w:r w:rsidRPr="006F4198">
        <w:rPr>
          <w:rFonts w:ascii="Times New Roman" w:hAnsi="Times New Roman" w:cs="Times New Roman"/>
          <w:szCs w:val="24"/>
        </w:rPr>
        <w:t>skutkowym z wykonywaniem przedmiotu umowy</w:t>
      </w:r>
      <w:r w:rsidRPr="003834EE">
        <w:rPr>
          <w:rFonts w:ascii="Times New Roman" w:hAnsi="Times New Roman" w:cs="Times New Roman"/>
          <w:szCs w:val="24"/>
        </w:rPr>
        <w:t xml:space="preserve">; </w:t>
      </w:r>
    </w:p>
    <w:p w14:paraId="3B3B8B99" w14:textId="77777777" w:rsidR="00BA04BB" w:rsidRPr="003834EE" w:rsidRDefault="00000000" w:rsidP="006F4198">
      <w:pPr>
        <w:pStyle w:val="Bezodstpw"/>
        <w:numPr>
          <w:ilvl w:val="0"/>
          <w:numId w:val="83"/>
        </w:numPr>
        <w:spacing w:line="276" w:lineRule="auto"/>
        <w:ind w:left="993" w:hanging="284"/>
        <w:jc w:val="both"/>
        <w:rPr>
          <w:rFonts w:ascii="Times New Roman" w:hAnsi="Times New Roman" w:cs="Times New Roman"/>
          <w:bCs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zmiana przepisów powodujących konieczność innych rozwiązań niż zakładano w opisie przedmiotu zamówienia; </w:t>
      </w:r>
    </w:p>
    <w:p w14:paraId="766737EB" w14:textId="53ACDDE0" w:rsidR="00BA04BB" w:rsidRPr="003834EE" w:rsidRDefault="006F4198" w:rsidP="006F4198">
      <w:pPr>
        <w:pStyle w:val="Bezodstpw"/>
        <w:numPr>
          <w:ilvl w:val="1"/>
          <w:numId w:val="65"/>
        </w:numPr>
        <w:spacing w:line="276" w:lineRule="auto"/>
        <w:ind w:left="709" w:hanging="283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</w:t>
      </w:r>
      <w:r w:rsidRPr="003834EE">
        <w:rPr>
          <w:rFonts w:ascii="Times New Roman" w:hAnsi="Times New Roman" w:cs="Times New Roman"/>
          <w:szCs w:val="24"/>
        </w:rPr>
        <w:t xml:space="preserve">miany cen jednostkowych w przypadku określonym w § 3 umowy; </w:t>
      </w:r>
    </w:p>
    <w:p w14:paraId="70D937E4" w14:textId="2528D1ED" w:rsidR="00CB166B" w:rsidRPr="003834EE" w:rsidRDefault="00000000" w:rsidP="006F4198">
      <w:pPr>
        <w:pStyle w:val="Bezodstpw"/>
        <w:numPr>
          <w:ilvl w:val="0"/>
          <w:numId w:val="81"/>
        </w:numPr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Pozostałe zmiany</w:t>
      </w:r>
      <w:r w:rsidR="00CB166B" w:rsidRPr="003834EE">
        <w:rPr>
          <w:rFonts w:ascii="Times New Roman" w:hAnsi="Times New Roman" w:cs="Times New Roman"/>
          <w:szCs w:val="24"/>
        </w:rPr>
        <w:t>:</w:t>
      </w:r>
    </w:p>
    <w:p w14:paraId="58421A0A" w14:textId="77777777" w:rsidR="00CB166B" w:rsidRPr="003834EE" w:rsidRDefault="00000000" w:rsidP="006F4198">
      <w:pPr>
        <w:pStyle w:val="Bezodstpw"/>
        <w:numPr>
          <w:ilvl w:val="0"/>
          <w:numId w:val="85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lastRenderedPageBreak/>
        <w:t>w każdym przypadku, gdy zmiana jest korzystna dla Zamawiającego</w:t>
      </w:r>
      <w:r w:rsidR="009D0AB3" w:rsidRPr="003834EE">
        <w:rPr>
          <w:rFonts w:ascii="Times New Roman" w:hAnsi="Times New Roman" w:cs="Times New Roman"/>
          <w:szCs w:val="24"/>
        </w:rPr>
        <w:t>;</w:t>
      </w:r>
      <w:r w:rsidRPr="003834EE">
        <w:rPr>
          <w:rFonts w:ascii="Times New Roman" w:hAnsi="Times New Roman" w:cs="Times New Roman"/>
          <w:szCs w:val="24"/>
        </w:rPr>
        <w:t xml:space="preserve"> </w:t>
      </w:r>
    </w:p>
    <w:p w14:paraId="7AEDE758" w14:textId="77777777" w:rsidR="00CB166B" w:rsidRPr="003834EE" w:rsidRDefault="00000000" w:rsidP="006F4198">
      <w:pPr>
        <w:pStyle w:val="Bezodstpw"/>
        <w:numPr>
          <w:ilvl w:val="0"/>
          <w:numId w:val="85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zmiana sposobu rozliczania umowy lub dokonywania płatności na rzecz Wykonawcy (np. terminu płatności faktury, zmiana okresu rozliczeniowego); </w:t>
      </w:r>
    </w:p>
    <w:p w14:paraId="13D10286" w14:textId="77777777" w:rsidR="00CB166B" w:rsidRPr="003834EE" w:rsidRDefault="00000000" w:rsidP="006F4198">
      <w:pPr>
        <w:pStyle w:val="Bezodstpw"/>
        <w:numPr>
          <w:ilvl w:val="0"/>
          <w:numId w:val="85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przypadki losowe (kataklizmy lub inne czynniki zewnętrzne, niemożliwe do przewidzenia wydarzenia), które będą miały wpływ na treść zawartej umowy i termin realizacji; </w:t>
      </w:r>
    </w:p>
    <w:p w14:paraId="545A835A" w14:textId="51C9A9D1" w:rsidR="00CB166B" w:rsidRPr="003834EE" w:rsidRDefault="00000000" w:rsidP="006F4198">
      <w:pPr>
        <w:pStyle w:val="Bezodstpw"/>
        <w:numPr>
          <w:ilvl w:val="0"/>
          <w:numId w:val="85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rezygnacja przez Zamawiającego z części przedmiotu umowy. W takim przypadku wynagrodzenie przysługujące Wykonawcy zostanie pomniejszone, przy czym Zamawiający zapłaci za wszystkie spełnione świadczenia i udokumentowane koszty, które Wykonawca poniósł w związku z wynikającymi z umowy planowanymi świadczeniami;</w:t>
      </w:r>
    </w:p>
    <w:p w14:paraId="2F6E0823" w14:textId="5CE96363" w:rsidR="00CB166B" w:rsidRPr="003834EE" w:rsidRDefault="00000000" w:rsidP="002C79D0">
      <w:pPr>
        <w:pStyle w:val="Bezodstpw"/>
        <w:numPr>
          <w:ilvl w:val="0"/>
          <w:numId w:val="85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zmiana zakresu lub sposobu świadczonych usług w przypadku zmiany przepisów prawa powszechnie obowiązującego mających zastosowanie do przedmiotu umowy, w zakresie niezbędnym do dostosowania umowy do warunków wynikających ze zmienionych przepisów prawa; </w:t>
      </w:r>
    </w:p>
    <w:p w14:paraId="3981566E" w14:textId="77777777" w:rsidR="002C79D0" w:rsidRDefault="002C79D0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3C5EAC05" w14:textId="1040A0AF" w:rsidR="002C79D0" w:rsidRPr="006F4198" w:rsidRDefault="002C79D0" w:rsidP="002C79D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6F4198">
        <w:rPr>
          <w:rFonts w:ascii="Times New Roman" w:hAnsi="Times New Roman" w:cs="Times New Roman"/>
          <w:b/>
          <w:bCs/>
          <w:szCs w:val="24"/>
        </w:rPr>
        <w:t>§ 1</w:t>
      </w:r>
      <w:r>
        <w:rPr>
          <w:rFonts w:ascii="Times New Roman" w:hAnsi="Times New Roman" w:cs="Times New Roman"/>
          <w:b/>
          <w:bCs/>
          <w:szCs w:val="24"/>
        </w:rPr>
        <w:t>4</w:t>
      </w:r>
    </w:p>
    <w:p w14:paraId="1C4273BC" w14:textId="77777777" w:rsidR="002C79D0" w:rsidRDefault="002C79D0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6BA41F41" w14:textId="31DD924D" w:rsidR="00BA04BB" w:rsidRPr="003834EE" w:rsidRDefault="00000000" w:rsidP="002C79D0">
      <w:pPr>
        <w:pStyle w:val="Bezodstpw"/>
        <w:numPr>
          <w:ilvl w:val="0"/>
          <w:numId w:val="86"/>
        </w:numPr>
        <w:spacing w:line="276" w:lineRule="auto"/>
        <w:ind w:left="284" w:hanging="284"/>
        <w:jc w:val="both"/>
        <w:rPr>
          <w:rFonts w:ascii="Times New Roman" w:hAnsi="Times New Roman" w:cs="Times New Roman"/>
          <w:bCs/>
          <w:szCs w:val="24"/>
        </w:rPr>
      </w:pPr>
      <w:r w:rsidRPr="003834EE">
        <w:rPr>
          <w:rFonts w:ascii="Times New Roman" w:hAnsi="Times New Roman" w:cs="Times New Roman"/>
          <w:szCs w:val="24"/>
        </w:rPr>
        <w:t>Wszelkie zmiany i uzupełnienia niniejszej umowy wymagają formy pisemnej, pod rygorem nieważności.</w:t>
      </w:r>
    </w:p>
    <w:p w14:paraId="1250028B" w14:textId="77777777" w:rsidR="00BA04BB" w:rsidRPr="003834EE" w:rsidRDefault="00000000" w:rsidP="002C79D0">
      <w:pPr>
        <w:pStyle w:val="Bezodstpw"/>
        <w:numPr>
          <w:ilvl w:val="0"/>
          <w:numId w:val="86"/>
        </w:numPr>
        <w:spacing w:line="276" w:lineRule="auto"/>
        <w:ind w:left="284" w:hanging="284"/>
        <w:jc w:val="both"/>
        <w:rPr>
          <w:rFonts w:ascii="Times New Roman" w:hAnsi="Times New Roman" w:cs="Times New Roman"/>
          <w:bCs/>
          <w:szCs w:val="24"/>
        </w:rPr>
      </w:pPr>
      <w:r w:rsidRPr="003834EE">
        <w:rPr>
          <w:rFonts w:ascii="Times New Roman" w:hAnsi="Times New Roman" w:cs="Times New Roman"/>
          <w:szCs w:val="24"/>
        </w:rPr>
        <w:t>Wszelkie spory powstałe w związku z wykonywaniem niniejszej umowy strony zobowiązują się rozwiązywać polubownie a w razie braku porozumienia poddać je rozstrzygnięciu przez sąd powszechny właściwy dla siedziby Z</w:t>
      </w:r>
      <w:r w:rsidR="00745592" w:rsidRPr="003834EE">
        <w:rPr>
          <w:rFonts w:ascii="Times New Roman" w:hAnsi="Times New Roman" w:cs="Times New Roman"/>
          <w:szCs w:val="24"/>
        </w:rPr>
        <w:t>amawiającego</w:t>
      </w:r>
      <w:r w:rsidRPr="003834EE">
        <w:rPr>
          <w:rFonts w:ascii="Times New Roman" w:hAnsi="Times New Roman" w:cs="Times New Roman"/>
          <w:szCs w:val="24"/>
        </w:rPr>
        <w:t xml:space="preserve">. </w:t>
      </w:r>
    </w:p>
    <w:p w14:paraId="227E40C6" w14:textId="77777777" w:rsidR="00BA04BB" w:rsidRPr="003834EE" w:rsidRDefault="00000000" w:rsidP="002C79D0">
      <w:pPr>
        <w:pStyle w:val="Bezodstpw"/>
        <w:numPr>
          <w:ilvl w:val="0"/>
          <w:numId w:val="86"/>
        </w:numPr>
        <w:spacing w:line="276" w:lineRule="auto"/>
        <w:ind w:left="284" w:hanging="284"/>
        <w:jc w:val="both"/>
        <w:rPr>
          <w:rFonts w:ascii="Times New Roman" w:hAnsi="Times New Roman" w:cs="Times New Roman"/>
          <w:bCs/>
          <w:szCs w:val="24"/>
        </w:rPr>
      </w:pPr>
      <w:r w:rsidRPr="003834EE">
        <w:rPr>
          <w:rFonts w:ascii="Times New Roman" w:hAnsi="Times New Roman" w:cs="Times New Roman"/>
          <w:szCs w:val="24"/>
        </w:rPr>
        <w:t>W sprawach nieuregulowanych postanowieniami niniejszej umowy maja zastosowanie przepisy Kodeksu cywilnego</w:t>
      </w:r>
      <w:r w:rsidR="009D0AB3" w:rsidRPr="003834EE">
        <w:rPr>
          <w:rFonts w:ascii="Times New Roman" w:hAnsi="Times New Roman" w:cs="Times New Roman"/>
          <w:szCs w:val="24"/>
        </w:rPr>
        <w:t>.</w:t>
      </w:r>
    </w:p>
    <w:p w14:paraId="6087C132" w14:textId="77777777" w:rsidR="00BA04BB" w:rsidRPr="003834EE" w:rsidRDefault="00000000" w:rsidP="002C79D0">
      <w:pPr>
        <w:pStyle w:val="Bezodstpw"/>
        <w:numPr>
          <w:ilvl w:val="0"/>
          <w:numId w:val="86"/>
        </w:numPr>
        <w:spacing w:line="276" w:lineRule="auto"/>
        <w:ind w:left="284" w:hanging="284"/>
        <w:jc w:val="both"/>
        <w:rPr>
          <w:rFonts w:ascii="Times New Roman" w:hAnsi="Times New Roman" w:cs="Times New Roman"/>
          <w:bCs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Umowę sporządzono w </w:t>
      </w:r>
      <w:r w:rsidR="003B688F" w:rsidRPr="003834EE">
        <w:rPr>
          <w:rFonts w:ascii="Times New Roman" w:hAnsi="Times New Roman" w:cs="Times New Roman"/>
          <w:szCs w:val="24"/>
        </w:rPr>
        <w:t xml:space="preserve">dwóch </w:t>
      </w:r>
      <w:r w:rsidRPr="003834EE">
        <w:rPr>
          <w:rFonts w:ascii="Times New Roman" w:hAnsi="Times New Roman" w:cs="Times New Roman"/>
          <w:szCs w:val="24"/>
        </w:rPr>
        <w:t xml:space="preserve">jednobrzmiących egzemplarzach, </w:t>
      </w:r>
      <w:r w:rsidR="003B688F" w:rsidRPr="003834EE">
        <w:rPr>
          <w:rFonts w:ascii="Times New Roman" w:hAnsi="Times New Roman" w:cs="Times New Roman"/>
          <w:szCs w:val="24"/>
        </w:rPr>
        <w:t>po jednym dla każdej ze stron.</w:t>
      </w:r>
    </w:p>
    <w:p w14:paraId="530B9020" w14:textId="77777777" w:rsidR="00BA04BB" w:rsidRPr="003834EE" w:rsidRDefault="00BA04BB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3F02CE16" w14:textId="77777777" w:rsidR="002C79D0" w:rsidRDefault="00000000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ab/>
      </w:r>
      <w:r w:rsidR="009D0AB3" w:rsidRPr="003834EE">
        <w:rPr>
          <w:rFonts w:ascii="Times New Roman" w:hAnsi="Times New Roman" w:cs="Times New Roman"/>
          <w:szCs w:val="24"/>
        </w:rPr>
        <w:tab/>
      </w:r>
    </w:p>
    <w:p w14:paraId="7DA50A37" w14:textId="76C73EC9" w:rsidR="00BA04BB" w:rsidRPr="003834EE" w:rsidRDefault="009D0AB3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ab/>
        <w:t>Z</w:t>
      </w:r>
      <w:r w:rsidR="003B58BA" w:rsidRPr="003834EE">
        <w:rPr>
          <w:rFonts w:ascii="Times New Roman" w:hAnsi="Times New Roman" w:cs="Times New Roman"/>
          <w:szCs w:val="24"/>
        </w:rPr>
        <w:t>amawiający</w:t>
      </w:r>
      <w:r w:rsidRPr="003834EE">
        <w:rPr>
          <w:rFonts w:ascii="Times New Roman" w:hAnsi="Times New Roman" w:cs="Times New Roman"/>
          <w:szCs w:val="24"/>
        </w:rPr>
        <w:tab/>
      </w:r>
      <w:r w:rsidRPr="003834EE">
        <w:rPr>
          <w:rFonts w:ascii="Times New Roman" w:hAnsi="Times New Roman" w:cs="Times New Roman"/>
          <w:szCs w:val="24"/>
        </w:rPr>
        <w:tab/>
      </w:r>
      <w:r w:rsidRPr="003834EE">
        <w:rPr>
          <w:rFonts w:ascii="Times New Roman" w:hAnsi="Times New Roman" w:cs="Times New Roman"/>
          <w:szCs w:val="24"/>
        </w:rPr>
        <w:tab/>
      </w:r>
      <w:r w:rsidR="002C79D0">
        <w:rPr>
          <w:rFonts w:ascii="Times New Roman" w:hAnsi="Times New Roman" w:cs="Times New Roman"/>
          <w:szCs w:val="24"/>
        </w:rPr>
        <w:tab/>
      </w:r>
      <w:r w:rsidR="002C79D0">
        <w:rPr>
          <w:rFonts w:ascii="Times New Roman" w:hAnsi="Times New Roman" w:cs="Times New Roman"/>
          <w:szCs w:val="24"/>
        </w:rPr>
        <w:tab/>
      </w:r>
      <w:r w:rsidR="002C79D0">
        <w:rPr>
          <w:rFonts w:ascii="Times New Roman" w:hAnsi="Times New Roman" w:cs="Times New Roman"/>
          <w:szCs w:val="24"/>
        </w:rPr>
        <w:tab/>
      </w:r>
      <w:r w:rsidRPr="003834EE">
        <w:rPr>
          <w:rFonts w:ascii="Times New Roman" w:hAnsi="Times New Roman" w:cs="Times New Roman"/>
          <w:szCs w:val="24"/>
        </w:rPr>
        <w:tab/>
      </w:r>
      <w:r w:rsidRPr="003834EE">
        <w:rPr>
          <w:rFonts w:ascii="Times New Roman" w:hAnsi="Times New Roman" w:cs="Times New Roman"/>
          <w:szCs w:val="24"/>
        </w:rPr>
        <w:tab/>
      </w:r>
      <w:r w:rsidR="003B58BA" w:rsidRPr="003834EE">
        <w:rPr>
          <w:rFonts w:ascii="Times New Roman" w:hAnsi="Times New Roman" w:cs="Times New Roman"/>
          <w:szCs w:val="24"/>
        </w:rPr>
        <w:t>Wykonawca</w:t>
      </w:r>
      <w:r w:rsidRPr="003834EE">
        <w:rPr>
          <w:rFonts w:ascii="Times New Roman" w:hAnsi="Times New Roman" w:cs="Times New Roman"/>
          <w:szCs w:val="24"/>
        </w:rPr>
        <w:tab/>
      </w:r>
      <w:r w:rsidRPr="003834EE">
        <w:rPr>
          <w:rFonts w:ascii="Times New Roman" w:hAnsi="Times New Roman" w:cs="Times New Roman"/>
          <w:szCs w:val="24"/>
        </w:rPr>
        <w:tab/>
      </w:r>
      <w:r w:rsidRPr="003834EE">
        <w:rPr>
          <w:rFonts w:ascii="Times New Roman" w:hAnsi="Times New Roman" w:cs="Times New Roman"/>
          <w:szCs w:val="24"/>
        </w:rPr>
        <w:tab/>
      </w:r>
      <w:r w:rsidRPr="003834EE">
        <w:rPr>
          <w:rFonts w:ascii="Times New Roman" w:hAnsi="Times New Roman" w:cs="Times New Roman"/>
          <w:szCs w:val="24"/>
        </w:rPr>
        <w:tab/>
      </w:r>
      <w:r w:rsidRPr="003834EE">
        <w:rPr>
          <w:rFonts w:ascii="Times New Roman" w:hAnsi="Times New Roman" w:cs="Times New Roman"/>
          <w:szCs w:val="24"/>
        </w:rPr>
        <w:tab/>
      </w:r>
      <w:r w:rsidRPr="003834EE">
        <w:rPr>
          <w:rFonts w:ascii="Times New Roman" w:hAnsi="Times New Roman" w:cs="Times New Roman"/>
          <w:szCs w:val="24"/>
        </w:rPr>
        <w:tab/>
      </w:r>
      <w:r w:rsidRPr="003834EE">
        <w:rPr>
          <w:rFonts w:ascii="Times New Roman" w:hAnsi="Times New Roman" w:cs="Times New Roman"/>
          <w:szCs w:val="24"/>
        </w:rPr>
        <w:tab/>
      </w:r>
      <w:r w:rsidRPr="003834EE">
        <w:rPr>
          <w:rFonts w:ascii="Times New Roman" w:hAnsi="Times New Roman" w:cs="Times New Roman"/>
          <w:szCs w:val="24"/>
        </w:rPr>
        <w:tab/>
      </w:r>
      <w:r w:rsidRPr="003834EE">
        <w:rPr>
          <w:rFonts w:ascii="Times New Roman" w:hAnsi="Times New Roman" w:cs="Times New Roman"/>
          <w:szCs w:val="24"/>
        </w:rPr>
        <w:tab/>
      </w:r>
      <w:r w:rsidRPr="003834EE">
        <w:rPr>
          <w:rFonts w:ascii="Times New Roman" w:hAnsi="Times New Roman" w:cs="Times New Roman"/>
          <w:szCs w:val="24"/>
        </w:rPr>
        <w:tab/>
      </w:r>
      <w:r w:rsidRPr="003834EE">
        <w:rPr>
          <w:rFonts w:ascii="Times New Roman" w:hAnsi="Times New Roman" w:cs="Times New Roman"/>
          <w:szCs w:val="24"/>
        </w:rPr>
        <w:tab/>
      </w:r>
    </w:p>
    <w:p w14:paraId="3F85E414" w14:textId="77777777" w:rsidR="009F71A6" w:rsidRPr="003834EE" w:rsidRDefault="009F71A6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0E8BB619" w14:textId="77777777" w:rsidR="009F71A6" w:rsidRPr="003834EE" w:rsidRDefault="009F71A6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20D5A6F7" w14:textId="77777777" w:rsidR="009F71A6" w:rsidRPr="003834EE" w:rsidRDefault="009F71A6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38DDF26B" w14:textId="77777777" w:rsidR="009F71A6" w:rsidRDefault="009F71A6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6D54414E" w14:textId="77777777" w:rsidR="008643D0" w:rsidRPr="003834EE" w:rsidRDefault="008643D0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35A9C465" w14:textId="77777777" w:rsidR="009F71A6" w:rsidRPr="003834EE" w:rsidRDefault="009F71A6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4CE02225" w14:textId="77777777" w:rsidR="009F71A6" w:rsidRDefault="009F71A6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3630EC07" w14:textId="77777777" w:rsidR="00A81E06" w:rsidRDefault="00A81E06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3F41AC25" w14:textId="77777777" w:rsidR="00A81E06" w:rsidRDefault="00A81E06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22FA9F3D" w14:textId="77777777" w:rsidR="00A81E06" w:rsidRDefault="00A81E06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5449D5C9" w14:textId="77777777" w:rsidR="00A81E06" w:rsidRDefault="00A81E06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753AC572" w14:textId="77777777" w:rsidR="00A81E06" w:rsidRDefault="00A81E06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53F14226" w14:textId="77777777" w:rsidR="00A81E06" w:rsidRPr="003834EE" w:rsidRDefault="00A81E06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6C952AD7" w14:textId="545A4C6A" w:rsidR="0081434C" w:rsidRPr="002C79D0" w:rsidRDefault="0081434C" w:rsidP="002C79D0">
      <w:pPr>
        <w:pStyle w:val="Bezodstpw"/>
        <w:spacing w:line="276" w:lineRule="auto"/>
        <w:jc w:val="right"/>
        <w:rPr>
          <w:rFonts w:ascii="Times New Roman" w:eastAsia="SimSun" w:hAnsi="Times New Roman" w:cs="Times New Roman"/>
          <w:b/>
          <w:bCs/>
          <w:color w:val="auto"/>
          <w:szCs w:val="24"/>
        </w:rPr>
      </w:pPr>
      <w:r w:rsidRPr="002C79D0">
        <w:rPr>
          <w:rFonts w:ascii="Times New Roman" w:eastAsia="SimSun" w:hAnsi="Times New Roman" w:cs="Times New Roman"/>
          <w:b/>
          <w:bCs/>
          <w:color w:val="auto"/>
          <w:szCs w:val="24"/>
        </w:rPr>
        <w:lastRenderedPageBreak/>
        <w:t xml:space="preserve">Załącznik nr </w:t>
      </w:r>
      <w:r w:rsidR="008643D0">
        <w:rPr>
          <w:rFonts w:ascii="Times New Roman" w:eastAsia="SimSun" w:hAnsi="Times New Roman" w:cs="Times New Roman"/>
          <w:b/>
          <w:bCs/>
          <w:color w:val="auto"/>
          <w:szCs w:val="24"/>
        </w:rPr>
        <w:t>1</w:t>
      </w:r>
      <w:r w:rsidRPr="002C79D0">
        <w:rPr>
          <w:rFonts w:ascii="Times New Roman" w:eastAsia="SimSun" w:hAnsi="Times New Roman" w:cs="Times New Roman"/>
          <w:b/>
          <w:bCs/>
          <w:color w:val="auto"/>
          <w:szCs w:val="24"/>
        </w:rPr>
        <w:t xml:space="preserve"> do umowy</w:t>
      </w:r>
    </w:p>
    <w:p w14:paraId="319962C8" w14:textId="77777777" w:rsidR="0081434C" w:rsidRPr="003834EE" w:rsidRDefault="0081434C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Cs w:val="24"/>
          <w:lang w:eastAsia="pl-PL" w:bidi="ar-SA"/>
        </w:rPr>
      </w:pPr>
    </w:p>
    <w:p w14:paraId="646F630D" w14:textId="77777777" w:rsidR="0081434C" w:rsidRPr="003834EE" w:rsidRDefault="0081434C" w:rsidP="003834EE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Cs w:val="24"/>
          <w:lang w:eastAsia="pl-PL" w:bidi="ar-SA"/>
        </w:rPr>
      </w:pPr>
    </w:p>
    <w:p w14:paraId="2037E61B" w14:textId="79D4F863" w:rsidR="0081434C" w:rsidRPr="002C79D0" w:rsidRDefault="0081434C" w:rsidP="002C79D0">
      <w:pPr>
        <w:pStyle w:val="Bezodstpw"/>
        <w:spacing w:line="276" w:lineRule="auto"/>
        <w:jc w:val="center"/>
        <w:rPr>
          <w:rFonts w:ascii="Times New Roman" w:eastAsia="SimSun" w:hAnsi="Times New Roman" w:cs="Times New Roman"/>
          <w:b/>
          <w:color w:val="auto"/>
          <w:kern w:val="3"/>
          <w:szCs w:val="24"/>
        </w:rPr>
      </w:pPr>
      <w:r w:rsidRPr="002C79D0">
        <w:rPr>
          <w:rFonts w:ascii="Times New Roman" w:eastAsia="SimSun" w:hAnsi="Times New Roman" w:cs="Times New Roman"/>
          <w:b/>
          <w:color w:val="auto"/>
          <w:kern w:val="3"/>
          <w:szCs w:val="24"/>
        </w:rPr>
        <w:t>UMOWA POWIERZENIA PRZETWARZANIA DANYCH OSOBOWYCH</w:t>
      </w:r>
    </w:p>
    <w:p w14:paraId="1B83615E" w14:textId="77777777" w:rsidR="0081434C" w:rsidRPr="003834EE" w:rsidRDefault="0081434C" w:rsidP="003834EE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kern w:val="3"/>
          <w:szCs w:val="24"/>
        </w:rPr>
      </w:pPr>
    </w:p>
    <w:p w14:paraId="1A3B1889" w14:textId="77777777" w:rsidR="0081434C" w:rsidRPr="003834EE" w:rsidRDefault="0081434C" w:rsidP="003834EE">
      <w:pPr>
        <w:pStyle w:val="Bezodstpw"/>
        <w:spacing w:line="276" w:lineRule="auto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Calibri" w:hAnsi="Times New Roman" w:cs="Times New Roman"/>
          <w:color w:val="auto"/>
          <w:kern w:val="3"/>
          <w:szCs w:val="24"/>
        </w:rPr>
        <w:t>zawarta  w dniu ………………………. w …………………………... pomiędzy:</w:t>
      </w:r>
    </w:p>
    <w:p w14:paraId="69F16922" w14:textId="47A7432A" w:rsidR="002C79D0" w:rsidRPr="003834EE" w:rsidRDefault="0081434C" w:rsidP="002C79D0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  <w:lang w:eastAsia="pl-PL" w:bidi="ar-SA"/>
        </w:rPr>
      </w:pP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t>Domem  Pomocy Społecznej „Niezapominajka” ul Toruńska 17 82-300 Elbląg</w:t>
      </w:r>
      <w:r w:rsidR="002C79D0">
        <w:rPr>
          <w:rFonts w:ascii="Times New Roman" w:eastAsia="SimSun" w:hAnsi="Times New Roman" w:cs="Times New Roman"/>
          <w:color w:val="auto"/>
          <w:kern w:val="3"/>
          <w:szCs w:val="24"/>
        </w:rPr>
        <w:t xml:space="preserve">, reprezentowanym przez </w:t>
      </w:r>
      <w:r w:rsidR="002C79D0" w:rsidRPr="003834EE">
        <w:rPr>
          <w:rFonts w:ascii="Times New Roman" w:hAnsi="Times New Roman" w:cs="Times New Roman"/>
          <w:szCs w:val="24"/>
          <w:lang w:eastAsia="pl-PL" w:bidi="ar-SA"/>
        </w:rPr>
        <w:t xml:space="preserve">Dyrektora Domu Pomocy Społecznej „Niezapominajka” – Panią Izabelę Misiak </w:t>
      </w:r>
    </w:p>
    <w:p w14:paraId="072DBC5F" w14:textId="77777777" w:rsidR="0081434C" w:rsidRPr="003834EE" w:rsidRDefault="0081434C" w:rsidP="003834EE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Calibri" w:hAnsi="Times New Roman" w:cs="Times New Roman"/>
          <w:color w:val="auto"/>
          <w:kern w:val="3"/>
          <w:szCs w:val="24"/>
        </w:rPr>
        <w:t>zwanego dalej Administratorem,</w:t>
      </w:r>
    </w:p>
    <w:p w14:paraId="00A03D31" w14:textId="77777777" w:rsidR="0081434C" w:rsidRPr="003834EE" w:rsidRDefault="0081434C" w:rsidP="003834EE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Calibri" w:hAnsi="Times New Roman" w:cs="Times New Roman"/>
          <w:color w:val="auto"/>
          <w:kern w:val="3"/>
          <w:szCs w:val="24"/>
        </w:rPr>
        <w:t>a</w:t>
      </w:r>
    </w:p>
    <w:p w14:paraId="1E582884" w14:textId="60C1E683" w:rsidR="0081434C" w:rsidRPr="003834EE" w:rsidRDefault="0081434C" w:rsidP="003834EE">
      <w:pPr>
        <w:pStyle w:val="Bezodstpw"/>
        <w:spacing w:line="276" w:lineRule="auto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t>…………………………………………………………………………………………………………………………………………</w:t>
      </w:r>
      <w:r w:rsidR="002C79D0">
        <w:rPr>
          <w:rFonts w:ascii="Times New Roman" w:eastAsia="SimSun" w:hAnsi="Times New Roman" w:cs="Times New Roman"/>
          <w:color w:val="auto"/>
          <w:kern w:val="3"/>
          <w:szCs w:val="24"/>
        </w:rPr>
        <w:t>……………………………………………………………………..</w:t>
      </w: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t>….,</w:t>
      </w:r>
    </w:p>
    <w:p w14:paraId="37170DC5" w14:textId="77777777" w:rsidR="0081434C" w:rsidRPr="003834EE" w:rsidRDefault="0081434C" w:rsidP="003834EE">
      <w:pPr>
        <w:pStyle w:val="Bezodstpw"/>
        <w:spacing w:line="276" w:lineRule="auto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t>zwanego dalej Podmiotem przetwarzającym</w:t>
      </w:r>
    </w:p>
    <w:p w14:paraId="0A781E4A" w14:textId="77777777" w:rsidR="0081434C" w:rsidRPr="003834EE" w:rsidRDefault="0081434C" w:rsidP="003834EE">
      <w:pPr>
        <w:pStyle w:val="Bezodstpw"/>
        <w:spacing w:line="276" w:lineRule="auto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</w:p>
    <w:p w14:paraId="3D2EC544" w14:textId="77777777" w:rsidR="0081434C" w:rsidRPr="003834EE" w:rsidRDefault="0081434C" w:rsidP="003834EE">
      <w:pPr>
        <w:pStyle w:val="Bezodstpw"/>
        <w:spacing w:line="276" w:lineRule="auto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Calibri" w:hAnsi="Times New Roman" w:cs="Times New Roman"/>
          <w:color w:val="auto"/>
          <w:kern w:val="3"/>
          <w:szCs w:val="24"/>
        </w:rPr>
        <w:t>o treści następującej:</w:t>
      </w:r>
    </w:p>
    <w:p w14:paraId="46528703" w14:textId="09B5144C" w:rsidR="0081434C" w:rsidRPr="002C79D0" w:rsidRDefault="0081434C" w:rsidP="002C79D0">
      <w:pPr>
        <w:pStyle w:val="Bezodstpw"/>
        <w:spacing w:line="276" w:lineRule="auto"/>
        <w:jc w:val="center"/>
        <w:rPr>
          <w:rFonts w:ascii="Times New Roman" w:eastAsia="Calibri" w:hAnsi="Times New Roman" w:cs="Times New Roman"/>
          <w:b/>
          <w:kern w:val="3"/>
          <w:szCs w:val="24"/>
        </w:rPr>
      </w:pPr>
      <w:r w:rsidRPr="002C79D0">
        <w:rPr>
          <w:rFonts w:ascii="Times New Roman" w:eastAsia="Calibri" w:hAnsi="Times New Roman" w:cs="Times New Roman"/>
          <w:b/>
          <w:kern w:val="3"/>
          <w:szCs w:val="24"/>
        </w:rPr>
        <w:t>§ 1</w:t>
      </w:r>
    </w:p>
    <w:p w14:paraId="6712589A" w14:textId="77777777" w:rsidR="0081434C" w:rsidRPr="002C79D0" w:rsidRDefault="0081434C" w:rsidP="002C79D0">
      <w:pPr>
        <w:pStyle w:val="Bezodstpw"/>
        <w:spacing w:line="276" w:lineRule="auto"/>
        <w:jc w:val="center"/>
        <w:rPr>
          <w:rFonts w:ascii="Times New Roman" w:eastAsia="Calibri" w:hAnsi="Times New Roman" w:cs="Times New Roman"/>
          <w:b/>
          <w:kern w:val="3"/>
          <w:szCs w:val="24"/>
        </w:rPr>
      </w:pPr>
      <w:r w:rsidRPr="002C79D0">
        <w:rPr>
          <w:rFonts w:ascii="Times New Roman" w:eastAsia="Calibri" w:hAnsi="Times New Roman" w:cs="Times New Roman"/>
          <w:b/>
          <w:kern w:val="3"/>
          <w:szCs w:val="24"/>
        </w:rPr>
        <w:t>Zakres podmiotowy przekazanych danych</w:t>
      </w:r>
    </w:p>
    <w:p w14:paraId="45DDF5F8" w14:textId="77777777" w:rsidR="0081434C" w:rsidRPr="003834EE" w:rsidRDefault="0081434C" w:rsidP="002C79D0">
      <w:pPr>
        <w:pStyle w:val="Bezodstpw"/>
        <w:numPr>
          <w:ilvl w:val="0"/>
          <w:numId w:val="87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Calibri" w:hAnsi="Times New Roman" w:cs="Times New Roman"/>
          <w:kern w:val="3"/>
          <w:szCs w:val="24"/>
        </w:rPr>
        <w:t xml:space="preserve">Strony oświadczają, że Podmiot przetwarzający świadczy w ramach umowy </w:t>
      </w:r>
      <w:r w:rsidRPr="003834EE">
        <w:rPr>
          <w:rFonts w:ascii="Times New Roman" w:eastAsia="Calibri" w:hAnsi="Times New Roman" w:cs="Times New Roman"/>
          <w:kern w:val="3"/>
          <w:szCs w:val="24"/>
        </w:rPr>
        <w:br/>
        <w:t xml:space="preserve">z dnia ………………………………………………………………………..….. usługi, których celem jest …………………………………………………………………………. </w:t>
      </w:r>
    </w:p>
    <w:p w14:paraId="6F3205C1" w14:textId="0876C61F" w:rsidR="0081434C" w:rsidRPr="0007139E" w:rsidRDefault="0081434C" w:rsidP="0007139E">
      <w:pPr>
        <w:pStyle w:val="Bezodstpw"/>
        <w:numPr>
          <w:ilvl w:val="0"/>
          <w:numId w:val="87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Calibri" w:hAnsi="Times New Roman" w:cs="Times New Roman"/>
          <w:color w:val="auto"/>
          <w:kern w:val="3"/>
          <w:szCs w:val="24"/>
        </w:rPr>
        <w:t xml:space="preserve">Administrator powierza Podmiotowi przetwarzającemu do przetwarzania dane osobowe </w:t>
      </w:r>
      <w:r w:rsidRPr="0007139E">
        <w:rPr>
          <w:rFonts w:ascii="Times New Roman" w:eastAsia="Calibri" w:hAnsi="Times New Roman" w:cs="Times New Roman"/>
          <w:color w:val="auto"/>
          <w:kern w:val="3"/>
          <w:szCs w:val="24"/>
        </w:rPr>
        <w:t xml:space="preserve">Administratora w postaci dokumentacji wykorzystywanej przez Administratora, w celu realizacji umowy głównej. Zakres przetwarzania obejmuje (niepotrzebne skreślić): </w:t>
      </w:r>
      <w:r w:rsidRPr="0007139E">
        <w:rPr>
          <w:rFonts w:ascii="Times New Roman" w:eastAsia="Calibri" w:hAnsi="Times New Roman" w:cs="Times New Roman"/>
          <w:i/>
          <w:color w:val="auto"/>
          <w:kern w:val="3"/>
          <w:szCs w:val="24"/>
        </w:rPr>
        <w:t>zbieranie, utrwalanie, przechowywanie, opracowywanie, zmienianie danych</w:t>
      </w:r>
      <w:r w:rsidRPr="0007139E">
        <w:rPr>
          <w:rFonts w:ascii="Times New Roman" w:eastAsia="Calibri" w:hAnsi="Times New Roman" w:cs="Times New Roman"/>
          <w:color w:val="auto"/>
          <w:kern w:val="3"/>
          <w:szCs w:val="24"/>
        </w:rPr>
        <w:t xml:space="preserve"> w zbiorach danych</w:t>
      </w:r>
      <w:r w:rsidR="0007139E" w:rsidRPr="0007139E">
        <w:rPr>
          <w:rFonts w:ascii="Times New Roman" w:eastAsia="Calibri" w:hAnsi="Times New Roman" w:cs="Times New Roman"/>
          <w:color w:val="auto"/>
          <w:kern w:val="3"/>
          <w:szCs w:val="24"/>
        </w:rPr>
        <w:t xml:space="preserve"> </w:t>
      </w:r>
      <w:r w:rsidRPr="0007139E">
        <w:rPr>
          <w:rFonts w:ascii="Times New Roman" w:eastAsia="Calibri" w:hAnsi="Times New Roman" w:cs="Times New Roman"/>
          <w:iCs/>
          <w:color w:val="auto"/>
          <w:kern w:val="3"/>
          <w:szCs w:val="24"/>
        </w:rPr>
        <w:t>Administratora</w:t>
      </w:r>
      <w:r w:rsidR="0007139E" w:rsidRPr="0007139E">
        <w:rPr>
          <w:rFonts w:ascii="Times New Roman" w:eastAsia="Calibri" w:hAnsi="Times New Roman" w:cs="Times New Roman"/>
          <w:i/>
          <w:color w:val="auto"/>
          <w:kern w:val="3"/>
          <w:szCs w:val="24"/>
        </w:rPr>
        <w:t>.</w:t>
      </w:r>
    </w:p>
    <w:p w14:paraId="6D13B512" w14:textId="77777777" w:rsidR="0081434C" w:rsidRPr="003834EE" w:rsidRDefault="0081434C" w:rsidP="002C79D0">
      <w:pPr>
        <w:pStyle w:val="Bezodstpw"/>
        <w:numPr>
          <w:ilvl w:val="0"/>
          <w:numId w:val="87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t>Podmiot przetwarzający zapewnia, że dysponuje środkami umożliwiającymi prawidłowe przetwarzanie powierzonych przez Administratora danych w zakresie i celu określonym niniejszą umową (głównie w § 2 niniejszej umowy).</w:t>
      </w:r>
    </w:p>
    <w:p w14:paraId="28166C66" w14:textId="44271D18" w:rsidR="0081434C" w:rsidRPr="003834EE" w:rsidRDefault="0081434C" w:rsidP="002C79D0">
      <w:pPr>
        <w:pStyle w:val="Bezodstpw"/>
        <w:numPr>
          <w:ilvl w:val="0"/>
          <w:numId w:val="87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t>Podmiot przetwarzający oświadcza, że osobom przez niego zatrudnionym przy przetwarzaniu powierzonych danych osobowych zostały nadane upoważnienia i przekazane polecenia do przetwarzania danych osobowych oraz, że osoby te zostały zapoznane z przepisami o ochronie danych osobowych, z odpowiedzialnością za ich nieprzestrzeganie, zobowiązały się do ich przestrzegania oraz do bezterminowego zachowania w tajemnicy przetwarzanych danych osobowych i sposobów ich zabezpieczenia.</w:t>
      </w:r>
    </w:p>
    <w:p w14:paraId="3664BDB2" w14:textId="77777777" w:rsidR="002C79D0" w:rsidRDefault="002C79D0" w:rsidP="003834EE">
      <w:pPr>
        <w:pStyle w:val="Bezodstpw"/>
        <w:spacing w:line="276" w:lineRule="auto"/>
        <w:jc w:val="both"/>
        <w:rPr>
          <w:rFonts w:ascii="Times New Roman" w:eastAsia="SimSun" w:hAnsi="Times New Roman" w:cs="Times New Roman"/>
          <w:bCs/>
          <w:color w:val="auto"/>
          <w:kern w:val="3"/>
          <w:szCs w:val="24"/>
        </w:rPr>
      </w:pPr>
    </w:p>
    <w:p w14:paraId="7F495E71" w14:textId="51CE20BE" w:rsidR="0081434C" w:rsidRPr="002C79D0" w:rsidRDefault="0081434C" w:rsidP="002C79D0">
      <w:pPr>
        <w:pStyle w:val="Bezodstpw"/>
        <w:spacing w:line="276" w:lineRule="auto"/>
        <w:jc w:val="center"/>
        <w:rPr>
          <w:rFonts w:ascii="Times New Roman" w:eastAsia="SimSun" w:hAnsi="Times New Roman" w:cs="Times New Roman"/>
          <w:b/>
          <w:color w:val="auto"/>
          <w:kern w:val="3"/>
          <w:szCs w:val="24"/>
        </w:rPr>
      </w:pPr>
      <w:r w:rsidRPr="002C79D0">
        <w:rPr>
          <w:rFonts w:ascii="Times New Roman" w:eastAsia="SimSun" w:hAnsi="Times New Roman" w:cs="Times New Roman"/>
          <w:b/>
          <w:color w:val="auto"/>
          <w:kern w:val="3"/>
          <w:szCs w:val="24"/>
        </w:rPr>
        <w:t>§ 2</w:t>
      </w:r>
    </w:p>
    <w:p w14:paraId="3CB909A4" w14:textId="77777777" w:rsidR="0081434C" w:rsidRPr="002C79D0" w:rsidRDefault="0081434C" w:rsidP="002C79D0">
      <w:pPr>
        <w:pStyle w:val="Bezodstpw"/>
        <w:spacing w:line="276" w:lineRule="auto"/>
        <w:jc w:val="center"/>
        <w:rPr>
          <w:rFonts w:ascii="Times New Roman" w:eastAsia="SimSun" w:hAnsi="Times New Roman" w:cs="Times New Roman"/>
          <w:b/>
          <w:color w:val="auto"/>
          <w:kern w:val="3"/>
          <w:szCs w:val="24"/>
        </w:rPr>
      </w:pPr>
      <w:r w:rsidRPr="002C79D0">
        <w:rPr>
          <w:rFonts w:ascii="Times New Roman" w:eastAsia="SimSun" w:hAnsi="Times New Roman" w:cs="Times New Roman"/>
          <w:b/>
          <w:color w:val="auto"/>
          <w:kern w:val="3"/>
          <w:szCs w:val="24"/>
        </w:rPr>
        <w:t>Zakres i miejsce przetwarzania powierzonych danych</w:t>
      </w:r>
    </w:p>
    <w:p w14:paraId="21B3A455" w14:textId="77777777" w:rsidR="0081434C" w:rsidRPr="003834EE" w:rsidRDefault="0081434C" w:rsidP="002C79D0">
      <w:pPr>
        <w:pStyle w:val="Bezodstpw"/>
        <w:numPr>
          <w:ilvl w:val="0"/>
          <w:numId w:val="88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Calibri" w:hAnsi="Times New Roman" w:cs="Times New Roman"/>
          <w:color w:val="auto"/>
          <w:kern w:val="3"/>
          <w:szCs w:val="24"/>
        </w:rPr>
        <w:t xml:space="preserve">Administrator powierza Podmiotowi przetwarzającemu przetwarzanie danych osobowych, </w:t>
      </w:r>
      <w:r w:rsidRPr="003834EE">
        <w:rPr>
          <w:rFonts w:ascii="Times New Roman" w:eastAsia="Calibri" w:hAnsi="Times New Roman" w:cs="Times New Roman"/>
          <w:color w:val="auto"/>
          <w:kern w:val="3"/>
          <w:szCs w:val="24"/>
        </w:rPr>
        <w:br/>
        <w:t xml:space="preserve">w tym danych wrażliwych Administratora jedynie w celu prawidłowej realizacji umowy z </w:t>
      </w:r>
      <w:r w:rsidRPr="003834EE">
        <w:rPr>
          <w:rFonts w:ascii="Times New Roman" w:eastAsia="Calibri" w:hAnsi="Times New Roman" w:cs="Times New Roman"/>
          <w:bCs/>
          <w:iCs/>
          <w:color w:val="auto"/>
          <w:kern w:val="3"/>
          <w:szCs w:val="24"/>
        </w:rPr>
        <w:t>dnia …………………………dotyczącej …………………………………………………</w:t>
      </w:r>
      <w:r w:rsidRPr="003834EE">
        <w:rPr>
          <w:rFonts w:ascii="Times New Roman" w:eastAsia="Calibri" w:hAnsi="Times New Roman" w:cs="Times New Roman"/>
          <w:bCs/>
          <w:iCs/>
          <w:color w:val="auto"/>
          <w:kern w:val="3"/>
          <w:szCs w:val="24"/>
        </w:rPr>
        <w:lastRenderedPageBreak/>
        <w:t>…………………………………………………………………………………………………….</w:t>
      </w:r>
    </w:p>
    <w:p w14:paraId="03B41CDC" w14:textId="77777777" w:rsidR="0081434C" w:rsidRPr="003834EE" w:rsidRDefault="0081434C" w:rsidP="002C79D0">
      <w:pPr>
        <w:pStyle w:val="Bezodstpw"/>
        <w:numPr>
          <w:ilvl w:val="0"/>
          <w:numId w:val="88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t>Podmiot przetwarzający zobowiązuje się do przetwarzania powierzonych danych osobowych wyłącznie w celach związanych z realizacją niniejszej umowy i tylko w zakresie, jaki jest niezbędny do realizacji tych celów.</w:t>
      </w:r>
    </w:p>
    <w:p w14:paraId="2FC3DE71" w14:textId="77777777" w:rsidR="0081434C" w:rsidRDefault="0081434C" w:rsidP="002C79D0">
      <w:pPr>
        <w:pStyle w:val="Bezodstpw"/>
        <w:numPr>
          <w:ilvl w:val="0"/>
          <w:numId w:val="88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t>Na wniosek Administratora lub osoby, której dane dotyczą, Podmiot przetwarzający wskaże miejsca, w których przetwarza powierzone dane.</w:t>
      </w:r>
    </w:p>
    <w:p w14:paraId="79C065DD" w14:textId="77777777" w:rsidR="002C79D0" w:rsidRPr="003834EE" w:rsidRDefault="002C79D0" w:rsidP="002C79D0">
      <w:pPr>
        <w:pStyle w:val="Bezodstpw"/>
        <w:spacing w:line="276" w:lineRule="auto"/>
        <w:ind w:left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</w:p>
    <w:p w14:paraId="08396993" w14:textId="6510D508" w:rsidR="0081434C" w:rsidRPr="002C79D0" w:rsidRDefault="0081434C" w:rsidP="002C79D0">
      <w:pPr>
        <w:pStyle w:val="Bezodstpw"/>
        <w:spacing w:line="276" w:lineRule="auto"/>
        <w:jc w:val="center"/>
        <w:rPr>
          <w:rFonts w:ascii="Times New Roman" w:eastAsia="SimSun" w:hAnsi="Times New Roman" w:cs="Times New Roman"/>
          <w:b/>
          <w:color w:val="auto"/>
          <w:kern w:val="3"/>
          <w:szCs w:val="24"/>
        </w:rPr>
      </w:pPr>
      <w:r w:rsidRPr="002C79D0">
        <w:rPr>
          <w:rFonts w:ascii="Times New Roman" w:eastAsia="SimSun" w:hAnsi="Times New Roman" w:cs="Times New Roman"/>
          <w:b/>
          <w:color w:val="auto"/>
          <w:kern w:val="3"/>
          <w:szCs w:val="24"/>
        </w:rPr>
        <w:t>§ 3</w:t>
      </w:r>
    </w:p>
    <w:p w14:paraId="1D93DBAF" w14:textId="77777777" w:rsidR="0081434C" w:rsidRPr="002C79D0" w:rsidRDefault="0081434C" w:rsidP="002C79D0">
      <w:pPr>
        <w:pStyle w:val="Bezodstpw"/>
        <w:spacing w:line="276" w:lineRule="auto"/>
        <w:jc w:val="center"/>
        <w:rPr>
          <w:rFonts w:ascii="Times New Roman" w:eastAsia="SimSun" w:hAnsi="Times New Roman" w:cs="Times New Roman"/>
          <w:b/>
          <w:color w:val="auto"/>
          <w:kern w:val="3"/>
          <w:szCs w:val="24"/>
        </w:rPr>
      </w:pPr>
      <w:r w:rsidRPr="002C79D0">
        <w:rPr>
          <w:rFonts w:ascii="Times New Roman" w:eastAsia="SimSun" w:hAnsi="Times New Roman" w:cs="Times New Roman"/>
          <w:b/>
          <w:color w:val="auto"/>
          <w:kern w:val="3"/>
          <w:szCs w:val="24"/>
        </w:rPr>
        <w:t>Zasady przetwarzania danych osobowych</w:t>
      </w:r>
    </w:p>
    <w:p w14:paraId="4C5F93A7" w14:textId="77777777" w:rsidR="0081434C" w:rsidRPr="003834EE" w:rsidRDefault="0081434C" w:rsidP="002C79D0">
      <w:pPr>
        <w:pStyle w:val="Bezodstpw"/>
        <w:numPr>
          <w:ilvl w:val="0"/>
          <w:numId w:val="89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t xml:space="preserve">Strony zobowiązują się wykonywać zobowiązania wynikające z niniejszej umowy </w:t>
      </w: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br/>
        <w:t xml:space="preserve">z najwyższą starannością zawodową w celu zabezpieczenia prawnego, organizacyjnego </w:t>
      </w: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br/>
        <w:t>i technicznego interesów stron w zakresie przetwarzania powierzonych danych osobowych.</w:t>
      </w:r>
    </w:p>
    <w:p w14:paraId="09B047A9" w14:textId="77777777" w:rsidR="0081434C" w:rsidRPr="003834EE" w:rsidRDefault="0081434C" w:rsidP="002C79D0">
      <w:pPr>
        <w:pStyle w:val="Bezodstpw"/>
        <w:numPr>
          <w:ilvl w:val="0"/>
          <w:numId w:val="89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t>Podmiot przetwarzający zobowiązuje się stosować środki techniczne i organizacyjne mające na celu należyte, odpowiednie do zagrożeń oraz kategorii danych objętych ochroną, zabezpieczenie powierzonych do przetwarzania danych osobowych, w szczególności zabezpieczyć je przed udostępnieniem osobom nieupoważnionym, zabraniem przez osobę nieuprawnioną, przetwarzaniem z naruszeniem przepisów prawa, oraz zmianą, utratą, uszkodzeniem lub zniszczeniem.</w:t>
      </w:r>
    </w:p>
    <w:p w14:paraId="4AB9D7A4" w14:textId="77777777" w:rsidR="0081434C" w:rsidRPr="003834EE" w:rsidRDefault="0081434C" w:rsidP="002C79D0">
      <w:pPr>
        <w:pStyle w:val="Bezodstpw"/>
        <w:numPr>
          <w:ilvl w:val="0"/>
          <w:numId w:val="89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t>Podmiot przetwarzający oświadcza, że zastosowane do przetwarzania powierzonych danych systemy informatyczne spełniają wymogi obowiązujących przepisów.</w:t>
      </w:r>
    </w:p>
    <w:p w14:paraId="56927FB9" w14:textId="77777777" w:rsidR="0081434C" w:rsidRPr="003834EE" w:rsidRDefault="0081434C" w:rsidP="002C79D0">
      <w:pPr>
        <w:pStyle w:val="Bezodstpw"/>
        <w:numPr>
          <w:ilvl w:val="0"/>
          <w:numId w:val="89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t>Podmiot przetwarzający przetwarza dane osobowe wyłącznie na udokumentowane polecenie administratora, przy czym za takie udokumentowane polecenia uważa się niniejszą umowę lub polecenia przekazywane drogą elektroniczną lub na piśmie.</w:t>
      </w:r>
    </w:p>
    <w:p w14:paraId="4D3AD18B" w14:textId="77777777" w:rsidR="0081434C" w:rsidRPr="003834EE" w:rsidRDefault="0081434C" w:rsidP="002C79D0">
      <w:pPr>
        <w:pStyle w:val="Bezodstpw"/>
        <w:numPr>
          <w:ilvl w:val="0"/>
          <w:numId w:val="89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t>Podmiot przetwarzający, biorąc pod uwagę charakter przetwarzania, w miarę możliwości pomaga administratorowi poprzez odpowiednie środki techniczne i organizacyjne wywiązać się z obowiązku odpowiadania na żądania osoby, której dane dotyczą, w zakresie wykonywania jej praw.</w:t>
      </w:r>
    </w:p>
    <w:p w14:paraId="6485AC91" w14:textId="77777777" w:rsidR="0081434C" w:rsidRPr="003834EE" w:rsidRDefault="0081434C" w:rsidP="002C79D0">
      <w:pPr>
        <w:pStyle w:val="Bezodstpw"/>
        <w:numPr>
          <w:ilvl w:val="0"/>
          <w:numId w:val="89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t>Podmiot przetwarzający, uwzględniając charakter przetwarzania oraz dostępne mu informacje, pomaga administratorowi wywiązać się z obowiązków określonych w art. 32–36 rozporządzenia Parlamentu Europejskiego i Rady (UE) 2016/679 z 27.04.2016 r. w sprawie ochrony osób fizycznych w związku z przetwarzaniem danych osobowych i w sprawie swobodnego przepływu takich danych oraz uchylenia dyrektywy 95/46/WE - ogólne rozporządzenie o ochronie danych (DzUrz UE L 119/1); dalej - rozporządzenie RODO.</w:t>
      </w:r>
    </w:p>
    <w:p w14:paraId="773A262B" w14:textId="77777777" w:rsidR="0081434C" w:rsidRPr="003834EE" w:rsidRDefault="0081434C" w:rsidP="002C79D0">
      <w:pPr>
        <w:pStyle w:val="Bezodstpw"/>
        <w:numPr>
          <w:ilvl w:val="0"/>
          <w:numId w:val="89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t>Po zakończeniu świadczenia usług związanych z przetwarzaniem danych podmiot przetwarzający - zależnie od decyzji Administratora - usunie lub zwróci mu wszelkie dane osobowe oraz usunie wszelkie ich istniejące kopie, chyba że szczególne przepisy prawa nakazują przechowywanie danych osobowych.</w:t>
      </w:r>
    </w:p>
    <w:p w14:paraId="0CD72441" w14:textId="77777777" w:rsidR="0081434C" w:rsidRPr="003834EE" w:rsidRDefault="0081434C" w:rsidP="002C79D0">
      <w:pPr>
        <w:pStyle w:val="Bezodstpw"/>
        <w:numPr>
          <w:ilvl w:val="0"/>
          <w:numId w:val="89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t>Podmiot przetwarzający udostępnia administratorowi wszelkie informacje niezbędne do wykazania spełnienia obowiązków określonych w niniejszej umowie oraz umożliwia administratorowi lub audytorowi upoważnionemu przez administratora przeprowadzanie audytów, w tym inspekcji, i przyczynia się do nich.</w:t>
      </w:r>
    </w:p>
    <w:p w14:paraId="349682FE" w14:textId="77777777" w:rsidR="0081434C" w:rsidRPr="003834EE" w:rsidRDefault="0081434C" w:rsidP="002C79D0">
      <w:pPr>
        <w:pStyle w:val="Bezodstpw"/>
        <w:numPr>
          <w:ilvl w:val="0"/>
          <w:numId w:val="89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lastRenderedPageBreak/>
        <w:t>Podmiot przetwarzający nie korzysta z usług innego podmiotu przetwarzającego bez uprzedniej szczegółowej lub ogólnej pisemnej zgody Administratora danych.</w:t>
      </w:r>
    </w:p>
    <w:p w14:paraId="390F4644" w14:textId="77777777" w:rsidR="002C79D0" w:rsidRDefault="002C79D0" w:rsidP="003834EE">
      <w:pPr>
        <w:pStyle w:val="Bezodstpw"/>
        <w:spacing w:line="276" w:lineRule="auto"/>
        <w:jc w:val="both"/>
        <w:rPr>
          <w:rFonts w:ascii="Times New Roman" w:eastAsia="SimSun" w:hAnsi="Times New Roman" w:cs="Times New Roman"/>
          <w:bCs/>
          <w:color w:val="auto"/>
          <w:kern w:val="3"/>
          <w:szCs w:val="24"/>
        </w:rPr>
      </w:pPr>
    </w:p>
    <w:p w14:paraId="0D2C18A7" w14:textId="1A076091" w:rsidR="0081434C" w:rsidRPr="002C79D0" w:rsidRDefault="0081434C" w:rsidP="002C79D0">
      <w:pPr>
        <w:pStyle w:val="Bezodstpw"/>
        <w:spacing w:line="276" w:lineRule="auto"/>
        <w:jc w:val="center"/>
        <w:rPr>
          <w:rFonts w:ascii="Times New Roman" w:eastAsia="SimSun" w:hAnsi="Times New Roman" w:cs="Times New Roman"/>
          <w:b/>
          <w:color w:val="auto"/>
          <w:kern w:val="3"/>
          <w:szCs w:val="24"/>
        </w:rPr>
      </w:pPr>
      <w:r w:rsidRPr="002C79D0">
        <w:rPr>
          <w:rFonts w:ascii="Times New Roman" w:eastAsia="SimSun" w:hAnsi="Times New Roman" w:cs="Times New Roman"/>
          <w:b/>
          <w:color w:val="auto"/>
          <w:kern w:val="3"/>
          <w:szCs w:val="24"/>
        </w:rPr>
        <w:t>§ 4</w:t>
      </w:r>
    </w:p>
    <w:p w14:paraId="6FBA71FE" w14:textId="77777777" w:rsidR="0081434C" w:rsidRPr="002C79D0" w:rsidRDefault="0081434C" w:rsidP="002C79D0">
      <w:pPr>
        <w:pStyle w:val="Bezodstpw"/>
        <w:spacing w:line="276" w:lineRule="auto"/>
        <w:jc w:val="center"/>
        <w:rPr>
          <w:rFonts w:ascii="Times New Roman" w:eastAsia="SimSun" w:hAnsi="Times New Roman" w:cs="Times New Roman"/>
          <w:b/>
          <w:color w:val="auto"/>
          <w:kern w:val="3"/>
          <w:szCs w:val="24"/>
        </w:rPr>
      </w:pPr>
      <w:r w:rsidRPr="002C79D0">
        <w:rPr>
          <w:rFonts w:ascii="Times New Roman" w:eastAsia="SimSun" w:hAnsi="Times New Roman" w:cs="Times New Roman"/>
          <w:b/>
          <w:color w:val="auto"/>
          <w:kern w:val="3"/>
          <w:szCs w:val="24"/>
        </w:rPr>
        <w:t>Odpowiedzialność stron</w:t>
      </w:r>
    </w:p>
    <w:p w14:paraId="5EB4075F" w14:textId="77777777" w:rsidR="0081434C" w:rsidRPr="003834EE" w:rsidRDefault="0081434C" w:rsidP="002C79D0">
      <w:pPr>
        <w:pStyle w:val="Bezodstpw"/>
        <w:numPr>
          <w:ilvl w:val="0"/>
          <w:numId w:val="90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t>Administrator ponosi odpowiedzialność za przestrzeganie przepisów prawa w zakresie przetwarzania i ochrony danych osobowych zgodnie z rozporządzeniem RODO.</w:t>
      </w:r>
    </w:p>
    <w:p w14:paraId="3B8BA925" w14:textId="77777777" w:rsidR="0081434C" w:rsidRPr="003834EE" w:rsidRDefault="0081434C" w:rsidP="002C79D0">
      <w:pPr>
        <w:pStyle w:val="Bezodstpw"/>
        <w:numPr>
          <w:ilvl w:val="0"/>
          <w:numId w:val="90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t>Nie wyłącza to odpowiedzialności Podmiotu przetwarzającego za przetwarzanie powierzonych danych niezgodnie z umową.</w:t>
      </w:r>
    </w:p>
    <w:p w14:paraId="77E4BDEA" w14:textId="77777777" w:rsidR="0081434C" w:rsidRPr="003834EE" w:rsidRDefault="0081434C" w:rsidP="002C79D0">
      <w:pPr>
        <w:pStyle w:val="Bezodstpw"/>
        <w:numPr>
          <w:ilvl w:val="0"/>
          <w:numId w:val="90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t xml:space="preserve">Podmiot przetwarzający odpowiada za szkody spowodowane przetwarzaniem, jeśli nie dopełnił obowiązków, które nakłada niniejsza umowa, lub gdy działał poza zgodnymi </w:t>
      </w: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br/>
        <w:t>z prawem instrukcjami administratora lub wbrew tym instrukcjom.</w:t>
      </w:r>
    </w:p>
    <w:p w14:paraId="684797EC" w14:textId="77777777" w:rsidR="002C79D0" w:rsidRDefault="002C79D0" w:rsidP="003834EE">
      <w:pPr>
        <w:pStyle w:val="Bezodstpw"/>
        <w:spacing w:line="276" w:lineRule="auto"/>
        <w:jc w:val="both"/>
        <w:rPr>
          <w:rFonts w:ascii="Times New Roman" w:eastAsia="SimSun" w:hAnsi="Times New Roman" w:cs="Times New Roman"/>
          <w:bCs/>
          <w:color w:val="auto"/>
          <w:kern w:val="3"/>
          <w:szCs w:val="24"/>
        </w:rPr>
      </w:pPr>
    </w:p>
    <w:p w14:paraId="1D56B32B" w14:textId="1D9C2083" w:rsidR="0081434C" w:rsidRPr="002C79D0" w:rsidRDefault="0081434C" w:rsidP="002C79D0">
      <w:pPr>
        <w:pStyle w:val="Bezodstpw"/>
        <w:spacing w:line="276" w:lineRule="auto"/>
        <w:jc w:val="center"/>
        <w:rPr>
          <w:rFonts w:ascii="Times New Roman" w:eastAsia="SimSun" w:hAnsi="Times New Roman" w:cs="Times New Roman"/>
          <w:b/>
          <w:color w:val="auto"/>
          <w:kern w:val="3"/>
          <w:szCs w:val="24"/>
        </w:rPr>
      </w:pPr>
      <w:r w:rsidRPr="002C79D0">
        <w:rPr>
          <w:rFonts w:ascii="Times New Roman" w:eastAsia="SimSun" w:hAnsi="Times New Roman" w:cs="Times New Roman"/>
          <w:b/>
          <w:color w:val="auto"/>
          <w:kern w:val="3"/>
          <w:szCs w:val="24"/>
        </w:rPr>
        <w:t>§ 5</w:t>
      </w:r>
    </w:p>
    <w:p w14:paraId="22244786" w14:textId="77777777" w:rsidR="0081434C" w:rsidRPr="002C79D0" w:rsidRDefault="0081434C" w:rsidP="002C79D0">
      <w:pPr>
        <w:pStyle w:val="Bezodstpw"/>
        <w:spacing w:line="276" w:lineRule="auto"/>
        <w:jc w:val="center"/>
        <w:rPr>
          <w:rFonts w:ascii="Times New Roman" w:eastAsia="SimSun" w:hAnsi="Times New Roman" w:cs="Times New Roman"/>
          <w:b/>
          <w:color w:val="auto"/>
          <w:kern w:val="3"/>
          <w:szCs w:val="24"/>
        </w:rPr>
      </w:pPr>
      <w:r w:rsidRPr="002C79D0">
        <w:rPr>
          <w:rFonts w:ascii="Times New Roman" w:eastAsia="SimSun" w:hAnsi="Times New Roman" w:cs="Times New Roman"/>
          <w:b/>
          <w:color w:val="auto"/>
          <w:kern w:val="3"/>
          <w:szCs w:val="24"/>
        </w:rPr>
        <w:t>Postanowienia końcowe</w:t>
      </w:r>
    </w:p>
    <w:p w14:paraId="64D89D6B" w14:textId="77777777" w:rsidR="0081434C" w:rsidRPr="003834EE" w:rsidRDefault="0081434C" w:rsidP="002C79D0">
      <w:pPr>
        <w:pStyle w:val="Bezodstpw"/>
        <w:numPr>
          <w:ilvl w:val="0"/>
          <w:numId w:val="91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t>Wszelkie zmiany niniejszej umowy wymagają formy pisemnej pod rygorem nieważności.</w:t>
      </w:r>
    </w:p>
    <w:p w14:paraId="651C057C" w14:textId="77777777" w:rsidR="0081434C" w:rsidRPr="003834EE" w:rsidRDefault="0081434C" w:rsidP="002C79D0">
      <w:pPr>
        <w:pStyle w:val="Bezodstpw"/>
        <w:numPr>
          <w:ilvl w:val="0"/>
          <w:numId w:val="91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t>W zakresie nieuregulowanym niniejszą umową stosuje się przepisy Kodeksu cywilnego.</w:t>
      </w:r>
    </w:p>
    <w:p w14:paraId="7F0B4A4C" w14:textId="77777777" w:rsidR="0081434C" w:rsidRPr="003834EE" w:rsidRDefault="0081434C" w:rsidP="002C79D0">
      <w:pPr>
        <w:pStyle w:val="Bezodstpw"/>
        <w:numPr>
          <w:ilvl w:val="0"/>
          <w:numId w:val="91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t xml:space="preserve">Gdy niniejsza umowa odwołuje się do przepisów prawa, oznacza to również inne przepisy dotyczące ochrony danych osobowych, a także wszelkie nowelizacje, jakie wejdą w życie po dniu zawarcia umowy, jak również akty prawne, które zastąpią wskazane ustawy </w:t>
      </w: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br/>
        <w:t>i rozporządzenia.</w:t>
      </w:r>
    </w:p>
    <w:p w14:paraId="6F2E4728" w14:textId="77777777" w:rsidR="0081434C" w:rsidRPr="003834EE" w:rsidRDefault="0081434C" w:rsidP="002C79D0">
      <w:pPr>
        <w:pStyle w:val="Bezodstpw"/>
        <w:numPr>
          <w:ilvl w:val="0"/>
          <w:numId w:val="91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kern w:val="3"/>
          <w:szCs w:val="24"/>
        </w:rPr>
        <w:t>Umowa została sporządzona w dwóch jednobrzmiących egzemplarzach, po jednym dla każdej ze stron.</w:t>
      </w:r>
    </w:p>
    <w:p w14:paraId="5D6CCBFB" w14:textId="77777777" w:rsidR="0081434C" w:rsidRPr="003834EE" w:rsidRDefault="0081434C" w:rsidP="002C79D0">
      <w:pPr>
        <w:pStyle w:val="Bezodstpw"/>
        <w:numPr>
          <w:ilvl w:val="0"/>
          <w:numId w:val="91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Calibri" w:hAnsi="Times New Roman" w:cs="Times New Roman"/>
          <w:color w:val="auto"/>
          <w:kern w:val="3"/>
          <w:szCs w:val="24"/>
        </w:rPr>
        <w:t xml:space="preserve">Niniejsza umowa powierzenia przetwarzania danych obowiązuje przez czas trwania umowy z </w:t>
      </w:r>
      <w:r w:rsidRPr="003834EE">
        <w:rPr>
          <w:rFonts w:ascii="Times New Roman" w:eastAsia="Calibri" w:hAnsi="Times New Roman" w:cs="Times New Roman"/>
          <w:bCs/>
          <w:iCs/>
          <w:color w:val="auto"/>
          <w:kern w:val="3"/>
          <w:szCs w:val="24"/>
        </w:rPr>
        <w:t>dnia ………………………..</w:t>
      </w:r>
    </w:p>
    <w:p w14:paraId="31DA3F2A" w14:textId="77777777" w:rsidR="0081434C" w:rsidRPr="003834EE" w:rsidRDefault="0081434C" w:rsidP="002C79D0">
      <w:pPr>
        <w:pStyle w:val="Bezodstpw"/>
        <w:numPr>
          <w:ilvl w:val="0"/>
          <w:numId w:val="91"/>
        </w:numPr>
        <w:spacing w:line="276" w:lineRule="auto"/>
        <w:ind w:left="426" w:hanging="426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  <w:r w:rsidRPr="003834EE">
        <w:rPr>
          <w:rFonts w:ascii="Times New Roman" w:eastAsia="Calibri" w:hAnsi="Times New Roman" w:cs="Times New Roman"/>
          <w:color w:val="auto"/>
          <w:kern w:val="3"/>
          <w:szCs w:val="24"/>
        </w:rPr>
        <w:t>Z tytułu wykonywania świadczeń określonych w niniejszej umowie Podmiotowi przetwarzającemu nie przysługuje dodatkowe wynagrodzenie ponad to, które zostało określone w umowach głównych.</w:t>
      </w:r>
    </w:p>
    <w:p w14:paraId="1CB60614" w14:textId="77777777" w:rsidR="0081434C" w:rsidRDefault="0081434C" w:rsidP="003834EE">
      <w:pPr>
        <w:pStyle w:val="Bezodstpw"/>
        <w:spacing w:line="276" w:lineRule="auto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</w:p>
    <w:p w14:paraId="77E2C090" w14:textId="77777777" w:rsidR="00BE07F7" w:rsidRDefault="00BE07F7" w:rsidP="003834EE">
      <w:pPr>
        <w:pStyle w:val="Bezodstpw"/>
        <w:spacing w:line="276" w:lineRule="auto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</w:p>
    <w:p w14:paraId="5E18843D" w14:textId="77777777" w:rsidR="00BE07F7" w:rsidRPr="003834EE" w:rsidRDefault="00BE07F7" w:rsidP="003834EE">
      <w:pPr>
        <w:pStyle w:val="Bezodstpw"/>
        <w:spacing w:line="276" w:lineRule="auto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</w:p>
    <w:p w14:paraId="0E13DC40" w14:textId="77777777" w:rsidR="0081434C" w:rsidRPr="003834EE" w:rsidRDefault="0081434C" w:rsidP="003834EE">
      <w:pPr>
        <w:pStyle w:val="Bezodstpw"/>
        <w:spacing w:line="276" w:lineRule="auto"/>
        <w:jc w:val="both"/>
        <w:rPr>
          <w:rFonts w:ascii="Times New Roman" w:eastAsia="SimSun" w:hAnsi="Times New Roman" w:cs="Times New Roman"/>
          <w:color w:val="auto"/>
          <w:kern w:val="3"/>
          <w:szCs w:val="24"/>
        </w:rPr>
      </w:pPr>
    </w:p>
    <w:p w14:paraId="21860F1F" w14:textId="77777777" w:rsidR="00BE07F7" w:rsidRPr="00BE07F7" w:rsidRDefault="00BE07F7" w:rsidP="00BE07F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E07F7">
        <w:rPr>
          <w:rFonts w:ascii="Times New Roman" w:hAnsi="Times New Roman" w:cs="Times New Roman"/>
        </w:rPr>
        <w:t>………………………………………...                        ……………………………………………</w:t>
      </w:r>
    </w:p>
    <w:p w14:paraId="2EFED781" w14:textId="77777777" w:rsidR="00BE07F7" w:rsidRPr="00BE07F7" w:rsidRDefault="00BE07F7" w:rsidP="00BE07F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E07F7">
        <w:rPr>
          <w:rFonts w:ascii="Times New Roman" w:hAnsi="Times New Roman" w:cs="Times New Roman"/>
        </w:rPr>
        <w:t xml:space="preserve">     data i podpis osoby/osób </w:t>
      </w:r>
      <w:r w:rsidRPr="00BE07F7">
        <w:rPr>
          <w:rFonts w:ascii="Times New Roman" w:hAnsi="Times New Roman" w:cs="Times New Roman"/>
        </w:rPr>
        <w:tab/>
      </w:r>
      <w:r w:rsidRPr="00BE07F7">
        <w:rPr>
          <w:rFonts w:ascii="Times New Roman" w:hAnsi="Times New Roman" w:cs="Times New Roman"/>
        </w:rPr>
        <w:tab/>
      </w:r>
      <w:r w:rsidRPr="00BE07F7">
        <w:rPr>
          <w:rFonts w:ascii="Times New Roman" w:hAnsi="Times New Roman" w:cs="Times New Roman"/>
        </w:rPr>
        <w:tab/>
      </w:r>
      <w:r w:rsidRPr="00BE07F7">
        <w:rPr>
          <w:rFonts w:ascii="Times New Roman" w:hAnsi="Times New Roman" w:cs="Times New Roman"/>
        </w:rPr>
        <w:tab/>
        <w:t>data i podpis osoby/osób reprezentujących</w:t>
      </w:r>
    </w:p>
    <w:p w14:paraId="05FADE86" w14:textId="019E2F08" w:rsidR="009F71A6" w:rsidRPr="003834EE" w:rsidRDefault="00BE07F7" w:rsidP="00BE07F7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BE07F7">
        <w:rPr>
          <w:rFonts w:ascii="Times New Roman" w:hAnsi="Times New Roman" w:cs="Times New Roman"/>
          <w:szCs w:val="24"/>
        </w:rPr>
        <w:t>reprezentujących Administratora</w:t>
      </w:r>
      <w:r w:rsidRPr="00BE07F7">
        <w:rPr>
          <w:rFonts w:ascii="Times New Roman" w:hAnsi="Times New Roman" w:cs="Times New Roman"/>
          <w:szCs w:val="24"/>
        </w:rPr>
        <w:tab/>
      </w:r>
      <w:r w:rsidRPr="00BE07F7">
        <w:rPr>
          <w:rFonts w:ascii="Times New Roman" w:hAnsi="Times New Roman" w:cs="Times New Roman"/>
          <w:szCs w:val="24"/>
        </w:rPr>
        <w:tab/>
      </w:r>
      <w:r w:rsidRPr="00BE07F7">
        <w:rPr>
          <w:rFonts w:ascii="Times New Roman" w:hAnsi="Times New Roman" w:cs="Times New Roman"/>
          <w:szCs w:val="24"/>
        </w:rPr>
        <w:tab/>
        <w:t xml:space="preserve">              Podmiot  przetwarzający</w:t>
      </w:r>
    </w:p>
    <w:sectPr w:rsidR="009F71A6" w:rsidRPr="003834EE" w:rsidSect="00F505EF">
      <w:footerReference w:type="default" r:id="rId10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8775F" w14:textId="77777777" w:rsidR="00BB429A" w:rsidRDefault="00BB429A" w:rsidP="00FB7731">
      <w:r>
        <w:separator/>
      </w:r>
    </w:p>
  </w:endnote>
  <w:endnote w:type="continuationSeparator" w:id="0">
    <w:p w14:paraId="66B18150" w14:textId="77777777" w:rsidR="00BB429A" w:rsidRDefault="00BB429A" w:rsidP="00FB7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00"/>
    <w:family w:val="roman"/>
    <w:notTrueType/>
    <w:pitch w:val="default"/>
  </w:font>
  <w:font w:name="0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-88187044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710DE5" w14:textId="574AA565" w:rsidR="00FB7731" w:rsidRPr="00FB7731" w:rsidRDefault="00FB7731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7731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FB77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B77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FB77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FB77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FB77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B7731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B77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B77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FB77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FB77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FB77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D2950C" w14:textId="77777777" w:rsidR="00FB7731" w:rsidRPr="00FB7731" w:rsidRDefault="00FB7731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D808A" w14:textId="77777777" w:rsidR="00BB429A" w:rsidRDefault="00BB429A" w:rsidP="00FB7731">
      <w:r>
        <w:separator/>
      </w:r>
    </w:p>
  </w:footnote>
  <w:footnote w:type="continuationSeparator" w:id="0">
    <w:p w14:paraId="5180255E" w14:textId="77777777" w:rsidR="00BB429A" w:rsidRDefault="00BB429A" w:rsidP="00FB77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84A656CE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Liberation Serif" w:eastAsia="SimSun" w:hAnsi="Liberation Serif" w:cs="Lucida Sans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595791"/>
    <w:multiLevelType w:val="hybridMultilevel"/>
    <w:tmpl w:val="3E28E7B2"/>
    <w:lvl w:ilvl="0" w:tplc="F99679B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2226F27"/>
    <w:multiLevelType w:val="hybridMultilevel"/>
    <w:tmpl w:val="01D4A300"/>
    <w:lvl w:ilvl="0" w:tplc="592099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49541E"/>
    <w:multiLevelType w:val="hybridMultilevel"/>
    <w:tmpl w:val="40F44520"/>
    <w:lvl w:ilvl="0" w:tplc="F99679B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6254A01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534C1D"/>
    <w:multiLevelType w:val="hybridMultilevel"/>
    <w:tmpl w:val="908A9630"/>
    <w:lvl w:ilvl="0" w:tplc="CF60295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937CDF"/>
    <w:multiLevelType w:val="hybridMultilevel"/>
    <w:tmpl w:val="308E0C50"/>
    <w:lvl w:ilvl="0" w:tplc="592099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7A2016"/>
    <w:multiLevelType w:val="hybridMultilevel"/>
    <w:tmpl w:val="C1569AE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9942EB8"/>
    <w:multiLevelType w:val="hybridMultilevel"/>
    <w:tmpl w:val="7DE4021E"/>
    <w:lvl w:ilvl="0" w:tplc="12EC6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F75505"/>
    <w:multiLevelType w:val="multilevel"/>
    <w:tmpl w:val="E50CB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C6F24A4"/>
    <w:multiLevelType w:val="hybridMultilevel"/>
    <w:tmpl w:val="C9984014"/>
    <w:lvl w:ilvl="0" w:tplc="592099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B91E2B"/>
    <w:multiLevelType w:val="multilevel"/>
    <w:tmpl w:val="2960CA9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Cs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FA610F0"/>
    <w:multiLevelType w:val="hybridMultilevel"/>
    <w:tmpl w:val="876CC834"/>
    <w:lvl w:ilvl="0" w:tplc="F99679B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DC6F99"/>
    <w:multiLevelType w:val="multilevel"/>
    <w:tmpl w:val="301630D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4" w15:restartNumberingAfterBreak="0">
    <w:nsid w:val="13903FE8"/>
    <w:multiLevelType w:val="multilevel"/>
    <w:tmpl w:val="B7409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16E62239"/>
    <w:multiLevelType w:val="hybridMultilevel"/>
    <w:tmpl w:val="2DC6715E"/>
    <w:lvl w:ilvl="0" w:tplc="F99679B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141EED"/>
    <w:multiLevelType w:val="multilevel"/>
    <w:tmpl w:val="EF9AA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1DD249BE"/>
    <w:multiLevelType w:val="multilevel"/>
    <w:tmpl w:val="87A899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B40F24"/>
    <w:multiLevelType w:val="multilevel"/>
    <w:tmpl w:val="E7EA9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1FFD5599"/>
    <w:multiLevelType w:val="multilevel"/>
    <w:tmpl w:val="0EEEF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0632E39"/>
    <w:multiLevelType w:val="multilevel"/>
    <w:tmpl w:val="F01E40DE"/>
    <w:lvl w:ilvl="0">
      <w:start w:val="19"/>
      <w:numFmt w:val="decimal"/>
      <w:lvlText w:val="%1)"/>
      <w:lvlJc w:val="left"/>
      <w:pPr>
        <w:tabs>
          <w:tab w:val="num" w:pos="0"/>
        </w:tabs>
        <w:ind w:left="108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80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52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88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4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60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960" w:firstLine="0"/>
      </w:pPr>
    </w:lvl>
  </w:abstractNum>
  <w:abstractNum w:abstractNumId="21" w15:restartNumberingAfterBreak="0">
    <w:nsid w:val="217D6B01"/>
    <w:multiLevelType w:val="hybridMultilevel"/>
    <w:tmpl w:val="8D822FB4"/>
    <w:lvl w:ilvl="0" w:tplc="ACBEA2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B97A92"/>
    <w:multiLevelType w:val="multilevel"/>
    <w:tmpl w:val="F2CC01D4"/>
    <w:lvl w:ilvl="0">
      <w:start w:val="1"/>
      <w:numFmt w:val="bullet"/>
      <w:lvlText w:val=""/>
      <w:lvlJc w:val="left"/>
      <w:pPr>
        <w:tabs>
          <w:tab w:val="num" w:pos="0"/>
        </w:tabs>
        <w:ind w:left="119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5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84B7AAC"/>
    <w:multiLevelType w:val="hybridMultilevel"/>
    <w:tmpl w:val="50F8C736"/>
    <w:lvl w:ilvl="0" w:tplc="007AC8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76739D"/>
    <w:multiLevelType w:val="multilevel"/>
    <w:tmpl w:val="2ADA4E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571E87"/>
    <w:multiLevelType w:val="hybridMultilevel"/>
    <w:tmpl w:val="CEF4ECC0"/>
    <w:lvl w:ilvl="0" w:tplc="592099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710B4F"/>
    <w:multiLevelType w:val="hybridMultilevel"/>
    <w:tmpl w:val="F690B678"/>
    <w:lvl w:ilvl="0" w:tplc="F99679B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2E6B6B"/>
    <w:multiLevelType w:val="multilevel"/>
    <w:tmpl w:val="39C6C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2A7B71FA"/>
    <w:multiLevelType w:val="multilevel"/>
    <w:tmpl w:val="B3927B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2A8736D3"/>
    <w:multiLevelType w:val="hybridMultilevel"/>
    <w:tmpl w:val="443E7E7E"/>
    <w:lvl w:ilvl="0" w:tplc="F99679B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196758"/>
    <w:multiLevelType w:val="hybridMultilevel"/>
    <w:tmpl w:val="EB6AF530"/>
    <w:lvl w:ilvl="0" w:tplc="592099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630F10"/>
    <w:multiLevelType w:val="hybridMultilevel"/>
    <w:tmpl w:val="8282598A"/>
    <w:lvl w:ilvl="0" w:tplc="830A82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84016F"/>
    <w:multiLevelType w:val="multilevel"/>
    <w:tmpl w:val="39944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31542E94"/>
    <w:multiLevelType w:val="hybridMultilevel"/>
    <w:tmpl w:val="351E0B94"/>
    <w:lvl w:ilvl="0" w:tplc="5920990C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1FB3676"/>
    <w:multiLevelType w:val="hybridMultilevel"/>
    <w:tmpl w:val="E5A45F94"/>
    <w:lvl w:ilvl="0" w:tplc="461C0A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2C2D07"/>
    <w:multiLevelType w:val="multilevel"/>
    <w:tmpl w:val="2D4A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346B37C2"/>
    <w:multiLevelType w:val="multilevel"/>
    <w:tmpl w:val="7FFA2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366C7E84"/>
    <w:multiLevelType w:val="hybridMultilevel"/>
    <w:tmpl w:val="41560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194758"/>
    <w:multiLevelType w:val="hybridMultilevel"/>
    <w:tmpl w:val="5F0CE06C"/>
    <w:lvl w:ilvl="0" w:tplc="F99679B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5F370E"/>
    <w:multiLevelType w:val="hybridMultilevel"/>
    <w:tmpl w:val="BC84BC6A"/>
    <w:lvl w:ilvl="0" w:tplc="592099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406925"/>
    <w:multiLevelType w:val="multilevel"/>
    <w:tmpl w:val="18281C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Cs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3B880134"/>
    <w:multiLevelType w:val="hybridMultilevel"/>
    <w:tmpl w:val="94701C82"/>
    <w:lvl w:ilvl="0" w:tplc="592099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A128B1"/>
    <w:multiLevelType w:val="multilevel"/>
    <w:tmpl w:val="B134B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3CA53E69"/>
    <w:multiLevelType w:val="multilevel"/>
    <w:tmpl w:val="0FC2CC9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D87F8F"/>
    <w:multiLevelType w:val="hybridMultilevel"/>
    <w:tmpl w:val="C51AEE2C"/>
    <w:lvl w:ilvl="0" w:tplc="592099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0680E59"/>
    <w:multiLevelType w:val="multilevel"/>
    <w:tmpl w:val="2152A8FC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firstLine="0"/>
      </w:pPr>
    </w:lvl>
  </w:abstractNum>
  <w:abstractNum w:abstractNumId="46" w15:restartNumberingAfterBreak="0">
    <w:nsid w:val="44F93673"/>
    <w:multiLevelType w:val="hybridMultilevel"/>
    <w:tmpl w:val="2C96D082"/>
    <w:lvl w:ilvl="0" w:tplc="4BA2E0A0">
      <w:start w:val="19"/>
      <w:numFmt w:val="decimal"/>
      <w:lvlText w:val="%1."/>
      <w:lvlJc w:val="left"/>
      <w:pPr>
        <w:ind w:left="1113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5F1DC8"/>
    <w:multiLevelType w:val="hybridMultilevel"/>
    <w:tmpl w:val="F68AA1C2"/>
    <w:lvl w:ilvl="0" w:tplc="F99679B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1340E9"/>
    <w:multiLevelType w:val="multilevel"/>
    <w:tmpl w:val="D29C4036"/>
    <w:lvl w:ilvl="0">
      <w:start w:val="1"/>
      <w:numFmt w:val="lowerLetter"/>
      <w:lvlText w:val="%1)"/>
      <w:lvlJc w:val="left"/>
      <w:pPr>
        <w:tabs>
          <w:tab w:val="num" w:pos="0"/>
        </w:tabs>
        <w:ind w:left="108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800" w:firstLine="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160" w:firstLine="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firstLine="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88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3240" w:firstLine="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600" w:firstLine="0"/>
      </w:pPr>
    </w:lvl>
    <w:lvl w:ilvl="8">
      <w:start w:val="1"/>
      <w:numFmt w:val="lowerLetter"/>
      <w:lvlText w:val="%9)"/>
      <w:lvlJc w:val="left"/>
      <w:pPr>
        <w:tabs>
          <w:tab w:val="num" w:pos="0"/>
        </w:tabs>
        <w:ind w:left="3960" w:firstLine="0"/>
      </w:pPr>
    </w:lvl>
  </w:abstractNum>
  <w:abstractNum w:abstractNumId="49" w15:restartNumberingAfterBreak="0">
    <w:nsid w:val="4D6726F4"/>
    <w:multiLevelType w:val="hybridMultilevel"/>
    <w:tmpl w:val="25BACCC6"/>
    <w:lvl w:ilvl="0" w:tplc="F99679B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FEE248D"/>
    <w:multiLevelType w:val="multilevel"/>
    <w:tmpl w:val="DC4E3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51B37B9E"/>
    <w:multiLevelType w:val="multilevel"/>
    <w:tmpl w:val="75D4D5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2" w15:restartNumberingAfterBreak="0">
    <w:nsid w:val="534C64A8"/>
    <w:multiLevelType w:val="multilevel"/>
    <w:tmpl w:val="8F36A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53762290"/>
    <w:multiLevelType w:val="multilevel"/>
    <w:tmpl w:val="A372B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551E318E"/>
    <w:multiLevelType w:val="hybridMultilevel"/>
    <w:tmpl w:val="EED89604"/>
    <w:lvl w:ilvl="0" w:tplc="592099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A588F9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D5002E4"/>
    <w:multiLevelType w:val="multilevel"/>
    <w:tmpl w:val="183882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5D9446FD"/>
    <w:multiLevelType w:val="multilevel"/>
    <w:tmpl w:val="2560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E2A28B9"/>
    <w:multiLevelType w:val="hybridMultilevel"/>
    <w:tmpl w:val="D48235AC"/>
    <w:lvl w:ilvl="0" w:tplc="BF604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595742"/>
    <w:multiLevelType w:val="multilevel"/>
    <w:tmpl w:val="32B2400A"/>
    <w:lvl w:ilvl="0">
      <w:start w:val="1"/>
      <w:numFmt w:val="decimal"/>
      <w:lvlText w:val="%1)"/>
      <w:lvlJc w:val="left"/>
      <w:pPr>
        <w:tabs>
          <w:tab w:val="num" w:pos="0"/>
        </w:tabs>
        <w:ind w:left="108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firstLine="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firstLine="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160" w:firstLine="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2520" w:firstLine="0"/>
      </w:pPr>
    </w:lvl>
    <w:lvl w:ilvl="5">
      <w:start w:val="1"/>
      <w:numFmt w:val="decimal"/>
      <w:lvlText w:val="%6)"/>
      <w:lvlJc w:val="left"/>
      <w:pPr>
        <w:tabs>
          <w:tab w:val="num" w:pos="0"/>
        </w:tabs>
        <w:ind w:left="2880" w:firstLine="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3240" w:firstLine="0"/>
      </w:pPr>
    </w:lvl>
    <w:lvl w:ilvl="7">
      <w:start w:val="1"/>
      <w:numFmt w:val="decimal"/>
      <w:lvlText w:val="%8)"/>
      <w:lvlJc w:val="left"/>
      <w:pPr>
        <w:tabs>
          <w:tab w:val="num" w:pos="0"/>
        </w:tabs>
        <w:ind w:left="3600" w:firstLine="0"/>
      </w:pPr>
    </w:lvl>
    <w:lvl w:ilvl="8">
      <w:start w:val="1"/>
      <w:numFmt w:val="decimal"/>
      <w:lvlText w:val="%9)"/>
      <w:lvlJc w:val="left"/>
      <w:pPr>
        <w:tabs>
          <w:tab w:val="num" w:pos="0"/>
        </w:tabs>
        <w:ind w:left="3960" w:firstLine="0"/>
      </w:pPr>
    </w:lvl>
  </w:abstractNum>
  <w:abstractNum w:abstractNumId="59" w15:restartNumberingAfterBreak="0">
    <w:nsid w:val="62EC4445"/>
    <w:multiLevelType w:val="multilevel"/>
    <w:tmpl w:val="88DA76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663B2E2E"/>
    <w:multiLevelType w:val="hybridMultilevel"/>
    <w:tmpl w:val="D24075FE"/>
    <w:lvl w:ilvl="0" w:tplc="F99679B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867293"/>
    <w:multiLevelType w:val="hybridMultilevel"/>
    <w:tmpl w:val="8800CC0E"/>
    <w:lvl w:ilvl="0" w:tplc="592099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8647FA5"/>
    <w:multiLevelType w:val="hybridMultilevel"/>
    <w:tmpl w:val="3FC49C7E"/>
    <w:lvl w:ilvl="0" w:tplc="F99679B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90C2C40"/>
    <w:multiLevelType w:val="hybridMultilevel"/>
    <w:tmpl w:val="C3120A0C"/>
    <w:lvl w:ilvl="0" w:tplc="592099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35540E"/>
    <w:multiLevelType w:val="multilevel"/>
    <w:tmpl w:val="D8A27F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E145013"/>
    <w:multiLevelType w:val="hybridMultilevel"/>
    <w:tmpl w:val="68F4DA42"/>
    <w:lvl w:ilvl="0" w:tplc="592099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FD1DC2"/>
    <w:multiLevelType w:val="hybridMultilevel"/>
    <w:tmpl w:val="F428360A"/>
    <w:lvl w:ilvl="0" w:tplc="68526E5A">
      <w:start w:val="1"/>
      <w:numFmt w:val="decimal"/>
      <w:lvlText w:val="%1)"/>
      <w:lvlJc w:val="left"/>
      <w:pPr>
        <w:ind w:left="1080" w:hanging="360"/>
      </w:pPr>
      <w:rPr>
        <w:rFonts w:eastAsia="TimesNewRomanPSMT" w:hint="default"/>
        <w:color w:val="11111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16C0F11"/>
    <w:multiLevelType w:val="multilevel"/>
    <w:tmpl w:val="7C483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8" w15:restartNumberingAfterBreak="0">
    <w:nsid w:val="738F0CA6"/>
    <w:multiLevelType w:val="hybridMultilevel"/>
    <w:tmpl w:val="E3E45D52"/>
    <w:lvl w:ilvl="0" w:tplc="592099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A37F04"/>
    <w:multiLevelType w:val="hybridMultilevel"/>
    <w:tmpl w:val="3ECC6FBC"/>
    <w:lvl w:ilvl="0" w:tplc="592099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4A35CA1"/>
    <w:multiLevelType w:val="hybridMultilevel"/>
    <w:tmpl w:val="C6F2ED3E"/>
    <w:lvl w:ilvl="0" w:tplc="8800FB56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A338ED"/>
    <w:multiLevelType w:val="hybridMultilevel"/>
    <w:tmpl w:val="D12641BE"/>
    <w:lvl w:ilvl="0" w:tplc="E18675D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b w:val="0"/>
        <w:i w:val="0"/>
        <w:color w:val="000000"/>
        <w:sz w:val="20"/>
        <w:szCs w:val="20"/>
      </w:rPr>
    </w:lvl>
    <w:lvl w:ilvl="1" w:tplc="2F122E48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Times New Roman" w:hint="default"/>
        <w:b w:val="0"/>
        <w:i w:val="0"/>
        <w:color w:val="00000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7D15E83"/>
    <w:multiLevelType w:val="multilevel"/>
    <w:tmpl w:val="0D4EA8D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8942977"/>
    <w:multiLevelType w:val="multilevel"/>
    <w:tmpl w:val="DE9CB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 w15:restartNumberingAfterBreak="0">
    <w:nsid w:val="7ACE0158"/>
    <w:multiLevelType w:val="multilevel"/>
    <w:tmpl w:val="94364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5" w15:restartNumberingAfterBreak="0">
    <w:nsid w:val="7AD17607"/>
    <w:multiLevelType w:val="hybridMultilevel"/>
    <w:tmpl w:val="334899BC"/>
    <w:lvl w:ilvl="0" w:tplc="F99679B8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7B7A556F"/>
    <w:multiLevelType w:val="hybridMultilevel"/>
    <w:tmpl w:val="5AFA9348"/>
    <w:lvl w:ilvl="0" w:tplc="9CCA5CC4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DA2B75"/>
    <w:multiLevelType w:val="hybridMultilevel"/>
    <w:tmpl w:val="5B542278"/>
    <w:lvl w:ilvl="0" w:tplc="370AE0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1D22F8"/>
    <w:multiLevelType w:val="hybridMultilevel"/>
    <w:tmpl w:val="85E4E356"/>
    <w:lvl w:ilvl="0" w:tplc="592099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E294EC4"/>
    <w:multiLevelType w:val="multilevel"/>
    <w:tmpl w:val="D266254A"/>
    <w:lvl w:ilvl="0">
      <w:start w:val="1"/>
      <w:numFmt w:val="lowerLetter"/>
      <w:lvlText w:val="%1)"/>
      <w:lvlJc w:val="left"/>
      <w:pPr>
        <w:tabs>
          <w:tab w:val="num" w:pos="0"/>
        </w:tabs>
        <w:ind w:left="144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firstLine="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520" w:firstLine="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880" w:firstLine="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324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3600" w:firstLine="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960" w:firstLine="0"/>
      </w:pPr>
    </w:lvl>
    <w:lvl w:ilvl="8">
      <w:start w:val="1"/>
      <w:numFmt w:val="lowerLetter"/>
      <w:lvlText w:val="%9)"/>
      <w:lvlJc w:val="left"/>
      <w:pPr>
        <w:tabs>
          <w:tab w:val="num" w:pos="0"/>
        </w:tabs>
        <w:ind w:left="4320" w:firstLine="0"/>
      </w:pPr>
    </w:lvl>
  </w:abstractNum>
  <w:abstractNum w:abstractNumId="80" w15:restartNumberingAfterBreak="0">
    <w:nsid w:val="7E6B1E24"/>
    <w:multiLevelType w:val="hybridMultilevel"/>
    <w:tmpl w:val="DFFEAE28"/>
    <w:lvl w:ilvl="0" w:tplc="5920990C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7E6E09A2"/>
    <w:multiLevelType w:val="multilevel"/>
    <w:tmpl w:val="85D476F2"/>
    <w:lvl w:ilvl="0">
      <w:start w:val="6"/>
      <w:numFmt w:val="decimal"/>
      <w:lvlText w:val="%1."/>
      <w:lvlJc w:val="left"/>
      <w:pPr>
        <w:tabs>
          <w:tab w:val="num" w:pos="0"/>
        </w:tabs>
        <w:ind w:left="72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firstLine="0"/>
      </w:pPr>
    </w:lvl>
  </w:abstractNum>
  <w:abstractNum w:abstractNumId="82" w15:restartNumberingAfterBreak="0">
    <w:nsid w:val="7F7D2384"/>
    <w:multiLevelType w:val="hybridMultilevel"/>
    <w:tmpl w:val="59A0BB06"/>
    <w:lvl w:ilvl="0" w:tplc="592099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727659">
    <w:abstractNumId w:val="58"/>
  </w:num>
  <w:num w:numId="2" w16cid:durableId="1063874351">
    <w:abstractNumId w:val="79"/>
  </w:num>
  <w:num w:numId="3" w16cid:durableId="2087067854">
    <w:abstractNumId w:val="20"/>
  </w:num>
  <w:num w:numId="4" w16cid:durableId="1309556423">
    <w:abstractNumId w:val="45"/>
  </w:num>
  <w:num w:numId="5" w16cid:durableId="742486872">
    <w:abstractNumId w:val="81"/>
  </w:num>
  <w:num w:numId="6" w16cid:durableId="636112043">
    <w:abstractNumId w:val="48"/>
  </w:num>
  <w:num w:numId="7" w16cid:durableId="1474251139">
    <w:abstractNumId w:val="53"/>
  </w:num>
  <w:num w:numId="8" w16cid:durableId="920484627">
    <w:abstractNumId w:val="73"/>
  </w:num>
  <w:num w:numId="9" w16cid:durableId="452865681">
    <w:abstractNumId w:val="55"/>
  </w:num>
  <w:num w:numId="10" w16cid:durableId="1593779089">
    <w:abstractNumId w:val="36"/>
  </w:num>
  <w:num w:numId="11" w16cid:durableId="791242118">
    <w:abstractNumId w:val="52"/>
  </w:num>
  <w:num w:numId="12" w16cid:durableId="1688482012">
    <w:abstractNumId w:val="16"/>
  </w:num>
  <w:num w:numId="13" w16cid:durableId="1325204211">
    <w:abstractNumId w:val="59"/>
  </w:num>
  <w:num w:numId="14" w16cid:durableId="1900902125">
    <w:abstractNumId w:val="18"/>
  </w:num>
  <w:num w:numId="15" w16cid:durableId="924145112">
    <w:abstractNumId w:val="28"/>
  </w:num>
  <w:num w:numId="16" w16cid:durableId="1692493697">
    <w:abstractNumId w:val="32"/>
  </w:num>
  <w:num w:numId="17" w16cid:durableId="1617756607">
    <w:abstractNumId w:val="22"/>
  </w:num>
  <w:num w:numId="18" w16cid:durableId="2098407003">
    <w:abstractNumId w:val="19"/>
  </w:num>
  <w:num w:numId="19" w16cid:durableId="896278475">
    <w:abstractNumId w:val="13"/>
  </w:num>
  <w:num w:numId="20" w16cid:durableId="1619681127">
    <w:abstractNumId w:val="35"/>
  </w:num>
  <w:num w:numId="21" w16cid:durableId="588347192">
    <w:abstractNumId w:val="42"/>
  </w:num>
  <w:num w:numId="22" w16cid:durableId="981230562">
    <w:abstractNumId w:val="40"/>
  </w:num>
  <w:num w:numId="23" w16cid:durableId="836337430">
    <w:abstractNumId w:val="11"/>
  </w:num>
  <w:num w:numId="24" w16cid:durableId="932934630">
    <w:abstractNumId w:val="9"/>
  </w:num>
  <w:num w:numId="25" w16cid:durableId="1315374927">
    <w:abstractNumId w:val="14"/>
  </w:num>
  <w:num w:numId="26" w16cid:durableId="180358080">
    <w:abstractNumId w:val="74"/>
  </w:num>
  <w:num w:numId="27" w16cid:durableId="852721553">
    <w:abstractNumId w:val="67"/>
  </w:num>
  <w:num w:numId="28" w16cid:durableId="1220022301">
    <w:abstractNumId w:val="51"/>
  </w:num>
  <w:num w:numId="29" w16cid:durableId="1501390930">
    <w:abstractNumId w:val="35"/>
    <w:lvlOverride w:ilvl="0">
      <w:startOverride w:val="1"/>
    </w:lvlOverride>
  </w:num>
  <w:num w:numId="30" w16cid:durableId="1129131041">
    <w:abstractNumId w:val="35"/>
  </w:num>
  <w:num w:numId="31" w16cid:durableId="1673800369">
    <w:abstractNumId w:val="40"/>
    <w:lvlOverride w:ilvl="0">
      <w:startOverride w:val="1"/>
    </w:lvlOverride>
  </w:num>
  <w:num w:numId="32" w16cid:durableId="1351764004">
    <w:abstractNumId w:val="40"/>
  </w:num>
  <w:num w:numId="33" w16cid:durableId="1396703740">
    <w:abstractNumId w:val="35"/>
  </w:num>
  <w:num w:numId="34" w16cid:durableId="198016022">
    <w:abstractNumId w:val="35"/>
  </w:num>
  <w:num w:numId="35" w16cid:durableId="1842699830">
    <w:abstractNumId w:val="35"/>
  </w:num>
  <w:num w:numId="36" w16cid:durableId="400712297">
    <w:abstractNumId w:val="35"/>
  </w:num>
  <w:num w:numId="37" w16cid:durableId="360283093">
    <w:abstractNumId w:val="37"/>
  </w:num>
  <w:num w:numId="38" w16cid:durableId="86587246">
    <w:abstractNumId w:val="7"/>
  </w:num>
  <w:num w:numId="39" w16cid:durableId="645159787">
    <w:abstractNumId w:val="50"/>
  </w:num>
  <w:num w:numId="40" w16cid:durableId="1835415322">
    <w:abstractNumId w:val="1"/>
  </w:num>
  <w:num w:numId="41" w16cid:durableId="1222325690">
    <w:abstractNumId w:val="56"/>
  </w:num>
  <w:num w:numId="42" w16cid:durableId="781724618">
    <w:abstractNumId w:val="27"/>
  </w:num>
  <w:num w:numId="43" w16cid:durableId="196748110">
    <w:abstractNumId w:val="0"/>
  </w:num>
  <w:num w:numId="44" w16cid:durableId="983389969">
    <w:abstractNumId w:val="64"/>
  </w:num>
  <w:num w:numId="45" w16cid:durableId="251860318">
    <w:abstractNumId w:val="17"/>
  </w:num>
  <w:num w:numId="46" w16cid:durableId="1629167809">
    <w:abstractNumId w:val="24"/>
  </w:num>
  <w:num w:numId="47" w16cid:durableId="1981033575">
    <w:abstractNumId w:val="72"/>
  </w:num>
  <w:num w:numId="48" w16cid:durableId="150829275">
    <w:abstractNumId w:val="43"/>
  </w:num>
  <w:num w:numId="49" w16cid:durableId="1492793027">
    <w:abstractNumId w:val="8"/>
  </w:num>
  <w:num w:numId="50" w16cid:durableId="877205640">
    <w:abstractNumId w:val="57"/>
  </w:num>
  <w:num w:numId="51" w16cid:durableId="1028337523">
    <w:abstractNumId w:val="12"/>
  </w:num>
  <w:num w:numId="52" w16cid:durableId="492261242">
    <w:abstractNumId w:val="38"/>
  </w:num>
  <w:num w:numId="53" w16cid:durableId="294801847">
    <w:abstractNumId w:val="21"/>
  </w:num>
  <w:num w:numId="54" w16cid:durableId="716509568">
    <w:abstractNumId w:val="15"/>
  </w:num>
  <w:num w:numId="55" w16cid:durableId="1092119328">
    <w:abstractNumId w:val="82"/>
  </w:num>
  <w:num w:numId="56" w16cid:durableId="829979439">
    <w:abstractNumId w:val="6"/>
  </w:num>
  <w:num w:numId="57" w16cid:durableId="175652752">
    <w:abstractNumId w:val="46"/>
  </w:num>
  <w:num w:numId="58" w16cid:durableId="1404183463">
    <w:abstractNumId w:val="60"/>
  </w:num>
  <w:num w:numId="59" w16cid:durableId="855459565">
    <w:abstractNumId w:val="66"/>
  </w:num>
  <w:num w:numId="60" w16cid:durableId="200017277">
    <w:abstractNumId w:val="76"/>
  </w:num>
  <w:num w:numId="61" w16cid:durableId="770786436">
    <w:abstractNumId w:val="70"/>
  </w:num>
  <w:num w:numId="62" w16cid:durableId="669720756">
    <w:abstractNumId w:val="49"/>
  </w:num>
  <w:num w:numId="63" w16cid:durableId="757217871">
    <w:abstractNumId w:val="31"/>
  </w:num>
  <w:num w:numId="64" w16cid:durableId="927036319">
    <w:abstractNumId w:val="47"/>
  </w:num>
  <w:num w:numId="65" w16cid:durableId="263342416">
    <w:abstractNumId w:val="54"/>
  </w:num>
  <w:num w:numId="66" w16cid:durableId="1834104525">
    <w:abstractNumId w:val="29"/>
  </w:num>
  <w:num w:numId="67" w16cid:durableId="460265586">
    <w:abstractNumId w:val="23"/>
  </w:num>
  <w:num w:numId="68" w16cid:durableId="1287003191">
    <w:abstractNumId w:val="34"/>
  </w:num>
  <w:num w:numId="69" w16cid:durableId="2004510547">
    <w:abstractNumId w:val="77"/>
  </w:num>
  <w:num w:numId="70" w16cid:durableId="356733472">
    <w:abstractNumId w:val="62"/>
  </w:num>
  <w:num w:numId="71" w16cid:durableId="1761675415">
    <w:abstractNumId w:val="41"/>
  </w:num>
  <w:num w:numId="72" w16cid:durableId="1111507284">
    <w:abstractNumId w:val="65"/>
  </w:num>
  <w:num w:numId="73" w16cid:durableId="288822586">
    <w:abstractNumId w:val="3"/>
  </w:num>
  <w:num w:numId="74" w16cid:durableId="1435057552">
    <w:abstractNumId w:val="4"/>
  </w:num>
  <w:num w:numId="75" w16cid:durableId="1022709331">
    <w:abstractNumId w:val="10"/>
  </w:num>
  <w:num w:numId="76" w16cid:durableId="1634797002">
    <w:abstractNumId w:val="39"/>
  </w:num>
  <w:num w:numId="77" w16cid:durableId="290089470">
    <w:abstractNumId w:val="2"/>
  </w:num>
  <w:num w:numId="78" w16cid:durableId="919561967">
    <w:abstractNumId w:val="33"/>
  </w:num>
  <w:num w:numId="79" w16cid:durableId="1666666544">
    <w:abstractNumId w:val="78"/>
  </w:num>
  <w:num w:numId="80" w16cid:durableId="925654148">
    <w:abstractNumId w:val="80"/>
  </w:num>
  <w:num w:numId="81" w16cid:durableId="2124495011">
    <w:abstractNumId w:val="68"/>
  </w:num>
  <w:num w:numId="82" w16cid:durableId="1038820213">
    <w:abstractNumId w:val="75"/>
  </w:num>
  <w:num w:numId="83" w16cid:durableId="1508250684">
    <w:abstractNumId w:val="5"/>
  </w:num>
  <w:num w:numId="84" w16cid:durableId="1197622677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547301752">
    <w:abstractNumId w:val="26"/>
  </w:num>
  <w:num w:numId="86" w16cid:durableId="1140657128">
    <w:abstractNumId w:val="61"/>
  </w:num>
  <w:num w:numId="87" w16cid:durableId="2011522582">
    <w:abstractNumId w:val="30"/>
  </w:num>
  <w:num w:numId="88" w16cid:durableId="470444273">
    <w:abstractNumId w:val="44"/>
  </w:num>
  <w:num w:numId="89" w16cid:durableId="2050300028">
    <w:abstractNumId w:val="69"/>
  </w:num>
  <w:num w:numId="90" w16cid:durableId="1470395258">
    <w:abstractNumId w:val="63"/>
  </w:num>
  <w:num w:numId="91" w16cid:durableId="133040240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4BB"/>
    <w:rsid w:val="00023347"/>
    <w:rsid w:val="0007139E"/>
    <w:rsid w:val="000A09A0"/>
    <w:rsid w:val="000B1756"/>
    <w:rsid w:val="000B3E0D"/>
    <w:rsid w:val="000D0911"/>
    <w:rsid w:val="00175F67"/>
    <w:rsid w:val="00186729"/>
    <w:rsid w:val="00191BD1"/>
    <w:rsid w:val="001B1D2C"/>
    <w:rsid w:val="00260BD8"/>
    <w:rsid w:val="002720FE"/>
    <w:rsid w:val="002C79D0"/>
    <w:rsid w:val="00306525"/>
    <w:rsid w:val="00317D4F"/>
    <w:rsid w:val="0032662E"/>
    <w:rsid w:val="00331035"/>
    <w:rsid w:val="00366BC4"/>
    <w:rsid w:val="003834EE"/>
    <w:rsid w:val="003B58BA"/>
    <w:rsid w:val="003B688F"/>
    <w:rsid w:val="00474489"/>
    <w:rsid w:val="004A614A"/>
    <w:rsid w:val="004F3C1E"/>
    <w:rsid w:val="00506A29"/>
    <w:rsid w:val="00532B3F"/>
    <w:rsid w:val="0054602E"/>
    <w:rsid w:val="00567094"/>
    <w:rsid w:val="00594FFA"/>
    <w:rsid w:val="00617CB4"/>
    <w:rsid w:val="006222C9"/>
    <w:rsid w:val="00650AD6"/>
    <w:rsid w:val="00674851"/>
    <w:rsid w:val="00686B33"/>
    <w:rsid w:val="00690E51"/>
    <w:rsid w:val="006B12B8"/>
    <w:rsid w:val="006D3FD2"/>
    <w:rsid w:val="006F4198"/>
    <w:rsid w:val="00745592"/>
    <w:rsid w:val="00780FA6"/>
    <w:rsid w:val="0081434C"/>
    <w:rsid w:val="00832D24"/>
    <w:rsid w:val="008643D0"/>
    <w:rsid w:val="00875630"/>
    <w:rsid w:val="00924681"/>
    <w:rsid w:val="00927A91"/>
    <w:rsid w:val="009A61B1"/>
    <w:rsid w:val="009D0AB3"/>
    <w:rsid w:val="009E0F29"/>
    <w:rsid w:val="009F71A6"/>
    <w:rsid w:val="00A76A59"/>
    <w:rsid w:val="00A80A63"/>
    <w:rsid w:val="00A81E06"/>
    <w:rsid w:val="00B904E6"/>
    <w:rsid w:val="00BA04BB"/>
    <w:rsid w:val="00BB429A"/>
    <w:rsid w:val="00BE07F7"/>
    <w:rsid w:val="00CB166B"/>
    <w:rsid w:val="00D57A61"/>
    <w:rsid w:val="00D72F02"/>
    <w:rsid w:val="00E02853"/>
    <w:rsid w:val="00E11F93"/>
    <w:rsid w:val="00E43DC7"/>
    <w:rsid w:val="00E45CD3"/>
    <w:rsid w:val="00EA4472"/>
    <w:rsid w:val="00EB4445"/>
    <w:rsid w:val="00ED738D"/>
    <w:rsid w:val="00F1261C"/>
    <w:rsid w:val="00F130D1"/>
    <w:rsid w:val="00F3641A"/>
    <w:rsid w:val="00F505EF"/>
    <w:rsid w:val="00FB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2E574"/>
  <w15:docId w15:val="{9B3AD4A3-E490-4BB2-9B3E-6405C56F4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extAlignment w:val="baseline"/>
    </w:pPr>
    <w:rPr>
      <w:rFonts w:ascii="Liberation Serif" w:eastAsia="0" w:hAnsi="Liberation Serif" w:cs="0"/>
      <w:color w:val="00000A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qFormat/>
    <w:locked/>
    <w:rsid w:val="00B40C65"/>
    <w:rPr>
      <w:rFonts w:ascii="Times New Roman" w:eastAsiaTheme="minorEastAsia" w:hAnsi="Times New Roman" w:cs="Times New Roman"/>
      <w:lang w:eastAsia="pl-PL"/>
    </w:rPr>
  </w:style>
  <w:style w:type="character" w:customStyle="1" w:styleId="Znakinumeracji">
    <w:name w:val="Znaki numeracji"/>
    <w:qFormat/>
  </w:style>
  <w:style w:type="character" w:customStyle="1" w:styleId="Domylnaczcionkaakapitu2">
    <w:name w:val="Domyślna czcionka akapitu2"/>
    <w:qFormat/>
    <w:rsid w:val="00842C9F"/>
  </w:style>
  <w:style w:type="character" w:customStyle="1" w:styleId="Domylnaczcionkaakapitu1">
    <w:name w:val="Domyślna czcionka akapitu1"/>
    <w:qFormat/>
    <w:rsid w:val="009C33F6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B40C65"/>
    <w:pPr>
      <w:spacing w:after="200"/>
      <w:ind w:left="720"/>
      <w:contextualSpacing/>
    </w:pPr>
    <w:rPr>
      <w:rFonts w:ascii="Times New Roman" w:hAnsi="Times New Roman" w:cs="Times New Roman"/>
    </w:rPr>
  </w:style>
  <w:style w:type="paragraph" w:customStyle="1" w:styleId="Textbody">
    <w:name w:val="Text body"/>
    <w:basedOn w:val="Normalny"/>
    <w:qFormat/>
    <w:rsid w:val="00B40C65"/>
    <w:pPr>
      <w:spacing w:after="140" w:line="288" w:lineRule="auto"/>
    </w:pPr>
    <w:rPr>
      <w:rFonts w:ascii="Times New Roman" w:eastAsia="SimSun" w:hAnsi="Times New Roman" w:cs="Arial"/>
    </w:rPr>
  </w:style>
  <w:style w:type="paragraph" w:customStyle="1" w:styleId="Standard">
    <w:name w:val="Standard"/>
    <w:qFormat/>
    <w:rsid w:val="00B40C65"/>
    <w:pPr>
      <w:spacing w:after="200" w:line="276" w:lineRule="auto"/>
    </w:pPr>
    <w:rPr>
      <w:rFonts w:eastAsia="Times New Roman" w:cs="Times New Roman"/>
      <w:kern w:val="2"/>
      <w:lang w:eastAsia="pl-PL"/>
    </w:rPr>
  </w:style>
  <w:style w:type="paragraph" w:customStyle="1" w:styleId="NormalnyWeb1">
    <w:name w:val="Normalny (Web)1"/>
    <w:basedOn w:val="Normalny"/>
    <w:qFormat/>
    <w:rsid w:val="000C25AA"/>
    <w:pPr>
      <w:spacing w:before="280" w:after="142" w:line="288" w:lineRule="auto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western">
    <w:name w:val="western"/>
    <w:basedOn w:val="Normalny"/>
    <w:qFormat/>
    <w:rsid w:val="00B479FD"/>
    <w:pPr>
      <w:spacing w:before="280" w:after="142" w:line="288" w:lineRule="auto"/>
      <w:textAlignment w:val="auto"/>
    </w:pPr>
    <w:rPr>
      <w:rFonts w:ascii="Calibri" w:eastAsia="Times New Roman" w:hAnsi="Calibri" w:cs="Calibri"/>
      <w:kern w:val="0"/>
      <w:sz w:val="22"/>
      <w:szCs w:val="22"/>
      <w:lang w:bidi="ar-SA"/>
    </w:rPr>
  </w:style>
  <w:style w:type="paragraph" w:styleId="NormalnyWeb">
    <w:name w:val="Normal (Web)"/>
    <w:basedOn w:val="Normalny"/>
    <w:unhideWhenUsed/>
    <w:qFormat/>
    <w:rsid w:val="000E0F33"/>
    <w:pPr>
      <w:suppressAutoHyphens w:val="0"/>
      <w:spacing w:before="280" w:after="142" w:line="288" w:lineRule="auto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styleId="Hipercze">
    <w:name w:val="Hyperlink"/>
    <w:basedOn w:val="Domylnaczcionkaakapitu"/>
    <w:uiPriority w:val="99"/>
    <w:unhideWhenUsed/>
    <w:rsid w:val="001B1D2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1D2C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FB773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B7731"/>
    <w:rPr>
      <w:rFonts w:ascii="Liberation Serif" w:eastAsia="0" w:hAnsi="Liberation Serif" w:cs="Mangal"/>
      <w:color w:val="00000A"/>
      <w:kern w:val="2"/>
      <w:sz w:val="24"/>
      <w:szCs w:val="21"/>
      <w:lang w:eastAsia="zh-CN" w:bidi="hi-IN"/>
    </w:rPr>
  </w:style>
  <w:style w:type="paragraph" w:styleId="Bezodstpw">
    <w:name w:val="No Spacing"/>
    <w:uiPriority w:val="1"/>
    <w:qFormat/>
    <w:rsid w:val="003834EE"/>
    <w:pPr>
      <w:textAlignment w:val="baseline"/>
    </w:pPr>
    <w:rPr>
      <w:rFonts w:ascii="Liberation Serif" w:eastAsia="0" w:hAnsi="Liberation Serif" w:cs="Mangal"/>
      <w:color w:val="00000A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dpsniezapominajka.elbla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psniezapominajka.elblag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F5AE2-3E25-4596-A3E1-7D7EB8E6B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4166</Words>
  <Characters>25001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Mojecice</dc:creator>
  <dc:description/>
  <cp:lastModifiedBy>Natalia Czarnecka</cp:lastModifiedBy>
  <cp:revision>4</cp:revision>
  <cp:lastPrinted>2023-04-03T12:16:00Z</cp:lastPrinted>
  <dcterms:created xsi:type="dcterms:W3CDTF">2025-12-03T15:08:00Z</dcterms:created>
  <dcterms:modified xsi:type="dcterms:W3CDTF">2025-12-04T11:01:00Z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